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BAFA" w14:textId="7E8F2A2E" w:rsidR="003F29A3" w:rsidRPr="00A10FF9" w:rsidRDefault="00F2149F" w:rsidP="00A10FF9">
      <w:pPr>
        <w:pStyle w:val="JobDescriptiontext"/>
      </w:pPr>
      <w:r>
        <w:rPr>
          <w:noProof/>
        </w:rPr>
        <mc:AlternateContent>
          <mc:Choice Requires="wps">
            <w:drawing>
              <wp:anchor distT="0" distB="0" distL="114300" distR="114300" simplePos="0" relativeHeight="251661312" behindDoc="0" locked="0" layoutInCell="1" allowOverlap="1" wp14:anchorId="555215C1" wp14:editId="28FF8708">
                <wp:simplePos x="0" y="0"/>
                <wp:positionH relativeFrom="margin">
                  <wp:posOffset>4914265</wp:posOffset>
                </wp:positionH>
                <wp:positionV relativeFrom="page">
                  <wp:posOffset>231030</wp:posOffset>
                </wp:positionV>
                <wp:extent cx="1951630" cy="517584"/>
                <wp:effectExtent l="0" t="0" r="10795" b="8890"/>
                <wp:wrapNone/>
                <wp:docPr id="9" name="Text Box 9"/>
                <wp:cNvGraphicFramePr/>
                <a:graphic xmlns:a="http://schemas.openxmlformats.org/drawingml/2006/main">
                  <a:graphicData uri="http://schemas.microsoft.com/office/word/2010/wordprocessingShape">
                    <wps:wsp>
                      <wps:cNvSpPr txBox="1"/>
                      <wps:spPr>
                        <a:xfrm>
                          <a:off x="0" y="0"/>
                          <a:ext cx="1951630" cy="517584"/>
                        </a:xfrm>
                        <a:prstGeom prst="rect">
                          <a:avLst/>
                        </a:prstGeom>
                        <a:noFill/>
                        <a:ln w="6350">
                          <a:noFill/>
                        </a:ln>
                      </wps:spPr>
                      <wps:txbx>
                        <w:txbxContent>
                          <w:p w14:paraId="05A94290" w14:textId="537F7954" w:rsidR="00EF608A" w:rsidRPr="00B93C52" w:rsidRDefault="00EF608A">
                            <w:pPr>
                              <w:rPr>
                                <w:b/>
                                <w:bCs/>
                                <w:color w:val="FFFFFF" w:themeColor="background1"/>
                                <w:sz w:val="20"/>
                                <w:szCs w:val="20"/>
                              </w:rPr>
                            </w:pPr>
                            <w:r w:rsidRPr="00B93C52">
                              <w:rPr>
                                <w:b/>
                                <w:bCs/>
                                <w:color w:val="FFFFFF" w:themeColor="background1"/>
                                <w:sz w:val="20"/>
                                <w:szCs w:val="20"/>
                              </w:rPr>
                              <w:t>For you, for your success.</w:t>
                            </w:r>
                          </w:p>
                          <w:p w14:paraId="5C5E6009" w14:textId="0381EAA3" w:rsidR="00EF608A" w:rsidRPr="00B93C52" w:rsidRDefault="00EF608A">
                            <w:pPr>
                              <w:rPr>
                                <w:b/>
                                <w:bCs/>
                                <w:color w:val="FFFFFF" w:themeColor="background1"/>
                                <w:sz w:val="20"/>
                                <w:szCs w:val="20"/>
                              </w:rPr>
                            </w:pPr>
                            <w:r w:rsidRPr="00B93C52">
                              <w:rPr>
                                <w:b/>
                                <w:bCs/>
                                <w:color w:val="FFFFFF" w:themeColor="background1"/>
                                <w:sz w:val="20"/>
                                <w:szCs w:val="20"/>
                              </w:rPr>
                              <w:t>And for what’s next.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555215C1" id="_x0000_t202" coordsize="21600,21600" o:spt="202" path="m,l,21600r21600,l21600,xe">
                <v:stroke joinstyle="miter"/>
                <v:path gradientshapeok="t" o:connecttype="rect"/>
              </v:shapetype>
              <v:shape id="Text Box 9" o:spid="_x0000_s1026" type="#_x0000_t202" style="position:absolute;margin-left:386.95pt;margin-top:18.2pt;width:153.65pt;height:40.75pt;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M2EAIAAB4EAAAOAAAAZHJzL2Uyb0RvYy54bWysU8Fu2zAMvQ/YPwi6L07aJeuMOEXWIsOA&#10;oi2QDj0rshwbkESNUmJnXz9KtpOh22nYRaZM8pF8fFredkazo0LfgC34bDLlTFkJZWP3Bf/+svlw&#10;w5kPwpZCg1UFPynPb1fv3y1bl6srqEGXChmBWJ+3ruB1CC7PMi9rZYSfgFOWnBWgEYGuuM9KFC2h&#10;G51dTaeLrAUsHYJU3tPf+97JVwm/qpQMT1XlVWC64NRbSCemcxfPbLUU+R6Fqxs5tCH+oQsjGktF&#10;z1D3Igh2wOYPKNNIBA9VmEgwGVRVI1WagaaZTd9Ms62FU2kWIse7M03+/8HKx+PWPSML3RfoaIGR&#10;kNb53NPPOE9XoYlf6pSRnyg8nWlTXWAyJn2ezxbX5JLkm88+zW8+Rpjsku3Qh68KDItGwZHWktgS&#10;xwcf+tAxJBazsGm0TqvRlrUFX1zPpynh7CFwbanGpddohW7XDQPsoDzRXAj9yr2Tm4aKPwgfngXS&#10;jqlf0m14oqPSQEVgsDirAX/+7X+MJ+rJy1lLmim4/3EQqDjT3ywtJQpsNHA0dqNhD+YOSIYzehFO&#10;JpMSMOjRrBDMK8l5HauQS1hJtQouA46Xu9Brlx6EVOt1CiMhOREe7NbJCB4JjGS+dK8C3cB4oF09&#10;wqgnkb8hvo+Nmd6tD4HoT1uJlPY8DkyTCNNehwcTVf77PUVdnvXqFwAAAP//AwBQSwMEFAAGAAgA&#10;AAAhAPf5k83hAAAACwEAAA8AAABkcnMvZG93bnJldi54bWxMj8FOwzAMhu9IvENkJG4s7Ta1a9d0&#10;GqBxQZrEYPes8ZpC41RN2hWenuwEN1v+9Pv7i81kWjZi7xpLAuJZBAypsqqhWsDH++5hBcx5SUq2&#10;llDANzrYlLc3hcyVvdAbjgdfsxBCLpcCtPddzrmrNBrpZrZDCrez7Y30Ye1rrnp5CeGm5fMoSriR&#10;DYUPWnb4pLH6OgxGwLb+GbPHXf/5mjyb84vmAx6XeyHu76btGpjHyf/BcNUP6lAGp5MdSDnWCkjT&#10;RRZQAYtkCewKRKt4DuwUpjjNgJcF/9+h/AUAAP//AwBQSwECLQAUAAYACAAAACEAtoM4kv4AAADh&#10;AQAAEwAAAAAAAAAAAAAAAAAAAAAAW0NvbnRlbnRfVHlwZXNdLnhtbFBLAQItABQABgAIAAAAIQA4&#10;/SH/1gAAAJQBAAALAAAAAAAAAAAAAAAAAC8BAABfcmVscy8ucmVsc1BLAQItABQABgAIAAAAIQBo&#10;6VM2EAIAAB4EAAAOAAAAAAAAAAAAAAAAAC4CAABkcnMvZTJvRG9jLnhtbFBLAQItABQABgAIAAAA&#10;IQD3+ZPN4QAAAAsBAAAPAAAAAAAAAAAAAAAAAGoEAABkcnMvZG93bnJldi54bWxQSwUGAAAAAAQA&#10;BADzAAAAeAUAAAAA&#10;" filled="f" stroked="f" strokeweight=".5pt">
                <v:textbox style="mso-fit-shape-to-text:t" inset="0,0,0,0">
                  <w:txbxContent>
                    <w:p w14:paraId="05A94290" w14:textId="537F7954" w:rsidR="00EF608A" w:rsidRPr="00B93C52" w:rsidRDefault="00EF608A">
                      <w:pPr>
                        <w:rPr>
                          <w:b/>
                          <w:bCs/>
                          <w:color w:val="FFFFFF" w:themeColor="background1"/>
                          <w:sz w:val="20"/>
                          <w:szCs w:val="20"/>
                        </w:rPr>
                      </w:pPr>
                      <w:r w:rsidRPr="00B93C52">
                        <w:rPr>
                          <w:b/>
                          <w:bCs/>
                          <w:color w:val="FFFFFF" w:themeColor="background1"/>
                          <w:sz w:val="20"/>
                          <w:szCs w:val="20"/>
                        </w:rPr>
                        <w:t>For you, for your success.</w:t>
                      </w:r>
                    </w:p>
                    <w:p w14:paraId="5C5E6009" w14:textId="0381EAA3" w:rsidR="00EF608A" w:rsidRPr="00B93C52" w:rsidRDefault="00EF608A">
                      <w:pPr>
                        <w:rPr>
                          <w:b/>
                          <w:bCs/>
                          <w:color w:val="FFFFFF" w:themeColor="background1"/>
                          <w:sz w:val="20"/>
                          <w:szCs w:val="20"/>
                        </w:rPr>
                      </w:pPr>
                      <w:r w:rsidRPr="00B93C52">
                        <w:rPr>
                          <w:b/>
                          <w:bCs/>
                          <w:color w:val="FFFFFF" w:themeColor="background1"/>
                          <w:sz w:val="20"/>
                          <w:szCs w:val="20"/>
                        </w:rPr>
                        <w:t>And for what’s next.</w:t>
                      </w:r>
                    </w:p>
                  </w:txbxContent>
                </v:textbox>
                <w10:wrap anchorx="margin" anchory="page"/>
              </v:shape>
            </w:pict>
          </mc:Fallback>
        </mc:AlternateContent>
      </w:r>
      <w:r w:rsidR="003F29A3" w:rsidRPr="00A10FF9">
        <w:rPr>
          <w:noProof/>
        </w:rPr>
        <w:drawing>
          <wp:anchor distT="0" distB="0" distL="114300" distR="114300" simplePos="0" relativeHeight="251657216" behindDoc="0" locked="1" layoutInCell="1" allowOverlap="1" wp14:anchorId="1A741B61" wp14:editId="55D488AC">
            <wp:simplePos x="0" y="0"/>
            <wp:positionH relativeFrom="page">
              <wp:posOffset>0</wp:posOffset>
            </wp:positionH>
            <wp:positionV relativeFrom="page">
              <wp:posOffset>0</wp:posOffset>
            </wp:positionV>
            <wp:extent cx="1237615" cy="2975610"/>
            <wp:effectExtent l="0" t="0" r="0" b="0"/>
            <wp:wrapNone/>
            <wp:docPr id="5" name="3D39ACBF74A14A85AA80AFB5EC98B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D39ACBF74A14A85AA80AFB5EC98B444"/>
                    <pic:cNvPicPr/>
                  </pic:nvPicPr>
                  <pic:blipFill>
                    <a:blip r:embed="rId10">
                      <a:extLst>
                        <a:ext uri="{28A0092B-C50C-407E-A947-70E740481C1C}">
                          <a14:useLocalDpi xmlns:a14="http://schemas.microsoft.com/office/drawing/2010/main" val="0"/>
                        </a:ext>
                      </a:extLst>
                    </a:blip>
                    <a:stretch>
                      <a:fillRect/>
                    </a:stretch>
                  </pic:blipFill>
                  <pic:spPr>
                    <a:xfrm>
                      <a:off x="0" y="0"/>
                      <a:ext cx="1237615" cy="2975610"/>
                    </a:xfrm>
                    <a:prstGeom prst="rect">
                      <a:avLst/>
                    </a:prstGeom>
                  </pic:spPr>
                </pic:pic>
              </a:graphicData>
            </a:graphic>
            <wp14:sizeRelH relativeFrom="margin">
              <wp14:pctWidth>0</wp14:pctWidth>
            </wp14:sizeRelH>
            <wp14:sizeRelV relativeFrom="margin">
              <wp14:pctHeight>0</wp14:pctHeight>
            </wp14:sizeRelV>
          </wp:anchor>
        </w:drawing>
      </w:r>
      <w:r w:rsidR="003F29A3" w:rsidRPr="00A10FF9">
        <w:t>Job description:</w:t>
      </w:r>
    </w:p>
    <w:p w14:paraId="64A32847" w14:textId="77777777" w:rsidR="00486339" w:rsidRDefault="00486339" w:rsidP="00A10FF9">
      <w:pPr>
        <w:pStyle w:val="PitchCoverStraplineline2"/>
        <w:rPr>
          <w:b/>
          <w:bCs w:val="0"/>
        </w:rPr>
      </w:pPr>
      <w:r w:rsidRPr="00486339">
        <w:rPr>
          <w:b/>
          <w:bCs w:val="0"/>
        </w:rPr>
        <w:t>eDiscovery Consultant</w:t>
      </w:r>
      <w:r w:rsidRPr="00486339">
        <w:rPr>
          <w:b/>
          <w:bCs w:val="0"/>
        </w:rPr>
        <w:t xml:space="preserve"> </w:t>
      </w:r>
    </w:p>
    <w:p w14:paraId="03FB33B6" w14:textId="21701A06" w:rsidR="003F29A3" w:rsidRPr="00A10FF9" w:rsidRDefault="00486339" w:rsidP="00A10FF9">
      <w:pPr>
        <w:pStyle w:val="PitchCoverStraplineline2"/>
      </w:pPr>
      <w:r>
        <w:t xml:space="preserve">Litigation Technology &amp; Project Management </w:t>
      </w:r>
    </w:p>
    <w:p w14:paraId="0B07C7D7" w14:textId="0B7159CB" w:rsidR="003F29A3" w:rsidRPr="00A10FF9" w:rsidRDefault="00486339" w:rsidP="00B93C52">
      <w:pPr>
        <w:pStyle w:val="PitchCoverTitle"/>
        <w:spacing w:after="840"/>
      </w:pPr>
      <w:r w:rsidRPr="00486339">
        <w:t>London, Birmingham,</w:t>
      </w:r>
      <w:r w:rsidR="00811923">
        <w:t xml:space="preserve"> </w:t>
      </w:r>
      <w:r w:rsidRPr="00486339">
        <w:t>Cardiff, Manchester,</w:t>
      </w:r>
      <w:r w:rsidR="00811923">
        <w:t xml:space="preserve"> </w:t>
      </w:r>
      <w:r w:rsidR="003F29A3" w:rsidRPr="00A10FF9">
        <w:t>Permanent</w:t>
      </w:r>
    </w:p>
    <w:tbl>
      <w:tblPr>
        <w:tblW w:w="5000" w:type="pct"/>
        <w:tblLook w:val="04A0" w:firstRow="1" w:lastRow="0" w:firstColumn="1" w:lastColumn="0" w:noHBand="0" w:noVBand="1"/>
      </w:tblPr>
      <w:tblGrid>
        <w:gridCol w:w="5266"/>
        <w:gridCol w:w="243"/>
        <w:gridCol w:w="5264"/>
      </w:tblGrid>
      <w:tr w:rsidR="00A10FF9" w14:paraId="1B4404F4" w14:textId="77777777" w:rsidTr="00291C96">
        <w:tc>
          <w:tcPr>
            <w:tcW w:w="2444" w:type="pct"/>
            <w:tcMar>
              <w:left w:w="0" w:type="dxa"/>
              <w:right w:w="0" w:type="dxa"/>
            </w:tcMar>
          </w:tcPr>
          <w:p w14:paraId="29F5FC75" w14:textId="1256DEAE" w:rsidR="00291C96" w:rsidRDefault="00291C96" w:rsidP="00B93C52">
            <w:pPr>
              <w:pStyle w:val="PitchBody"/>
            </w:pPr>
            <w:r>
              <w:t xml:space="preserve">We are Eversheds Sutherland, a global law firm, with 5,000+ colleagues in </w:t>
            </w:r>
            <w:r w:rsidRPr="00B93C52">
              <w:t>more</w:t>
            </w:r>
            <w:r>
              <w:t xml:space="preserve"> than 30 countries. We’re full</w:t>
            </w:r>
            <w:r w:rsidR="00D11F3D">
              <w:noBreakHyphen/>
            </w:r>
            <w:r>
              <w:t>service with deep niche and sector experience.</w:t>
            </w:r>
            <w:r w:rsidR="00B93C52">
              <w:t xml:space="preserve"> </w:t>
            </w:r>
            <w:r>
              <w:t>Whatever challenge, wherever in the world, we’re equipped and ready to meet it. We live our values, we’re purposeful and purpose-led. So although the world is fast-moving and rapidly changing, we see it as a place where everyone can thrive. We’re ambitious for our clients, our communities – and for you. Whether you’re starting out on your career or well established, whether you’re a lawyer or in business services. If you’re looking for what’s next, we are too.</w:t>
            </w:r>
          </w:p>
          <w:p w14:paraId="5CE2E307" w14:textId="77777777" w:rsidR="00291C96" w:rsidRPr="003F29A3" w:rsidRDefault="00291C96" w:rsidP="00F2149F">
            <w:pPr>
              <w:pStyle w:val="PitchHeadingThird"/>
            </w:pPr>
            <w:r w:rsidRPr="003F29A3">
              <w:t>What to expect</w:t>
            </w:r>
          </w:p>
          <w:p w14:paraId="559E72B7" w14:textId="77777777" w:rsidR="000F29AC" w:rsidRDefault="000F29AC" w:rsidP="000F29AC">
            <w:pPr>
              <w:rPr>
                <w:rStyle w:val="ui-provider"/>
                <w:rFonts w:eastAsiaTheme="minorEastAsia" w:cs="Calibri"/>
                <w:szCs w:val="22"/>
              </w:rPr>
            </w:pPr>
            <w:r>
              <w:rPr>
                <w:rStyle w:val="ui-provider"/>
              </w:rPr>
              <w:t>For business professionals, our</w:t>
            </w:r>
            <w:r>
              <w:t xml:space="preserve"> </w:t>
            </w:r>
            <w:r>
              <w:rPr>
                <w:rStyle w:val="ui-provider"/>
              </w:rPr>
              <w:t>environment is highly collaborative</w:t>
            </w:r>
            <w:r>
              <w:t xml:space="preserve"> </w:t>
            </w:r>
            <w:r>
              <w:rPr>
                <w:rStyle w:val="ui-provider"/>
              </w:rPr>
              <w:t>with value being placed on diversity</w:t>
            </w:r>
            <w:r>
              <w:t xml:space="preserve"> </w:t>
            </w:r>
            <w:r>
              <w:rPr>
                <w:rStyle w:val="ui-provider"/>
              </w:rPr>
              <w:t>of ideas, skills and mindsets. Not least</w:t>
            </w:r>
            <w:r>
              <w:t xml:space="preserve"> </w:t>
            </w:r>
            <w:r>
              <w:rPr>
                <w:rStyle w:val="ui-provider"/>
              </w:rPr>
              <w:t>yours. It’s energetic, fast-moving and</w:t>
            </w:r>
            <w:r>
              <w:t xml:space="preserve"> </w:t>
            </w:r>
            <w:r>
              <w:rPr>
                <w:rStyle w:val="ui-provider"/>
              </w:rPr>
              <w:t>there’s always something new to get</w:t>
            </w:r>
            <w:r>
              <w:t xml:space="preserve"> </w:t>
            </w:r>
            <w:r>
              <w:rPr>
                <w:rStyle w:val="ui-provider"/>
              </w:rPr>
              <w:t>involved in. You will get exposure</w:t>
            </w:r>
            <w:r>
              <w:t xml:space="preserve"> </w:t>
            </w:r>
            <w:r>
              <w:rPr>
                <w:rStyle w:val="ui-provider"/>
              </w:rPr>
              <w:t>across geographies and the firm</w:t>
            </w:r>
            <w:r>
              <w:t xml:space="preserve"> </w:t>
            </w:r>
            <w:r>
              <w:rPr>
                <w:rStyle w:val="ui-provider"/>
              </w:rPr>
              <w:t>as a whole. The future is a place</w:t>
            </w:r>
            <w:r>
              <w:t xml:space="preserve"> </w:t>
            </w:r>
            <w:r>
              <w:rPr>
                <w:rStyle w:val="ui-provider"/>
              </w:rPr>
              <w:t>of opportunity. Focusing on your</w:t>
            </w:r>
            <w:r>
              <w:t xml:space="preserve"> </w:t>
            </w:r>
            <w:r>
              <w:rPr>
                <w:rStyle w:val="ui-provider"/>
              </w:rPr>
              <w:t>success and for what’s next, will</w:t>
            </w:r>
            <w:r>
              <w:t xml:space="preserve"> </w:t>
            </w:r>
            <w:r>
              <w:rPr>
                <w:rStyle w:val="ui-provider"/>
              </w:rPr>
              <w:t>ensure you thrive too.</w:t>
            </w:r>
          </w:p>
          <w:p w14:paraId="31D305E2" w14:textId="4A7465B9" w:rsidR="00486339" w:rsidRDefault="00486339" w:rsidP="00B93C52">
            <w:pPr>
              <w:pStyle w:val="PitchBody"/>
            </w:pPr>
          </w:p>
        </w:tc>
        <w:tc>
          <w:tcPr>
            <w:tcW w:w="113" w:type="pct"/>
            <w:tcMar>
              <w:left w:w="0" w:type="dxa"/>
              <w:right w:w="0" w:type="dxa"/>
            </w:tcMar>
          </w:tcPr>
          <w:p w14:paraId="07957E14" w14:textId="77777777" w:rsidR="00A10FF9" w:rsidRDefault="00A10FF9" w:rsidP="00B93C52">
            <w:pPr>
              <w:pStyle w:val="PitchBody"/>
            </w:pPr>
          </w:p>
        </w:tc>
        <w:tc>
          <w:tcPr>
            <w:tcW w:w="2443" w:type="pct"/>
            <w:tcMar>
              <w:left w:w="0" w:type="dxa"/>
              <w:right w:w="0" w:type="dxa"/>
            </w:tcMar>
          </w:tcPr>
          <w:p w14:paraId="379639CE" w14:textId="77777777" w:rsidR="00291C96" w:rsidRPr="00291C96" w:rsidRDefault="00291C96" w:rsidP="00F2149F">
            <w:pPr>
              <w:pStyle w:val="PitchHeadingThird"/>
            </w:pPr>
            <w:r w:rsidRPr="00291C96">
              <w:t>Our team</w:t>
            </w:r>
          </w:p>
          <w:p w14:paraId="05CF77EE" w14:textId="43F45FD6" w:rsidR="00486339" w:rsidRPr="00486339" w:rsidRDefault="00486339" w:rsidP="00486339">
            <w:pPr>
              <w:rPr>
                <w:rFonts w:eastAsiaTheme="minorHAnsi"/>
              </w:rPr>
            </w:pPr>
            <w:r w:rsidRPr="008A56E2">
              <w:rPr>
                <w:rFonts w:eastAsiaTheme="minorHAnsi"/>
              </w:rPr>
              <w:t>With over 500 experienced attorneys, we are one of the top</w:t>
            </w:r>
            <w:r>
              <w:rPr>
                <w:rFonts w:eastAsiaTheme="minorHAnsi"/>
              </w:rPr>
              <w:t xml:space="preserve"> </w:t>
            </w:r>
            <w:r w:rsidRPr="008A56E2">
              <w:rPr>
                <w:rFonts w:eastAsiaTheme="minorHAnsi"/>
              </w:rPr>
              <w:t>ten largest Litigation practices in the world. Internationally</w:t>
            </w:r>
            <w:r>
              <w:rPr>
                <w:rFonts w:eastAsiaTheme="minorHAnsi"/>
              </w:rPr>
              <w:t xml:space="preserve"> </w:t>
            </w:r>
            <w:r w:rsidRPr="008A56E2">
              <w:rPr>
                <w:rFonts w:eastAsiaTheme="minorHAnsi"/>
              </w:rPr>
              <w:t>recognised, we are featured in The Lawyer Global Top 50,</w:t>
            </w:r>
            <w:r>
              <w:rPr>
                <w:rFonts w:eastAsiaTheme="minorHAnsi"/>
              </w:rPr>
              <w:t xml:space="preserve"> </w:t>
            </w:r>
            <w:r w:rsidRPr="008A56E2">
              <w:rPr>
                <w:rFonts w:eastAsiaTheme="minorHAnsi"/>
              </w:rPr>
              <w:t>Global Investigations Review Top 100 and Global Arbitration</w:t>
            </w:r>
            <w:r>
              <w:rPr>
                <w:rFonts w:eastAsiaTheme="minorHAnsi"/>
              </w:rPr>
              <w:t xml:space="preserve"> </w:t>
            </w:r>
            <w:r w:rsidRPr="008A56E2">
              <w:rPr>
                <w:rFonts w:eastAsiaTheme="minorHAnsi"/>
              </w:rPr>
              <w:t>Review Top 30. Our global Litigation team has led clients</w:t>
            </w:r>
            <w:r>
              <w:rPr>
                <w:rFonts w:eastAsiaTheme="minorHAnsi"/>
              </w:rPr>
              <w:t xml:space="preserve"> </w:t>
            </w:r>
            <w:r w:rsidRPr="008A56E2">
              <w:rPr>
                <w:rFonts w:eastAsiaTheme="minorHAnsi"/>
              </w:rPr>
              <w:t>through some of the most complex disputes and</w:t>
            </w:r>
            <w:r>
              <w:rPr>
                <w:rFonts w:eastAsiaTheme="minorHAnsi"/>
              </w:rPr>
              <w:t xml:space="preserve"> </w:t>
            </w:r>
            <w:r w:rsidRPr="008A56E2">
              <w:rPr>
                <w:rFonts w:eastAsiaTheme="minorHAnsi"/>
              </w:rPr>
              <w:t>challenging regulatory investigations around the world.</w:t>
            </w:r>
            <w:r>
              <w:rPr>
                <w:rFonts w:eastAsiaTheme="minorHAnsi"/>
              </w:rPr>
              <w:t xml:space="preserve"> </w:t>
            </w:r>
            <w:r w:rsidRPr="007754B5">
              <w:rPr>
                <w:color w:val="000000"/>
              </w:rPr>
              <w:t>Ou</w:t>
            </w:r>
            <w:r>
              <w:rPr>
                <w:color w:val="000000"/>
              </w:rPr>
              <w:t>r</w:t>
            </w:r>
            <w:r w:rsidRPr="007754B5">
              <w:rPr>
                <w:color w:val="000000"/>
              </w:rPr>
              <w:t xml:space="preserve"> Litigation Technology team supports our disputes lawyers and our clients to make use of the most suitable technology and project management tools for complex litigation, investigations and projects.</w:t>
            </w:r>
          </w:p>
          <w:p w14:paraId="03389891" w14:textId="77777777" w:rsidR="00486339" w:rsidRPr="007754B5" w:rsidRDefault="00486339" w:rsidP="00486339">
            <w:pPr>
              <w:pStyle w:val="NormalWeb"/>
              <w:jc w:val="both"/>
              <w:rPr>
                <w:rFonts w:ascii="Verdana" w:hAnsi="Verdana"/>
                <w:color w:val="000000"/>
                <w:sz w:val="18"/>
                <w:szCs w:val="18"/>
              </w:rPr>
            </w:pPr>
            <w:r w:rsidRPr="007754B5">
              <w:rPr>
                <w:rFonts w:ascii="Verdana" w:hAnsi="Verdana"/>
                <w:color w:val="000000"/>
                <w:sz w:val="18"/>
                <w:szCs w:val="18"/>
              </w:rPr>
              <w:t>Whilst the team is built around specialist technology and legal project management experti</w:t>
            </w:r>
            <w:r>
              <w:rPr>
                <w:rFonts w:ascii="Verdana" w:hAnsi="Verdana"/>
                <w:color w:val="000000"/>
                <w:sz w:val="18"/>
                <w:szCs w:val="18"/>
              </w:rPr>
              <w:t>s</w:t>
            </w:r>
            <w:r w:rsidRPr="007754B5">
              <w:rPr>
                <w:rFonts w:ascii="Verdana" w:hAnsi="Verdana"/>
                <w:color w:val="000000"/>
                <w:sz w:val="18"/>
                <w:szCs w:val="18"/>
              </w:rPr>
              <w:t>e, the work we do is rooted in the best traditions of legal client services. </w:t>
            </w:r>
          </w:p>
          <w:p w14:paraId="2D41A182" w14:textId="77777777" w:rsidR="00486339" w:rsidRDefault="00486339" w:rsidP="00486339">
            <w:pPr>
              <w:pStyle w:val="NormalWeb"/>
              <w:jc w:val="both"/>
              <w:rPr>
                <w:rStyle w:val="Hyperlink"/>
                <w:rFonts w:ascii="Verdana" w:hAnsi="Verdana"/>
                <w:b/>
                <w:bCs/>
                <w:color w:val="000000"/>
                <w:sz w:val="18"/>
                <w:szCs w:val="18"/>
                <w:shd w:val="clear" w:color="auto" w:fill="FFFFFF"/>
              </w:rPr>
            </w:pPr>
            <w:r w:rsidRPr="007754B5">
              <w:rPr>
                <w:rFonts w:ascii="Verdana" w:hAnsi="Verdana"/>
                <w:color w:val="000000"/>
                <w:sz w:val="18"/>
                <w:szCs w:val="18"/>
                <w:shd w:val="clear" w:color="auto" w:fill="FFFFFF"/>
              </w:rPr>
              <w:t xml:space="preserve">Hear more about our team from </w:t>
            </w:r>
            <w:r>
              <w:rPr>
                <w:rFonts w:ascii="Verdana" w:hAnsi="Verdana"/>
                <w:color w:val="000000"/>
                <w:sz w:val="18"/>
                <w:szCs w:val="18"/>
                <w:shd w:val="clear" w:color="auto" w:fill="FFFFFF"/>
              </w:rPr>
              <w:t xml:space="preserve">our </w:t>
            </w:r>
            <w:r w:rsidRPr="007754B5">
              <w:rPr>
                <w:rFonts w:ascii="Verdana" w:hAnsi="Verdana"/>
                <w:color w:val="000000"/>
                <w:sz w:val="18"/>
                <w:szCs w:val="18"/>
                <w:shd w:val="clear" w:color="auto" w:fill="FFFFFF"/>
              </w:rPr>
              <w:t>Head of Litigation Technology, </w:t>
            </w:r>
            <w:hyperlink r:id="rId11" w:tgtFrame="_blank" w:history="1">
              <w:r w:rsidRPr="007754B5">
                <w:rPr>
                  <w:rStyle w:val="Hyperlink"/>
                  <w:rFonts w:ascii="Verdana" w:hAnsi="Verdana"/>
                  <w:b/>
                  <w:bCs/>
                  <w:color w:val="000000"/>
                  <w:sz w:val="18"/>
                  <w:szCs w:val="18"/>
                  <w:shd w:val="clear" w:color="auto" w:fill="FFFFFF"/>
                </w:rPr>
                <w:t>Melina Efstathiou</w:t>
              </w:r>
            </w:hyperlink>
            <w:r>
              <w:rPr>
                <w:rStyle w:val="Hyperlink"/>
                <w:rFonts w:ascii="Verdana" w:hAnsi="Verdana"/>
                <w:b/>
                <w:bCs/>
                <w:color w:val="000000"/>
                <w:sz w:val="18"/>
                <w:szCs w:val="18"/>
                <w:shd w:val="clear" w:color="auto" w:fill="FFFFFF"/>
              </w:rPr>
              <w:t>:</w:t>
            </w:r>
          </w:p>
          <w:p w14:paraId="49DDBFDC" w14:textId="1264EFE5" w:rsidR="00486339" w:rsidRDefault="00486339" w:rsidP="00486339">
            <w:pPr>
              <w:pStyle w:val="NormalWeb"/>
              <w:jc w:val="both"/>
              <w:rPr>
                <w:rStyle w:val="Hyperlink"/>
                <w:rFonts w:ascii="Verdana" w:hAnsi="Verdana"/>
                <w:b/>
                <w:bCs/>
                <w:color w:val="000000"/>
                <w:sz w:val="18"/>
                <w:szCs w:val="18"/>
                <w:shd w:val="clear" w:color="auto" w:fill="FFFFFF"/>
              </w:rPr>
            </w:pPr>
            <w:r>
              <w:rPr>
                <w:rStyle w:val="Hyperlink"/>
                <w:rFonts w:ascii="Verdana" w:hAnsi="Verdana"/>
                <w:b/>
                <w:bCs/>
                <w:color w:val="000000"/>
                <w:sz w:val="18"/>
                <w:szCs w:val="18"/>
                <w:shd w:val="clear" w:color="auto" w:fill="FFFFFF"/>
              </w:rPr>
              <w:t xml:space="preserve"> </w:t>
            </w:r>
            <w:hyperlink r:id="rId12" w:history="1">
              <w:r>
                <w:rPr>
                  <w:rStyle w:val="Hyperlink"/>
                  <w:rFonts w:ascii="Verdana" w:hAnsi="Verdana"/>
                  <w:b/>
                  <w:bCs/>
                  <w:sz w:val="18"/>
                  <w:szCs w:val="18"/>
                  <w:shd w:val="clear" w:color="auto" w:fill="FFFFFF"/>
                </w:rPr>
                <w:t>Video: Eversheds Sutherland Litigation Technology</w:t>
              </w:r>
            </w:hyperlink>
          </w:p>
          <w:p w14:paraId="0D1289FA" w14:textId="6701B284" w:rsidR="00A10FF9" w:rsidRDefault="00A10FF9" w:rsidP="00B93C52">
            <w:pPr>
              <w:pStyle w:val="PitchBody"/>
            </w:pPr>
          </w:p>
        </w:tc>
      </w:tr>
    </w:tbl>
    <w:p w14:paraId="14BC02EA" w14:textId="77777777" w:rsidR="003F29A3" w:rsidRDefault="003F29A3" w:rsidP="00B93C52">
      <w:pPr>
        <w:pStyle w:val="PitchBody"/>
        <w:sectPr w:rsidR="003F29A3" w:rsidSect="00B93C52">
          <w:headerReference w:type="even" r:id="rId13"/>
          <w:headerReference w:type="default" r:id="rId14"/>
          <w:footerReference w:type="even" r:id="rId15"/>
          <w:footerReference w:type="default" r:id="rId16"/>
          <w:headerReference w:type="first" r:id="rId17"/>
          <w:footerReference w:type="first" r:id="rId18"/>
          <w:pgSz w:w="11907" w:h="16840" w:code="9"/>
          <w:pgMar w:top="5670" w:right="567" w:bottom="1418" w:left="567" w:header="567" w:footer="567" w:gutter="0"/>
          <w:cols w:space="720"/>
          <w:docGrid w:linePitch="326"/>
        </w:sectPr>
      </w:pPr>
    </w:p>
    <w:tbl>
      <w:tblPr>
        <w:tblW w:w="5000" w:type="pct"/>
        <w:tblLook w:val="04A0" w:firstRow="1" w:lastRow="0" w:firstColumn="1" w:lastColumn="0" w:noHBand="0" w:noVBand="1"/>
      </w:tblPr>
      <w:tblGrid>
        <w:gridCol w:w="5265"/>
        <w:gridCol w:w="244"/>
        <w:gridCol w:w="5264"/>
      </w:tblGrid>
      <w:tr w:rsidR="00291C96" w14:paraId="0BA1790F" w14:textId="77777777" w:rsidTr="00A74346">
        <w:tc>
          <w:tcPr>
            <w:tcW w:w="2443" w:type="pct"/>
            <w:tcMar>
              <w:left w:w="0" w:type="dxa"/>
              <w:right w:w="0" w:type="dxa"/>
            </w:tcMar>
          </w:tcPr>
          <w:p w14:paraId="53F17258" w14:textId="3B07F6F3" w:rsidR="00486339" w:rsidRDefault="00291C96" w:rsidP="00486339">
            <w:pPr>
              <w:pStyle w:val="PitchHeadingThird"/>
            </w:pPr>
            <w:r w:rsidRPr="003F29A3">
              <w:lastRenderedPageBreak/>
              <w:t>Role and key responsibilities</w:t>
            </w:r>
          </w:p>
          <w:p w14:paraId="622EFD2C" w14:textId="6460C06C" w:rsidR="00486339" w:rsidRPr="00486339" w:rsidRDefault="00486339" w:rsidP="00486339">
            <w:pPr>
              <w:autoSpaceDE w:val="0"/>
              <w:autoSpaceDN w:val="0"/>
              <w:adjustRightInd w:val="0"/>
              <w:contextualSpacing/>
              <w:rPr>
                <w:rFonts w:cs="EHBKEA+Verdana"/>
                <w:color w:val="000000"/>
              </w:rPr>
            </w:pPr>
            <w:r w:rsidRPr="007754B5">
              <w:rPr>
                <w:rFonts w:cs="EHBKEA+Verdana"/>
                <w:color w:val="000000"/>
              </w:rPr>
              <w:t xml:space="preserve">As </w:t>
            </w:r>
            <w:r>
              <w:rPr>
                <w:rFonts w:cs="EHBKEA+Verdana"/>
                <w:color w:val="000000"/>
              </w:rPr>
              <w:t xml:space="preserve">an integral part of the team, </w:t>
            </w:r>
            <w:r w:rsidRPr="007754B5">
              <w:rPr>
                <w:rFonts w:cs="EHBKEA+Verdana"/>
                <w:color w:val="000000"/>
              </w:rPr>
              <w:t>you can expect to be involved in:</w:t>
            </w:r>
          </w:p>
          <w:p w14:paraId="0B53E059" w14:textId="77777777" w:rsidR="00486339" w:rsidRPr="00AD542A" w:rsidRDefault="00486339" w:rsidP="00486339">
            <w:pPr>
              <w:pStyle w:val="PitchBullet"/>
              <w:rPr>
                <w:rFonts w:cs="EHBKEA+Verdana"/>
                <w:color w:val="000000"/>
              </w:rPr>
            </w:pPr>
            <w:r w:rsidRPr="007754B5">
              <w:t>Ensuring that projects are carried out to the best standard, within agreed timeframes, at an acceptable cost and in line with the eDiscovery Services team's workflows and processes.</w:t>
            </w:r>
          </w:p>
          <w:p w14:paraId="0B6C83CA" w14:textId="77777777" w:rsidR="00486339" w:rsidRDefault="00486339" w:rsidP="00486339">
            <w:pPr>
              <w:pStyle w:val="PitchBullet"/>
            </w:pPr>
            <w:r w:rsidRPr="007754B5">
              <w:t>Supporting the delivery of technical and consultancy services to legal teams and clients in eDiscovery, data management, data collection and data processing, managed document review, electronic trial preparation.</w:t>
            </w:r>
          </w:p>
          <w:p w14:paraId="5D08A55D" w14:textId="77777777" w:rsidR="00486339" w:rsidRDefault="00486339" w:rsidP="00486339">
            <w:pPr>
              <w:pStyle w:val="PitchBullet"/>
            </w:pPr>
            <w:r w:rsidRPr="00AD542A">
              <w:t>Consistently delivering clear and proactive communications to the legal teams and clients. </w:t>
            </w:r>
          </w:p>
          <w:p w14:paraId="2FBCB77A" w14:textId="77777777" w:rsidR="00486339" w:rsidRPr="00AD542A" w:rsidRDefault="00486339" w:rsidP="00486339">
            <w:pPr>
              <w:pStyle w:val="PitchBullet"/>
            </w:pPr>
            <w:r w:rsidRPr="00AD542A">
              <w:t>Working with other members of the team, the legal teams and clients to provide advice and solutions in relation to each stage of the EDRM. </w:t>
            </w:r>
          </w:p>
          <w:p w14:paraId="75D7A33A" w14:textId="77777777" w:rsidR="00486339" w:rsidRPr="007754B5" w:rsidRDefault="00486339" w:rsidP="00486339">
            <w:pPr>
              <w:pStyle w:val="PitchBullet"/>
            </w:pPr>
            <w:r w:rsidRPr="007754B5">
              <w:t>Proactively engaging with case teams and clients on scoping the project and recommending appropriate workflows.</w:t>
            </w:r>
          </w:p>
          <w:p w14:paraId="3162B72F" w14:textId="77777777" w:rsidR="00486339" w:rsidRPr="007754B5" w:rsidRDefault="00486339" w:rsidP="00486339">
            <w:pPr>
              <w:pStyle w:val="PitchBullet"/>
            </w:pPr>
            <w:r w:rsidRPr="007754B5">
              <w:t xml:space="preserve">Managing large scale eDiscovery projects, from the initial scoping phase through to disclosure and setting up complex review workflows as required. </w:t>
            </w:r>
          </w:p>
          <w:p w14:paraId="2FEC9CA0" w14:textId="77777777" w:rsidR="00486339" w:rsidRPr="007754B5" w:rsidRDefault="00486339" w:rsidP="00486339">
            <w:pPr>
              <w:pStyle w:val="PitchBullet"/>
            </w:pPr>
            <w:r w:rsidRPr="007754B5">
              <w:t>Taking initiative on troubleshooting issues and errors and providing continued communication throughout the process of identifying a solution.</w:t>
            </w:r>
          </w:p>
          <w:p w14:paraId="234162BE" w14:textId="77777777" w:rsidR="00486339" w:rsidRPr="007754B5" w:rsidRDefault="00486339" w:rsidP="00486339">
            <w:pPr>
              <w:pStyle w:val="PitchBullet"/>
            </w:pPr>
            <w:r w:rsidRPr="007754B5">
              <w:t>Ensuring that up to date records are being maintained with regards to the status of all projects being worked on.</w:t>
            </w:r>
          </w:p>
          <w:p w14:paraId="75F7B76C" w14:textId="77777777" w:rsidR="00486339" w:rsidRPr="007754B5" w:rsidRDefault="00486339" w:rsidP="00486339">
            <w:pPr>
              <w:pStyle w:val="PitchBullet"/>
            </w:pPr>
            <w:r w:rsidRPr="007754B5">
              <w:t>Providing training and support to clients and legal teams.</w:t>
            </w:r>
          </w:p>
          <w:p w14:paraId="3B448EF0" w14:textId="77777777" w:rsidR="00486339" w:rsidRPr="007754B5" w:rsidRDefault="00486339" w:rsidP="00486339">
            <w:pPr>
              <w:pStyle w:val="PitchBullet"/>
            </w:pPr>
            <w:r w:rsidRPr="007754B5">
              <w:t>Providing technical and project support on all phases of a disclosure exercise.</w:t>
            </w:r>
          </w:p>
          <w:p w14:paraId="502C6BD2" w14:textId="77777777" w:rsidR="00486339" w:rsidRPr="007754B5" w:rsidRDefault="00486339" w:rsidP="00486339">
            <w:pPr>
              <w:pStyle w:val="PitchBullet"/>
            </w:pPr>
            <w:r w:rsidRPr="007754B5">
              <w:t>Developing an understanding of eDiscovery best practices and processes and providing consultative advice to stakeholders. </w:t>
            </w:r>
          </w:p>
          <w:p w14:paraId="48C621C6" w14:textId="421D0A58" w:rsidR="00486339" w:rsidRDefault="00486339" w:rsidP="00486339">
            <w:pPr>
              <w:pStyle w:val="PitchBullet"/>
              <w:numPr>
                <w:ilvl w:val="0"/>
                <w:numId w:val="0"/>
              </w:numPr>
              <w:ind w:left="454"/>
            </w:pPr>
          </w:p>
          <w:p w14:paraId="6F229733" w14:textId="68AC6A20" w:rsidR="00486339" w:rsidRDefault="00486339" w:rsidP="00486339">
            <w:pPr>
              <w:pStyle w:val="PitchBullet"/>
              <w:numPr>
                <w:ilvl w:val="0"/>
                <w:numId w:val="0"/>
              </w:numPr>
              <w:ind w:left="454"/>
            </w:pPr>
          </w:p>
          <w:p w14:paraId="397035C7" w14:textId="20CBD934" w:rsidR="00486339" w:rsidRDefault="00486339" w:rsidP="00486339">
            <w:pPr>
              <w:pStyle w:val="PitchBullet"/>
              <w:numPr>
                <w:ilvl w:val="0"/>
                <w:numId w:val="0"/>
              </w:numPr>
              <w:ind w:left="454"/>
            </w:pPr>
          </w:p>
          <w:p w14:paraId="4758656D" w14:textId="77777777" w:rsidR="00486339" w:rsidRDefault="00486339" w:rsidP="00486339">
            <w:pPr>
              <w:pStyle w:val="PitchBullet"/>
              <w:numPr>
                <w:ilvl w:val="0"/>
                <w:numId w:val="0"/>
              </w:numPr>
              <w:ind w:left="454"/>
            </w:pPr>
          </w:p>
          <w:p w14:paraId="6C0A03E0" w14:textId="7F2D625F" w:rsidR="00486339" w:rsidRDefault="00486339" w:rsidP="00486339">
            <w:pPr>
              <w:pStyle w:val="PitchBullet"/>
              <w:numPr>
                <w:ilvl w:val="0"/>
                <w:numId w:val="0"/>
              </w:numPr>
              <w:ind w:left="454"/>
            </w:pPr>
          </w:p>
          <w:p w14:paraId="5398AB57" w14:textId="77777777" w:rsidR="00486339" w:rsidRDefault="00486339" w:rsidP="00486339">
            <w:pPr>
              <w:pStyle w:val="PitchHeadingThird"/>
            </w:pPr>
          </w:p>
          <w:p w14:paraId="451182FB" w14:textId="7B35A21A" w:rsidR="00486339" w:rsidRPr="003F29A3" w:rsidRDefault="00486339" w:rsidP="00486339">
            <w:pPr>
              <w:pStyle w:val="PitchHeadingThird"/>
            </w:pPr>
            <w:r w:rsidRPr="003F29A3">
              <w:lastRenderedPageBreak/>
              <w:t>What’s in it for you?</w:t>
            </w:r>
          </w:p>
          <w:p w14:paraId="4BDABD76" w14:textId="77777777" w:rsidR="00486339" w:rsidRDefault="00486339" w:rsidP="00486339">
            <w:pPr>
              <w:pStyle w:val="PitchBody"/>
            </w:pPr>
            <w:r>
              <w:t>At Eversheds Sutherland, we provide benefits focused on looking after you: your development, your performance, your financial future and your health, as well as providing the opportunity to make a contribution to the world.</w:t>
            </w:r>
          </w:p>
          <w:p w14:paraId="21A32F63" w14:textId="77777777" w:rsidR="00486339" w:rsidRPr="003F29A3" w:rsidRDefault="00486339" w:rsidP="00486339">
            <w:pPr>
              <w:pStyle w:val="PitchBullet"/>
            </w:pPr>
            <w:r w:rsidRPr="003F29A3">
              <w:t>We’re fair, transparent and equitable</w:t>
            </w:r>
          </w:p>
          <w:p w14:paraId="0C5DA270" w14:textId="77777777" w:rsidR="00486339" w:rsidRPr="003F29A3" w:rsidRDefault="00486339" w:rsidP="00486339">
            <w:pPr>
              <w:pStyle w:val="PitchBullet"/>
            </w:pPr>
            <w:r w:rsidRPr="003F29A3">
              <w:t>We share in the success of the firm, reward alignment to our values, going above and beyond and your individual performance</w:t>
            </w:r>
          </w:p>
          <w:p w14:paraId="572BC42B" w14:textId="77777777" w:rsidR="00486339" w:rsidRDefault="00486339" w:rsidP="00486339">
            <w:pPr>
              <w:pStyle w:val="PitchBullet"/>
            </w:pPr>
          </w:p>
          <w:p w14:paraId="5B468CAD" w14:textId="57439804" w:rsidR="00486339" w:rsidRPr="003F29A3" w:rsidRDefault="00486339" w:rsidP="00486339">
            <w:pPr>
              <w:pStyle w:val="PitchBullet"/>
            </w:pPr>
            <w:r w:rsidRPr="003F29A3">
              <w:t>We support flexible ways of working through our remote working policy and commitment to flexible, agile and hybrid ways of working</w:t>
            </w:r>
          </w:p>
          <w:p w14:paraId="3C8FB5A5" w14:textId="77777777" w:rsidR="00486339" w:rsidRPr="003F29A3" w:rsidRDefault="00486339" w:rsidP="00486339">
            <w:pPr>
              <w:pStyle w:val="PitchBullet"/>
            </w:pPr>
            <w:r w:rsidRPr="003F29A3">
              <w:t>We support your health and performance through our dental, healthcare and wellness support</w:t>
            </w:r>
          </w:p>
          <w:p w14:paraId="70384AE3" w14:textId="77777777" w:rsidR="00486339" w:rsidRPr="003F29A3" w:rsidRDefault="00486339" w:rsidP="00486339">
            <w:pPr>
              <w:pStyle w:val="PitchBullet"/>
            </w:pPr>
            <w:r w:rsidRPr="003F29A3">
              <w:t>We support everything you are and all you bring through our powerful commitment to diversity and inclusion</w:t>
            </w:r>
          </w:p>
          <w:p w14:paraId="3A9DDF66" w14:textId="77777777" w:rsidR="00486339" w:rsidRPr="003F29A3" w:rsidRDefault="00486339" w:rsidP="00486339">
            <w:pPr>
              <w:pStyle w:val="PitchBullet"/>
            </w:pPr>
            <w:r w:rsidRPr="003F29A3">
              <w:t>We provide a platform for your career, whatever your ambitions through our structured professional and personal training, mentoring and development programs</w:t>
            </w:r>
          </w:p>
          <w:p w14:paraId="55902C7D" w14:textId="77777777" w:rsidR="00486339" w:rsidRPr="003F29A3" w:rsidRDefault="00486339" w:rsidP="00486339">
            <w:pPr>
              <w:pStyle w:val="PitchBullet"/>
            </w:pPr>
            <w:r w:rsidRPr="003F29A3">
              <w:t>We provide experience and opportunity through international and cross-function exposure</w:t>
            </w:r>
          </w:p>
          <w:p w14:paraId="1707887C" w14:textId="77777777" w:rsidR="00486339" w:rsidRPr="003F29A3" w:rsidRDefault="00486339" w:rsidP="00486339">
            <w:pPr>
              <w:pStyle w:val="PitchBullet"/>
            </w:pPr>
            <w:r w:rsidRPr="003F29A3">
              <w:t>We provide an opportunity to give back through our pro bono work and community engagement</w:t>
            </w:r>
          </w:p>
          <w:p w14:paraId="170BC50E" w14:textId="77777777" w:rsidR="00486339" w:rsidRPr="003F29A3" w:rsidRDefault="00486339" w:rsidP="00486339">
            <w:pPr>
              <w:pStyle w:val="PitchBullet"/>
            </w:pPr>
            <w:r w:rsidRPr="003F29A3">
              <w:t>We help you plan ahead through retirement planning, insurance and assurance</w:t>
            </w:r>
          </w:p>
          <w:p w14:paraId="399372EB" w14:textId="77777777" w:rsidR="00486339" w:rsidRPr="001B4EF3" w:rsidRDefault="00486339" w:rsidP="00486339"/>
          <w:p w14:paraId="75B2858A" w14:textId="5CBA06C0" w:rsidR="00486339" w:rsidRDefault="00486339" w:rsidP="00486339">
            <w:pPr>
              <w:pStyle w:val="PitchBullet"/>
              <w:numPr>
                <w:ilvl w:val="0"/>
                <w:numId w:val="0"/>
              </w:numPr>
              <w:ind w:left="454"/>
            </w:pPr>
          </w:p>
          <w:p w14:paraId="67A1EB42" w14:textId="49CB3850" w:rsidR="00486339" w:rsidRDefault="00486339" w:rsidP="00486339">
            <w:pPr>
              <w:pStyle w:val="PitchBullet"/>
              <w:numPr>
                <w:ilvl w:val="0"/>
                <w:numId w:val="0"/>
              </w:numPr>
              <w:ind w:left="454"/>
            </w:pPr>
          </w:p>
          <w:p w14:paraId="143C4023" w14:textId="77777777" w:rsidR="00486339" w:rsidRPr="00291C96" w:rsidRDefault="00486339" w:rsidP="00486339">
            <w:pPr>
              <w:pStyle w:val="PitchBullet"/>
              <w:numPr>
                <w:ilvl w:val="0"/>
                <w:numId w:val="0"/>
              </w:numPr>
              <w:ind w:left="454"/>
            </w:pPr>
          </w:p>
          <w:p w14:paraId="7032A69E" w14:textId="77777777" w:rsidR="00486339" w:rsidRDefault="00486339" w:rsidP="001B4EF3">
            <w:pPr>
              <w:pStyle w:val="PitchBody"/>
            </w:pPr>
          </w:p>
          <w:p w14:paraId="5E289150" w14:textId="3FB371E7" w:rsidR="00291C96" w:rsidRDefault="00291C96" w:rsidP="00486339">
            <w:pPr>
              <w:pStyle w:val="PitchHeadingThird"/>
            </w:pPr>
          </w:p>
        </w:tc>
        <w:tc>
          <w:tcPr>
            <w:tcW w:w="113" w:type="pct"/>
            <w:tcMar>
              <w:left w:w="0" w:type="dxa"/>
              <w:right w:w="0" w:type="dxa"/>
            </w:tcMar>
          </w:tcPr>
          <w:p w14:paraId="555B839A" w14:textId="77777777" w:rsidR="00291C96" w:rsidRDefault="00291C96" w:rsidP="00B93C52">
            <w:pPr>
              <w:pStyle w:val="PitchBody"/>
            </w:pPr>
          </w:p>
        </w:tc>
        <w:tc>
          <w:tcPr>
            <w:tcW w:w="2443" w:type="pct"/>
            <w:tcMar>
              <w:left w:w="0" w:type="dxa"/>
              <w:right w:w="0" w:type="dxa"/>
            </w:tcMar>
          </w:tcPr>
          <w:p w14:paraId="48754F0C" w14:textId="77777777" w:rsidR="00486339" w:rsidRPr="003F29A3" w:rsidRDefault="00486339" w:rsidP="00486339">
            <w:pPr>
              <w:pStyle w:val="PitchHeadingThird"/>
            </w:pPr>
            <w:r w:rsidRPr="003F29A3">
              <w:t>Skills and experience</w:t>
            </w:r>
          </w:p>
          <w:p w14:paraId="1AD7A9C3" w14:textId="77777777" w:rsidR="00486339" w:rsidRPr="008D4D72" w:rsidRDefault="00486339" w:rsidP="00486339">
            <w:pPr>
              <w:pStyle w:val="PitchBullet"/>
            </w:pPr>
            <w:r w:rsidRPr="008D4D72">
              <w:t xml:space="preserve">Bachelor's </w:t>
            </w:r>
            <w:r w:rsidRPr="00040CF5">
              <w:t>degree or equivalent</w:t>
            </w:r>
            <w:r w:rsidRPr="008D4D72">
              <w:t xml:space="preserve"> - preferably in a technical field such as Computer Science, Information Security or Computer Forensics.</w:t>
            </w:r>
          </w:p>
          <w:p w14:paraId="5E985D74" w14:textId="77777777" w:rsidR="00486339" w:rsidRPr="008D4D72" w:rsidRDefault="00486339" w:rsidP="00486339">
            <w:pPr>
              <w:pStyle w:val="PitchBullet"/>
            </w:pPr>
            <w:r w:rsidRPr="008D4D72">
              <w:t>A strong technical understanding of eDiscovery and litigation support.</w:t>
            </w:r>
          </w:p>
          <w:p w14:paraId="16460D26" w14:textId="77777777" w:rsidR="00486339" w:rsidRPr="008D4D72" w:rsidRDefault="00486339" w:rsidP="00486339">
            <w:pPr>
              <w:pStyle w:val="PitchBullet"/>
            </w:pPr>
            <w:r w:rsidRPr="008D4D72">
              <w:t>eDiscovery project management experience with a service provider, consultancy, government agency or law firm of at least 3 years.</w:t>
            </w:r>
          </w:p>
          <w:p w14:paraId="187334C3" w14:textId="77777777" w:rsidR="00486339" w:rsidRPr="008D4D72" w:rsidRDefault="00486339" w:rsidP="00486339">
            <w:pPr>
              <w:pStyle w:val="PitchBullet"/>
            </w:pPr>
            <w:r w:rsidRPr="008D4D72">
              <w:t>A solid understanding of database design, management, and data processing. </w:t>
            </w:r>
          </w:p>
          <w:p w14:paraId="16BBDB08" w14:textId="77777777" w:rsidR="00486339" w:rsidRPr="00F16A01" w:rsidRDefault="00486339" w:rsidP="00486339">
            <w:pPr>
              <w:pStyle w:val="PitchBullet"/>
            </w:pPr>
            <w:r w:rsidRPr="008D4D72">
              <w:t>Excellent knowledge of MS Office tools.</w:t>
            </w:r>
          </w:p>
          <w:p w14:paraId="3FCE929B" w14:textId="77777777" w:rsidR="00486339" w:rsidRPr="008D4D72" w:rsidRDefault="00486339" w:rsidP="00486339">
            <w:pPr>
              <w:pStyle w:val="PitchBullet"/>
            </w:pPr>
            <w:r w:rsidRPr="008D4D72">
              <w:t xml:space="preserve">Experience using </w:t>
            </w:r>
            <w:proofErr w:type="spellStart"/>
            <w:r w:rsidRPr="008D4D72">
              <w:t>Axcelerate</w:t>
            </w:r>
            <w:proofErr w:type="spellEnd"/>
            <w:r w:rsidRPr="008D4D72">
              <w:t xml:space="preserve"> or other eDiscovery platforms both for processing, review and production. </w:t>
            </w:r>
          </w:p>
          <w:p w14:paraId="72DB0FD5" w14:textId="77777777" w:rsidR="00486339" w:rsidRPr="008D4D72" w:rsidRDefault="00486339" w:rsidP="00486339">
            <w:pPr>
              <w:pStyle w:val="PitchBullet"/>
            </w:pPr>
            <w:r w:rsidRPr="008D4D72">
              <w:t>In-depth understanding of the EDRM and eDiscovery workflows and processes.</w:t>
            </w:r>
          </w:p>
          <w:p w14:paraId="58FB622D" w14:textId="77777777" w:rsidR="00486339" w:rsidRPr="008D4D72" w:rsidRDefault="00486339" w:rsidP="00486339">
            <w:pPr>
              <w:pStyle w:val="PitchBullet"/>
            </w:pPr>
            <w:r w:rsidRPr="008D4D72">
              <w:t>Ability to understand and work with complex databases.</w:t>
            </w:r>
          </w:p>
          <w:p w14:paraId="3EF245AB" w14:textId="77777777" w:rsidR="00486339" w:rsidRPr="008D4D72" w:rsidRDefault="00486339" w:rsidP="00486339">
            <w:pPr>
              <w:pStyle w:val="PitchBullet"/>
            </w:pPr>
            <w:r w:rsidRPr="008D4D72">
              <w:t>Proven analytical abilities to troubleshoot issues and recommend solutions. </w:t>
            </w:r>
          </w:p>
          <w:p w14:paraId="6F678B7B" w14:textId="77777777" w:rsidR="00486339" w:rsidRPr="008D4D72" w:rsidRDefault="00486339" w:rsidP="00486339">
            <w:pPr>
              <w:pStyle w:val="PitchBullet"/>
            </w:pPr>
            <w:r w:rsidRPr="008D4D72">
              <w:t xml:space="preserve">Strong desire to continue to develop technical skills as required by the role and a strong work ethic. </w:t>
            </w:r>
          </w:p>
          <w:p w14:paraId="725EF022" w14:textId="77777777" w:rsidR="00486339" w:rsidRPr="008D4D72" w:rsidRDefault="00486339" w:rsidP="00486339">
            <w:pPr>
              <w:pStyle w:val="PitchBullet"/>
            </w:pPr>
            <w:r w:rsidRPr="008D4D72">
              <w:t>Excellent communication skills – both with colleagues and clients.</w:t>
            </w:r>
          </w:p>
          <w:p w14:paraId="3F2F2B55" w14:textId="77777777" w:rsidR="00486339" w:rsidRPr="008D4D72" w:rsidRDefault="00486339" w:rsidP="00486339">
            <w:pPr>
              <w:pStyle w:val="PitchBullet"/>
            </w:pPr>
            <w:r w:rsidRPr="008D4D72">
              <w:t>Proven ability to work as part of a team.</w:t>
            </w:r>
          </w:p>
          <w:p w14:paraId="0F9E33C6" w14:textId="77777777" w:rsidR="00486339" w:rsidRDefault="00486339" w:rsidP="00486339">
            <w:pPr>
              <w:pStyle w:val="PitchBullet"/>
            </w:pPr>
            <w:r w:rsidRPr="008D4D72">
              <w:t>An interest in developing and new litigation technologies and how they may complement the existing ES toolkit.</w:t>
            </w:r>
          </w:p>
          <w:p w14:paraId="4334E8E1" w14:textId="77777777" w:rsidR="00486339" w:rsidRPr="00040CF5" w:rsidRDefault="00486339" w:rsidP="00486339">
            <w:pPr>
              <w:pStyle w:val="PitchBullet"/>
            </w:pPr>
            <w:r w:rsidRPr="00040CF5">
              <w:t>SQL scripting knowledge is desirable though not essential</w:t>
            </w:r>
          </w:p>
          <w:p w14:paraId="1276F055" w14:textId="77777777" w:rsidR="00486339" w:rsidRDefault="00486339" w:rsidP="00F2149F">
            <w:pPr>
              <w:pStyle w:val="PitchHeadingThird"/>
            </w:pPr>
          </w:p>
          <w:p w14:paraId="1A3CA134" w14:textId="77777777" w:rsidR="00486339" w:rsidRDefault="00486339" w:rsidP="00F2149F">
            <w:pPr>
              <w:pStyle w:val="PitchHeadingThird"/>
            </w:pPr>
          </w:p>
          <w:p w14:paraId="59E33B2C" w14:textId="77777777" w:rsidR="00486339" w:rsidRDefault="00486339" w:rsidP="00486339">
            <w:pPr>
              <w:pStyle w:val="PitchHeadingThird"/>
            </w:pPr>
          </w:p>
          <w:p w14:paraId="2F766AC4" w14:textId="77777777" w:rsidR="00486339" w:rsidRDefault="00486339" w:rsidP="00486339">
            <w:pPr>
              <w:pStyle w:val="PitchHeadingThird"/>
            </w:pPr>
          </w:p>
          <w:p w14:paraId="0078D051" w14:textId="77777777" w:rsidR="00486339" w:rsidRDefault="00486339" w:rsidP="00486339">
            <w:pPr>
              <w:pStyle w:val="PitchHeadingThird"/>
            </w:pPr>
          </w:p>
          <w:p w14:paraId="60F79986" w14:textId="77777777" w:rsidR="00486339" w:rsidRDefault="00486339" w:rsidP="00486339">
            <w:pPr>
              <w:pStyle w:val="PitchHeadingThird"/>
            </w:pPr>
          </w:p>
          <w:p w14:paraId="7198D686" w14:textId="77777777" w:rsidR="00486339" w:rsidRDefault="00486339" w:rsidP="00486339">
            <w:pPr>
              <w:pStyle w:val="PitchHeadingThird"/>
            </w:pPr>
          </w:p>
          <w:p w14:paraId="104E5818" w14:textId="77777777" w:rsidR="00486339" w:rsidRDefault="00486339" w:rsidP="00486339">
            <w:pPr>
              <w:pStyle w:val="PitchHeadingThird"/>
            </w:pPr>
          </w:p>
          <w:p w14:paraId="2B29FCA7" w14:textId="77777777" w:rsidR="00486339" w:rsidRDefault="00486339" w:rsidP="00486339">
            <w:pPr>
              <w:pStyle w:val="PitchHeadingThird"/>
            </w:pPr>
          </w:p>
          <w:p w14:paraId="7AEC8E03" w14:textId="77777777" w:rsidR="00486339" w:rsidRDefault="00486339" w:rsidP="00486339">
            <w:pPr>
              <w:pStyle w:val="PitchHeadingThird"/>
            </w:pPr>
          </w:p>
          <w:p w14:paraId="07930019" w14:textId="77777777" w:rsidR="00486339" w:rsidRDefault="00486339" w:rsidP="00486339">
            <w:pPr>
              <w:pStyle w:val="PitchHeadingThird"/>
            </w:pPr>
          </w:p>
          <w:p w14:paraId="5C69B2FD" w14:textId="77777777" w:rsidR="00486339" w:rsidRDefault="00486339" w:rsidP="00486339">
            <w:pPr>
              <w:pStyle w:val="PitchHeadingThird"/>
            </w:pPr>
          </w:p>
          <w:p w14:paraId="2CD86008" w14:textId="2D777FAC" w:rsidR="00486339" w:rsidRPr="00F2149F" w:rsidRDefault="00486339" w:rsidP="00486339">
            <w:pPr>
              <w:pStyle w:val="PitchHeadingThird"/>
            </w:pPr>
            <w:r w:rsidRPr="00F2149F">
              <w:lastRenderedPageBreak/>
              <w:t>Diversity and inclusion</w:t>
            </w:r>
          </w:p>
          <w:p w14:paraId="03E8D047" w14:textId="77777777" w:rsidR="00486339" w:rsidRDefault="00486339" w:rsidP="00486339">
            <w:pPr>
              <w:pStyle w:val="PitchBody"/>
            </w:pPr>
            <w:r>
              <w:t>At Eversheds Sutherland, “Inclusive” is a core business value. We bring together different skillsets, global mindsets and approaches. We foster diversity of thought and the freedom to put ideas into action. We have an inherent respect for the individual. We have a strong belief in collaboration and teamwork. Sharing ideas, asking questions, solving challenges and meeting our clients’ goals: together.</w:t>
            </w:r>
          </w:p>
          <w:p w14:paraId="158ADE35" w14:textId="77777777" w:rsidR="00486339" w:rsidRDefault="00486339" w:rsidP="00486339">
            <w:pPr>
              <w:pStyle w:val="PitchBody"/>
            </w:pPr>
            <w:r>
              <w:t>We want all our people to thrive at work and reach their full potential and we work hard to continue to build a diverse and inclusive culture, monitor and report on our progress and impact, and develop our approach. This is reflected in our policies, systems and processes, and in our work with diversity membership organisations.</w:t>
            </w:r>
          </w:p>
          <w:p w14:paraId="69261753" w14:textId="0B7B4364" w:rsidR="00486339" w:rsidRDefault="00486339" w:rsidP="00486339">
            <w:r>
              <w:t>Many of our people work flexibly in some way and we are open to considering how we can accommodate flexible working arrangements alongside role requirements. If this is important to you, please talk to us about it during the recruitment process.</w:t>
            </w:r>
          </w:p>
          <w:p w14:paraId="1125F05F" w14:textId="7783277A" w:rsidR="00486339" w:rsidRDefault="00486339" w:rsidP="001B4EF3"/>
          <w:p w14:paraId="7D8E71A5" w14:textId="5CAAD0BC" w:rsidR="00486339" w:rsidRDefault="00486339" w:rsidP="001B4EF3"/>
          <w:p w14:paraId="201697A3" w14:textId="1DC40BCD" w:rsidR="00486339" w:rsidRDefault="00486339" w:rsidP="001B4EF3"/>
          <w:p w14:paraId="05058B2C" w14:textId="40B8C657" w:rsidR="00486339" w:rsidRDefault="00486339" w:rsidP="001B4EF3"/>
          <w:p w14:paraId="0B9DC9A8" w14:textId="3F4DE189" w:rsidR="00486339" w:rsidRDefault="00486339" w:rsidP="001B4EF3"/>
          <w:p w14:paraId="29D224C1" w14:textId="7DD8CDBC" w:rsidR="00486339" w:rsidRDefault="00486339" w:rsidP="001B4EF3"/>
          <w:p w14:paraId="0159AC66" w14:textId="68376559" w:rsidR="00486339" w:rsidRDefault="00486339" w:rsidP="001B4EF3"/>
          <w:p w14:paraId="3037EC30" w14:textId="6C6CBF1B" w:rsidR="00486339" w:rsidRDefault="00486339" w:rsidP="001B4EF3"/>
          <w:p w14:paraId="22EC6E90" w14:textId="635A589C" w:rsidR="00486339" w:rsidRDefault="00486339" w:rsidP="001B4EF3"/>
          <w:p w14:paraId="1C0651C2" w14:textId="397B4755" w:rsidR="00486339" w:rsidRDefault="00486339" w:rsidP="001B4EF3"/>
          <w:p w14:paraId="496C6923" w14:textId="5F0A34B6" w:rsidR="00486339" w:rsidRDefault="00486339" w:rsidP="001B4EF3"/>
          <w:p w14:paraId="25951185" w14:textId="62CDE844" w:rsidR="00486339" w:rsidRDefault="00486339" w:rsidP="001B4EF3"/>
          <w:p w14:paraId="10546773" w14:textId="11116C17" w:rsidR="00486339" w:rsidRDefault="00486339" w:rsidP="001B4EF3"/>
          <w:p w14:paraId="646C6281" w14:textId="2D0BD8E3" w:rsidR="00486339" w:rsidRDefault="00486339" w:rsidP="001B4EF3"/>
          <w:p w14:paraId="3A8C5721" w14:textId="34F75E96" w:rsidR="00486339" w:rsidRDefault="00486339" w:rsidP="001B4EF3"/>
          <w:p w14:paraId="10F472EB" w14:textId="0CE94D5C" w:rsidR="00486339" w:rsidRDefault="00486339" w:rsidP="001B4EF3"/>
          <w:p w14:paraId="6D49676F" w14:textId="34120330" w:rsidR="00486339" w:rsidRDefault="00486339" w:rsidP="001B4EF3"/>
          <w:p w14:paraId="321117A3" w14:textId="54C4A1D4" w:rsidR="00486339" w:rsidRDefault="00486339" w:rsidP="001B4EF3"/>
          <w:p w14:paraId="16812526" w14:textId="737AE231" w:rsidR="00486339" w:rsidRDefault="00486339" w:rsidP="001B4EF3"/>
          <w:p w14:paraId="4C446544" w14:textId="76EDB818" w:rsidR="00486339" w:rsidRDefault="00486339" w:rsidP="001B4EF3"/>
          <w:p w14:paraId="18BC5B1F" w14:textId="0D00650B" w:rsidR="00486339" w:rsidRDefault="00486339" w:rsidP="001B4EF3"/>
          <w:p w14:paraId="633113FC" w14:textId="6CD8A534" w:rsidR="00486339" w:rsidRDefault="00486339" w:rsidP="001B4EF3"/>
          <w:p w14:paraId="4E46A2FE" w14:textId="06E7C1B8" w:rsidR="00486339" w:rsidRDefault="00486339" w:rsidP="001B4EF3"/>
          <w:p w14:paraId="03FF6259" w14:textId="776CB424" w:rsidR="00486339" w:rsidRDefault="00486339" w:rsidP="001B4EF3"/>
          <w:p w14:paraId="2047B1AE" w14:textId="77777777" w:rsidR="00486339" w:rsidRDefault="00486339" w:rsidP="001B4EF3"/>
          <w:p w14:paraId="21CFB774" w14:textId="77777777" w:rsidR="009C3CA5" w:rsidRDefault="009C3CA5" w:rsidP="001B4EF3"/>
          <w:tbl>
            <w:tblPr>
              <w:tblW w:w="0" w:type="auto"/>
              <w:tblLook w:val="04A0" w:firstRow="1" w:lastRow="0" w:firstColumn="1" w:lastColumn="0" w:noHBand="0" w:noVBand="1"/>
            </w:tblPr>
            <w:tblGrid>
              <w:gridCol w:w="1441"/>
              <w:gridCol w:w="3823"/>
            </w:tblGrid>
            <w:tr w:rsidR="00291C96" w14:paraId="1860D1EC" w14:textId="77777777" w:rsidTr="00F2149F">
              <w:tc>
                <w:tcPr>
                  <w:tcW w:w="1441" w:type="dxa"/>
                  <w:tcMar>
                    <w:left w:w="0" w:type="dxa"/>
                    <w:right w:w="0" w:type="dxa"/>
                  </w:tcMar>
                </w:tcPr>
                <w:p w14:paraId="11742A9B" w14:textId="77777777" w:rsidR="00291C96" w:rsidRPr="00291C96" w:rsidRDefault="00291C96" w:rsidP="00291C96">
                  <w:r w:rsidRPr="00ED42C2">
                    <w:rPr>
                      <w:noProof/>
                    </w:rPr>
                    <w:drawing>
                      <wp:inline distT="0" distB="0" distL="0" distR="0" wp14:anchorId="2CBB2036" wp14:editId="5B723FC8">
                        <wp:extent cx="792000" cy="792000"/>
                        <wp:effectExtent l="0" t="0" r="8255" b="8255"/>
                        <wp:docPr id="7" name="Graphic 2">
                          <a:extLst xmlns:a="http://schemas.openxmlformats.org/drawingml/2006/main">
                            <a:ext uri="{FF2B5EF4-FFF2-40B4-BE49-F238E27FC236}">
                              <a16:creationId xmlns:a16="http://schemas.microsoft.com/office/drawing/2014/main" id="{376BF03A-D810-2AA8-C2CB-168AA4DB2E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376BF03A-D810-2AA8-C2CB-168AA4DB2E66}"/>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792000" cy="792000"/>
                                </a:xfrm>
                                <a:prstGeom prst="rect">
                                  <a:avLst/>
                                </a:prstGeom>
                              </pic:spPr>
                            </pic:pic>
                          </a:graphicData>
                        </a:graphic>
                      </wp:inline>
                    </w:drawing>
                  </w:r>
                </w:p>
              </w:tc>
              <w:tc>
                <w:tcPr>
                  <w:tcW w:w="3823" w:type="dxa"/>
                </w:tcPr>
                <w:p w14:paraId="3093278B" w14:textId="5DDCE838" w:rsidR="00291C96" w:rsidRPr="00F2149F" w:rsidRDefault="00291C96" w:rsidP="00F2149F">
                  <w:pPr>
                    <w:pStyle w:val="Feature"/>
                  </w:pPr>
                  <w:r w:rsidRPr="00F2149F">
                    <w:t>Our global litigation</w:t>
                  </w:r>
                  <w:r w:rsidRPr="00F2149F">
                    <w:br/>
                    <w:t>team is the sixth</w:t>
                  </w:r>
                  <w:r w:rsidRPr="00F2149F">
                    <w:br/>
                    <w:t>largest worldwide</w:t>
                  </w:r>
                </w:p>
              </w:tc>
            </w:tr>
          </w:tbl>
          <w:p w14:paraId="445BAA4F" w14:textId="30867519" w:rsidR="00291C96" w:rsidRDefault="00291C96" w:rsidP="00B93C52">
            <w:pPr>
              <w:pStyle w:val="PitchBody"/>
            </w:pPr>
          </w:p>
        </w:tc>
      </w:tr>
    </w:tbl>
    <w:p w14:paraId="170473E1" w14:textId="77777777" w:rsidR="003F29A3" w:rsidRDefault="003F29A3" w:rsidP="00B93C52">
      <w:pPr>
        <w:pStyle w:val="PitchBody"/>
        <w:sectPr w:rsidR="003F29A3" w:rsidSect="00B93C52">
          <w:headerReference w:type="default" r:id="rId21"/>
          <w:pgSz w:w="11907" w:h="16840" w:code="9"/>
          <w:pgMar w:top="2268" w:right="567" w:bottom="1418" w:left="567" w:header="567" w:footer="567" w:gutter="0"/>
          <w:cols w:space="720"/>
          <w:docGrid w:linePitch="326"/>
        </w:sectPr>
      </w:pPr>
    </w:p>
    <w:p w14:paraId="5C3745FA" w14:textId="77777777" w:rsidR="00B93C52" w:rsidRPr="00F2149F" w:rsidRDefault="00B93C52" w:rsidP="00880CCC">
      <w:pPr>
        <w:pStyle w:val="Featureblack"/>
      </w:pPr>
      <w:r w:rsidRPr="00F2149F">
        <w:lastRenderedPageBreak/>
        <w:t xml:space="preserve">We want you to perform at </w:t>
      </w:r>
      <w:r w:rsidRPr="00880CCC">
        <w:t>your</w:t>
      </w:r>
      <w:r w:rsidRPr="00F2149F">
        <w:t xml:space="preserve"> best during</w:t>
      </w:r>
      <w:r w:rsidRPr="00F2149F">
        <w:br/>
        <w:t>our recruitment process. If there is any</w:t>
      </w:r>
      <w:r w:rsidRPr="00F2149F">
        <w:br/>
        <w:t>adjustment or support you need, please</w:t>
      </w:r>
      <w:r w:rsidRPr="00F2149F">
        <w:br/>
        <w:t>contact us so we can discuss how we</w:t>
      </w:r>
      <w:r w:rsidRPr="00F2149F">
        <w:br/>
        <w:t>can best assist you.</w:t>
      </w:r>
    </w:p>
    <w:p w14:paraId="2C4F2F83" w14:textId="477DCC72" w:rsidR="00291C96" w:rsidRDefault="00B93C52" w:rsidP="00B93C52">
      <w:pPr>
        <w:pStyle w:val="Feature"/>
      </w:pPr>
      <w:r w:rsidRPr="00F2149F">
        <w:t>For you,</w:t>
      </w:r>
      <w:r w:rsidRPr="00F2149F">
        <w:br/>
        <w:t>for your success.</w:t>
      </w:r>
      <w:r w:rsidRPr="00F2149F">
        <w:br/>
        <w:t>And for what’s next.</w:t>
      </w:r>
    </w:p>
    <w:sectPr w:rsidR="00291C96" w:rsidSect="00B93C52">
      <w:footerReference w:type="default" r:id="rId22"/>
      <w:pgSz w:w="11907" w:h="16840" w:code="9"/>
      <w:pgMar w:top="2268" w:right="567" w:bottom="1418" w:left="56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2C83" w14:textId="77777777" w:rsidR="00DA079F" w:rsidRDefault="00DA079F" w:rsidP="005D30CA">
      <w:r>
        <w:separator/>
      </w:r>
    </w:p>
  </w:endnote>
  <w:endnote w:type="continuationSeparator" w:id="0">
    <w:p w14:paraId="0453FDA9" w14:textId="77777777" w:rsidR="00DA079F" w:rsidRDefault="00DA079F"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HBKEA+Verdana">
    <w:altName w:val="Verdana"/>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4CC5" w14:textId="77777777" w:rsidR="00811923" w:rsidRDefault="00811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07A7" w14:textId="56BF68D3" w:rsidR="000B3740" w:rsidRPr="001B4EF3" w:rsidRDefault="00F46548" w:rsidP="00F2149F">
    <w:pPr>
      <w:pStyle w:val="Footer"/>
      <w:jc w:val="right"/>
      <w:rPr>
        <w:b/>
        <w:bCs/>
      </w:rPr>
    </w:pPr>
    <w:r w:rsidRPr="001B4EF3">
      <w:rPr>
        <w:b/>
        <w:bCs/>
      </w:rPr>
      <w:fldChar w:fldCharType="begin"/>
    </w:r>
    <w:r w:rsidRPr="001B4EF3">
      <w:rPr>
        <w:b/>
        <w:bCs/>
      </w:rPr>
      <w:instrText xml:space="preserve"> PAGE   \* MERGEFORMAT </w:instrText>
    </w:r>
    <w:r w:rsidRPr="001B4EF3">
      <w:rPr>
        <w:b/>
        <w:bCs/>
      </w:rPr>
      <w:fldChar w:fldCharType="separate"/>
    </w:r>
    <w:r w:rsidRPr="001B4EF3">
      <w:rPr>
        <w:b/>
        <w:bCs/>
      </w:rPr>
      <w:t>1</w:t>
    </w:r>
    <w:r w:rsidRPr="001B4EF3">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BECB" w14:textId="77777777" w:rsidR="00811923" w:rsidRDefault="008119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A97D" w14:textId="096D2DE2" w:rsidR="0000798A" w:rsidRPr="001B4EF3" w:rsidRDefault="000F29AC" w:rsidP="0000798A">
    <w:pPr>
      <w:pStyle w:val="Footer"/>
      <w:tabs>
        <w:tab w:val="clear" w:pos="4513"/>
        <w:tab w:val="clear" w:pos="9026"/>
        <w:tab w:val="right" w:pos="10773"/>
      </w:tabs>
      <w:jc w:val="right"/>
      <w:rPr>
        <w:b/>
        <w:bCs/>
      </w:rPr>
    </w:pPr>
    <w:r>
      <w:fldChar w:fldCharType="begin"/>
    </w:r>
    <w:r>
      <w:instrText xml:space="preserve"> DOCPROPERTY  iMDocID  \* MERGEFORMAT </w:instrText>
    </w:r>
    <w:r>
      <w:fldChar w:fldCharType="separate"/>
    </w:r>
    <w:r>
      <w:t>CLOUD_UK\217563774\1</w:t>
    </w:r>
    <w:r>
      <w:fldChar w:fldCharType="end"/>
    </w:r>
    <w:r w:rsidR="0000798A">
      <w:tab/>
    </w:r>
    <w:r w:rsidR="0000798A" w:rsidRPr="001B4EF3">
      <w:rPr>
        <w:b/>
        <w:bCs/>
      </w:rPr>
      <w:fldChar w:fldCharType="begin"/>
    </w:r>
    <w:r w:rsidR="0000798A" w:rsidRPr="001B4EF3">
      <w:rPr>
        <w:b/>
        <w:bCs/>
      </w:rPr>
      <w:instrText xml:space="preserve"> PAGE   \* MERGEFORMAT </w:instrText>
    </w:r>
    <w:r w:rsidR="0000798A" w:rsidRPr="001B4EF3">
      <w:rPr>
        <w:b/>
        <w:bCs/>
      </w:rPr>
      <w:fldChar w:fldCharType="separate"/>
    </w:r>
    <w:r w:rsidR="0000798A" w:rsidRPr="001B4EF3">
      <w:rPr>
        <w:b/>
        <w:bCs/>
      </w:rPr>
      <w:t>1</w:t>
    </w:r>
    <w:r w:rsidR="0000798A" w:rsidRPr="001B4EF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4FA2" w14:textId="77777777" w:rsidR="00DA079F" w:rsidRDefault="00DA079F" w:rsidP="005D30CA">
      <w:r>
        <w:separator/>
      </w:r>
    </w:p>
  </w:footnote>
  <w:footnote w:type="continuationSeparator" w:id="0">
    <w:p w14:paraId="3D10CF45" w14:textId="77777777" w:rsidR="00DA079F" w:rsidRDefault="00DA079F"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2768" w14:textId="77777777" w:rsidR="00811923" w:rsidRDefault="00811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E2DD" w14:textId="63AE613E" w:rsidR="00F2149F" w:rsidRDefault="00F2149F">
    <w:pPr>
      <w:pStyle w:val="Header"/>
    </w:pPr>
    <w:r w:rsidRPr="00ED42C2">
      <w:rPr>
        <w:noProof/>
      </w:rPr>
      <w:drawing>
        <wp:anchor distT="0" distB="0" distL="114300" distR="114300" simplePos="0" relativeHeight="251659264" behindDoc="0" locked="0" layoutInCell="1" allowOverlap="1" wp14:anchorId="60C0B0EA" wp14:editId="33D561BD">
          <wp:simplePos x="0" y="0"/>
          <wp:positionH relativeFrom="margin">
            <wp:posOffset>4537075</wp:posOffset>
          </wp:positionH>
          <wp:positionV relativeFrom="page">
            <wp:posOffset>0</wp:posOffset>
          </wp:positionV>
          <wp:extent cx="2664000" cy="2664000"/>
          <wp:effectExtent l="0" t="0" r="3175" b="3175"/>
          <wp:wrapNone/>
          <wp:docPr id="11" name="Graphic 2">
            <a:extLst xmlns:a="http://schemas.openxmlformats.org/drawingml/2006/main">
              <a:ext uri="{FF2B5EF4-FFF2-40B4-BE49-F238E27FC236}">
                <a16:creationId xmlns:a16="http://schemas.microsoft.com/office/drawing/2014/main" id="{376BF03A-D810-2AA8-C2CB-168AA4DB2E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376BF03A-D810-2AA8-C2CB-168AA4DB2E66}"/>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64000" cy="26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C73F" w14:textId="77777777" w:rsidR="00811923" w:rsidRDefault="008119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12A7" w14:textId="737B2D13" w:rsidR="00F2149F" w:rsidRPr="00B93C52" w:rsidRDefault="00486339">
    <w:pPr>
      <w:pStyle w:val="Header"/>
      <w:rPr>
        <w:b/>
        <w:bCs/>
        <w:color w:val="0066B2" w:themeColor="accent1"/>
        <w:sz w:val="20"/>
        <w:szCs w:val="18"/>
      </w:rPr>
    </w:pPr>
    <w:r>
      <w:rPr>
        <w:b/>
        <w:bCs/>
        <w:color w:val="0066B2" w:themeColor="accent1"/>
        <w:sz w:val="20"/>
        <w:szCs w:val="18"/>
      </w:rPr>
      <w:t>eDiscovery Consultant</w:t>
    </w:r>
  </w:p>
  <w:p w14:paraId="6CD97FDC" w14:textId="338484C7" w:rsidR="00F2149F" w:rsidRPr="00B93C52" w:rsidRDefault="00486339">
    <w:pPr>
      <w:pStyle w:val="Header"/>
      <w:rPr>
        <w:sz w:val="20"/>
        <w:szCs w:val="18"/>
      </w:rPr>
    </w:pPr>
    <w:r>
      <w:rPr>
        <w:sz w:val="20"/>
        <w:szCs w:val="18"/>
      </w:rPr>
      <w:t>Litigation Technology &amp; Project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787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8A36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C61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E2DC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260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0C8A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2D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32A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0B836"/>
    <w:lvl w:ilvl="0">
      <w:start w:val="1"/>
      <w:numFmt w:val="decimal"/>
      <w:lvlText w:val="%1."/>
      <w:lvlJc w:val="left"/>
      <w:pPr>
        <w:tabs>
          <w:tab w:val="num" w:pos="360"/>
        </w:tabs>
        <w:ind w:left="360" w:hanging="360"/>
      </w:pPr>
    </w:lvl>
  </w:abstractNum>
  <w:abstractNum w:abstractNumId="9" w15:restartNumberingAfterBreak="0">
    <w:nsid w:val="00F85852"/>
    <w:multiLevelType w:val="multilevel"/>
    <w:tmpl w:val="9A9609C6"/>
    <w:lvl w:ilvl="0">
      <w:start w:val="1"/>
      <w:numFmt w:val="bullet"/>
      <w:pStyle w:val="PitchBullet-White"/>
      <w:lvlText w:val="–"/>
      <w:lvlJc w:val="left"/>
      <w:pPr>
        <w:ind w:left="454" w:hanging="454"/>
      </w:pPr>
      <w:rPr>
        <w:rFonts w:ascii="Wide Latin" w:hAnsi="Wide Latin" w:cs="Times New Roman" w:hint="default"/>
        <w:b w:val="0"/>
        <w:i w:val="0"/>
        <w:color w:val="FFFFFF" w:themeColor="background1"/>
        <w:sz w:val="18"/>
        <w:szCs w:val="18"/>
      </w:rPr>
    </w:lvl>
    <w:lvl w:ilvl="1">
      <w:start w:val="1"/>
      <w:numFmt w:val="bullet"/>
      <w:pStyle w:val="PitchBulletSub-White"/>
      <w:lvlText w:val="–"/>
      <w:lvlJc w:val="left"/>
      <w:pPr>
        <w:ind w:left="1021" w:hanging="567"/>
      </w:pPr>
      <w:rPr>
        <w:rFonts w:ascii="Wide Latin" w:hAnsi="Wide Latin" w:cs="Wide Latin" w:hint="default"/>
        <w:color w:val="FFFFFF" w:themeColor="background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11" w15:restartNumberingAfterBreak="0">
    <w:nsid w:val="16125CA9"/>
    <w:multiLevelType w:val="hybridMultilevel"/>
    <w:tmpl w:val="29EEE056"/>
    <w:lvl w:ilvl="0" w:tplc="13DEA8EE">
      <w:numFmt w:val="bullet"/>
      <w:lvlText w:val=""/>
      <w:lvlJc w:val="left"/>
      <w:pPr>
        <w:ind w:left="780" w:hanging="360"/>
      </w:pPr>
      <w:rPr>
        <w:rFonts w:ascii="Symbol" w:eastAsia="Times New Roman" w:hAnsi="Symbol"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14" w15:restartNumberingAfterBreak="0">
    <w:nsid w:val="1FF36362"/>
    <w:multiLevelType w:val="multilevel"/>
    <w:tmpl w:val="238C2C08"/>
    <w:lvl w:ilvl="0">
      <w:start w:val="1"/>
      <w:numFmt w:val="bullet"/>
      <w:pStyle w:val="PitchBulletsquare"/>
      <w:lvlText w:val="■"/>
      <w:lvlJc w:val="left"/>
      <w:pPr>
        <w:ind w:left="454" w:hanging="454"/>
      </w:pPr>
      <w:rPr>
        <w:rFonts w:ascii="Arial" w:hAnsi="Arial" w:cs="Arial" w:hint="default"/>
        <w:color w:val="0066B2" w:themeColor="accent1"/>
        <w:sz w:val="22"/>
        <w:szCs w:val="22"/>
      </w:rPr>
    </w:lvl>
    <w:lvl w:ilvl="1">
      <w:start w:val="1"/>
      <w:numFmt w:val="bullet"/>
      <w:pStyle w:val="PitchBulletsubsquare"/>
      <w:lvlText w:val=""/>
      <w:lvlJc w:val="left"/>
      <w:pPr>
        <w:ind w:left="1021" w:hanging="567"/>
      </w:pPr>
      <w:rPr>
        <w:rFonts w:ascii="Wingdings" w:hAnsi="Wingdings" w:cs="Wingdings" w:hint="default"/>
        <w:color w:val="0066B2"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6" w15:restartNumberingAfterBreak="0">
    <w:nsid w:val="26D43BA3"/>
    <w:multiLevelType w:val="multilevel"/>
    <w:tmpl w:val="A6021872"/>
    <w:lvl w:ilvl="0">
      <w:start w:val="1"/>
      <w:numFmt w:val="bullet"/>
      <w:pStyle w:val="PitchBulletblock"/>
      <w:lvlText w:val="▌"/>
      <w:lvlJc w:val="left"/>
      <w:pPr>
        <w:ind w:left="454" w:hanging="454"/>
      </w:pPr>
      <w:rPr>
        <w:rFonts w:ascii="Arial" w:hAnsi="Arial" w:cs="Arial" w:hint="default"/>
        <w:b/>
        <w:color w:val="0066B2" w:themeColor="accent1"/>
        <w:sz w:val="20"/>
        <w:szCs w:val="16"/>
      </w:rPr>
    </w:lvl>
    <w:lvl w:ilvl="1">
      <w:start w:val="1"/>
      <w:numFmt w:val="bullet"/>
      <w:pStyle w:val="PitchBulletsubblock"/>
      <w:lvlText w:val="│"/>
      <w:lvlJc w:val="left"/>
      <w:pPr>
        <w:ind w:left="1021" w:hanging="567"/>
      </w:pPr>
      <w:rPr>
        <w:rFonts w:ascii="Arial" w:hAnsi="Arial" w:cs="Courier New" w:hint="default"/>
        <w:color w:val="0066B2" w:themeColor="accent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C914AD"/>
    <w:multiLevelType w:val="hybridMultilevel"/>
    <w:tmpl w:val="B5E4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2642FDD"/>
    <w:multiLevelType w:val="multilevel"/>
    <w:tmpl w:val="3EB6198A"/>
    <w:lvl w:ilvl="0">
      <w:start w:val="1"/>
      <w:numFmt w:val="bullet"/>
      <w:pStyle w:val="PitchBulletsquare-White"/>
      <w:lvlText w:val="■"/>
      <w:lvlJc w:val="left"/>
      <w:pPr>
        <w:ind w:left="454" w:hanging="454"/>
      </w:pPr>
      <w:rPr>
        <w:rFonts w:ascii="Arial" w:hAnsi="Arial" w:cs="Arial" w:hint="default"/>
        <w:color w:val="FFFFFF" w:themeColor="background1"/>
        <w:sz w:val="22"/>
        <w:szCs w:val="22"/>
      </w:rPr>
    </w:lvl>
    <w:lvl w:ilvl="1">
      <w:start w:val="1"/>
      <w:numFmt w:val="bullet"/>
      <w:pStyle w:val="PitchBulletsubsquare-White"/>
      <w:lvlText w:val=""/>
      <w:lvlJc w:val="left"/>
      <w:pPr>
        <w:ind w:left="1021" w:hanging="567"/>
      </w:pPr>
      <w:rPr>
        <w:rFonts w:ascii="Wingdings" w:hAnsi="Wingdings" w:cs="Wingdings" w:hint="default"/>
        <w:color w:val="FFFFFF" w:themeColor="background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0A6B54"/>
    <w:multiLevelType w:val="hybridMultilevel"/>
    <w:tmpl w:val="FD50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D3B2F"/>
    <w:multiLevelType w:val="multilevel"/>
    <w:tmpl w:val="B3D6BEDE"/>
    <w:lvl w:ilvl="0">
      <w:start w:val="1"/>
      <w:numFmt w:val="bullet"/>
      <w:pStyle w:val="PitchBullet"/>
      <w:lvlText w:val="–"/>
      <w:lvlJc w:val="left"/>
      <w:pPr>
        <w:ind w:left="454" w:hanging="454"/>
      </w:pPr>
      <w:rPr>
        <w:rFonts w:ascii="Wide Latin" w:hAnsi="Wide Latin" w:cs="Times New Roman" w:hint="default"/>
        <w:b w:val="0"/>
        <w:i w:val="0"/>
        <w:color w:val="0066B2" w:themeColor="accent1"/>
        <w:sz w:val="18"/>
        <w:szCs w:val="18"/>
      </w:rPr>
    </w:lvl>
    <w:lvl w:ilvl="1">
      <w:start w:val="1"/>
      <w:numFmt w:val="bullet"/>
      <w:pStyle w:val="PitchBulletSub"/>
      <w:lvlText w:val="–"/>
      <w:lvlJc w:val="left"/>
      <w:pPr>
        <w:ind w:left="1021" w:hanging="567"/>
      </w:pPr>
      <w:rPr>
        <w:rFonts w:ascii="Wide Latin" w:hAnsi="Wide Latin" w:cs="Courier New" w:hint="default"/>
        <w:color w:val="0066B2" w:themeColor="accent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89258D"/>
    <w:multiLevelType w:val="multilevel"/>
    <w:tmpl w:val="EA58DCBC"/>
    <w:lvl w:ilvl="0">
      <w:start w:val="1"/>
      <w:numFmt w:val="bullet"/>
      <w:pStyle w:val="PitchBulletblock-White"/>
      <w:lvlText w:val="▌"/>
      <w:lvlJc w:val="left"/>
      <w:pPr>
        <w:ind w:left="454" w:hanging="454"/>
      </w:pPr>
      <w:rPr>
        <w:rFonts w:ascii="Arial" w:hAnsi="Arial" w:cs="Arial" w:hint="default"/>
        <w:b/>
        <w:color w:val="FFFFFF" w:themeColor="background1"/>
        <w:sz w:val="20"/>
        <w:szCs w:val="16"/>
      </w:rPr>
    </w:lvl>
    <w:lvl w:ilvl="1">
      <w:start w:val="1"/>
      <w:numFmt w:val="bullet"/>
      <w:pStyle w:val="PitchBulletsubblock-White"/>
      <w:lvlText w:val="│"/>
      <w:lvlJc w:val="left"/>
      <w:pPr>
        <w:ind w:left="1021" w:hanging="567"/>
      </w:pPr>
      <w:rPr>
        <w:rFonts w:ascii="Arial" w:hAnsi="Arial" w:cs="Arial" w:hint="default"/>
        <w:color w:val="FFFFFF" w:themeColor="background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787184"/>
    <w:multiLevelType w:val="multilevel"/>
    <w:tmpl w:val="FA0E93F2"/>
    <w:lvl w:ilvl="0">
      <w:start w:val="1"/>
      <w:numFmt w:val="decimal"/>
      <w:pStyle w:val="NumberedBullet1"/>
      <w:lvlText w:val="%1."/>
      <w:lvlJc w:val="left"/>
      <w:pPr>
        <w:ind w:left="454" w:hanging="454"/>
      </w:pPr>
      <w:rPr>
        <w:rFonts w:hint="default"/>
        <w:b/>
        <w:i w:val="0"/>
        <w:color w:val="0066B2" w:themeColor="accent1"/>
        <w:u w:val="none"/>
      </w:rPr>
    </w:lvl>
    <w:lvl w:ilvl="1">
      <w:start w:val="1"/>
      <w:numFmt w:val="decimal"/>
      <w:pStyle w:val="NumberedBullet2"/>
      <w:lvlText w:val="%1.%2"/>
      <w:lvlJc w:val="left"/>
      <w:pPr>
        <w:ind w:left="1134" w:hanging="680"/>
      </w:pPr>
      <w:rPr>
        <w:rFonts w:hint="default"/>
        <w:b/>
        <w:i w:val="0"/>
        <w:color w:val="0066B2" w:themeColor="accent1"/>
        <w:u w:val="none"/>
      </w:rPr>
    </w:lvl>
    <w:lvl w:ilvl="2">
      <w:start w:val="1"/>
      <w:numFmt w:val="decimal"/>
      <w:pStyle w:val="NumberedBullet3"/>
      <w:lvlText w:val="%1.%2.%3"/>
      <w:lvlJc w:val="left"/>
      <w:pPr>
        <w:ind w:left="1814" w:hanging="680"/>
      </w:pPr>
      <w:rPr>
        <w:rFonts w:hint="default"/>
        <w:b/>
        <w:i w:val="0"/>
        <w:color w:val="0066B2" w:themeColor="accent1"/>
        <w:u w:val="none"/>
      </w:rPr>
    </w:lvl>
    <w:lvl w:ilvl="3">
      <w:start w:val="1"/>
      <w:numFmt w:val="decimal"/>
      <w:lvlText w:val="%1.%2.%3.%4"/>
      <w:lvlJc w:val="left"/>
      <w:pPr>
        <w:tabs>
          <w:tab w:val="num" w:pos="3119"/>
        </w:tabs>
        <w:ind w:left="3119" w:hanging="1276"/>
      </w:pPr>
      <w:rPr>
        <w:rFonts w:hint="default"/>
        <w:b/>
        <w:i w:val="0"/>
        <w:color w:val="0066B2" w:themeColor="accent1"/>
        <w:u w:val="none"/>
      </w:rPr>
    </w:lvl>
    <w:lvl w:ilvl="4">
      <w:start w:val="1"/>
      <w:numFmt w:val="lowerLetter"/>
      <w:lvlText w:val="(%5)"/>
      <w:lvlJc w:val="left"/>
      <w:pPr>
        <w:tabs>
          <w:tab w:val="num" w:pos="3119"/>
        </w:tabs>
        <w:ind w:left="3119" w:hanging="1276"/>
      </w:pPr>
      <w:rPr>
        <w:rFonts w:hint="default"/>
        <w:b/>
        <w:i w:val="0"/>
        <w:color w:val="0066B2" w:themeColor="accent1"/>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7" w15:restartNumberingAfterBreak="0">
    <w:nsid w:val="797849DD"/>
    <w:multiLevelType w:val="hybridMultilevel"/>
    <w:tmpl w:val="025A9BF6"/>
    <w:lvl w:ilvl="0" w:tplc="9E84D19E">
      <w:start w:val="1"/>
      <w:numFmt w:val="bullet"/>
      <w:pStyle w:val="PitchBodyItalic"/>
      <w:lvlText w:val=""/>
      <w:lvlJc w:val="left"/>
      <w:pPr>
        <w:tabs>
          <w:tab w:val="num" w:pos="357"/>
        </w:tabs>
        <w:ind w:left="357" w:hanging="357"/>
      </w:pPr>
      <w:rPr>
        <w:rFonts w:ascii="Wingdings" w:hAnsi="Wingdings" w:hint="default"/>
        <w:color w:val="711F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D102E"/>
    <w:multiLevelType w:val="singleLevel"/>
    <w:tmpl w:val="2CF64530"/>
    <w:lvl w:ilvl="0">
      <w:start w:val="1"/>
      <w:numFmt w:val="upperLetter"/>
      <w:pStyle w:val="Background"/>
      <w:lvlText w:val="(%1)"/>
      <w:lvlJc w:val="left"/>
      <w:pPr>
        <w:tabs>
          <w:tab w:val="num" w:pos="851"/>
        </w:tabs>
        <w:ind w:left="851" w:hanging="851"/>
      </w:pPr>
    </w:lvl>
  </w:abstractNum>
  <w:abstractNum w:abstractNumId="29"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00982">
    <w:abstractNumId w:val="24"/>
  </w:num>
  <w:num w:numId="2" w16cid:durableId="1880239507">
    <w:abstractNumId w:val="15"/>
  </w:num>
  <w:num w:numId="3" w16cid:durableId="1408959244">
    <w:abstractNumId w:val="28"/>
  </w:num>
  <w:num w:numId="4" w16cid:durableId="1492479914">
    <w:abstractNumId w:val="26"/>
  </w:num>
  <w:num w:numId="5" w16cid:durableId="466121250">
    <w:abstractNumId w:val="25"/>
  </w:num>
  <w:num w:numId="6" w16cid:durableId="317004896">
    <w:abstractNumId w:val="12"/>
  </w:num>
  <w:num w:numId="7" w16cid:durableId="229268847">
    <w:abstractNumId w:val="13"/>
  </w:num>
  <w:num w:numId="8" w16cid:durableId="1803230831">
    <w:abstractNumId w:val="10"/>
  </w:num>
  <w:num w:numId="9" w16cid:durableId="771509100">
    <w:abstractNumId w:val="18"/>
  </w:num>
  <w:num w:numId="10" w16cid:durableId="984432618">
    <w:abstractNumId w:val="22"/>
  </w:num>
  <w:num w:numId="11" w16cid:durableId="1505128313">
    <w:abstractNumId w:val="12"/>
  </w:num>
  <w:num w:numId="12" w16cid:durableId="1010059249">
    <w:abstractNumId w:val="29"/>
  </w:num>
  <w:num w:numId="13" w16cid:durableId="2016030350">
    <w:abstractNumId w:val="27"/>
  </w:num>
  <w:num w:numId="14" w16cid:durableId="760225226">
    <w:abstractNumId w:val="9"/>
  </w:num>
  <w:num w:numId="15" w16cid:durableId="45881840">
    <w:abstractNumId w:val="21"/>
  </w:num>
  <w:num w:numId="16" w16cid:durableId="1131172933">
    <w:abstractNumId w:val="23"/>
  </w:num>
  <w:num w:numId="17" w16cid:durableId="865557523">
    <w:abstractNumId w:val="16"/>
  </w:num>
  <w:num w:numId="18" w16cid:durableId="503085610">
    <w:abstractNumId w:val="19"/>
  </w:num>
  <w:num w:numId="19" w16cid:durableId="2133134691">
    <w:abstractNumId w:val="14"/>
  </w:num>
  <w:num w:numId="20" w16cid:durableId="1338576686">
    <w:abstractNumId w:val="7"/>
  </w:num>
  <w:num w:numId="21" w16cid:durableId="54352449">
    <w:abstractNumId w:val="6"/>
  </w:num>
  <w:num w:numId="22" w16cid:durableId="779108113">
    <w:abstractNumId w:val="5"/>
  </w:num>
  <w:num w:numId="23" w16cid:durableId="723800030">
    <w:abstractNumId w:val="4"/>
  </w:num>
  <w:num w:numId="24" w16cid:durableId="1316644511">
    <w:abstractNumId w:val="8"/>
  </w:num>
  <w:num w:numId="25" w16cid:durableId="1102067709">
    <w:abstractNumId w:val="3"/>
  </w:num>
  <w:num w:numId="26" w16cid:durableId="835074824">
    <w:abstractNumId w:val="2"/>
  </w:num>
  <w:num w:numId="27" w16cid:durableId="1401446336">
    <w:abstractNumId w:val="1"/>
  </w:num>
  <w:num w:numId="28" w16cid:durableId="651980469">
    <w:abstractNumId w:val="0"/>
  </w:num>
  <w:num w:numId="29" w16cid:durableId="396559887">
    <w:abstractNumId w:val="20"/>
  </w:num>
  <w:num w:numId="30" w16cid:durableId="661588576">
    <w:abstractNumId w:val="11"/>
  </w:num>
  <w:num w:numId="31" w16cid:durableId="68054755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75b54802-6f33-4648-92bf-405be440cb68&quot; name=&quot;&amp;lt;?xml version=&amp;quot;1.0&amp;quot; encoding=&amp;quot;utf-16&amp;quot;?&amp;gt;&amp;#xA;&amp;lt;uiLocalizedString xmlns:xsi=&amp;quot;http://www.w3.org/2001/XMLSchema-instance&amp;quot; xmlns:xsd=&amp;quot;http://www.w3.org/2001/XMLSchema&amp;quot;&amp;gt;&amp;#xA;  &amp;lt;type&amp;gt;label&amp;lt;/type&amp;gt;&amp;#xA;  &amp;lt;text&amp;gt;Template Names - Blank Scratch&amp;lt;/text&amp;gt;&amp;#xA;&amp;lt;/uiLocalizedString&amp;gt;&quot; documentId=&quot;fc818a62-c16d-459f-9cae-a03d7f051acb&quot; templateFullName=&quot;\Scratch Document.dotx&quot; version=&quot;0&quot; coiChecksum=&quot;4cN4qlmnsUH9UGaZL/CNyyXLptQ5eIlW6kRWjWQ9Ook=&quot; schemaVersion=&quot;1&quot; wordVersion=&quot;16.0&quot; languageIso=&quot;en-GB&quot; officeId=&quot;4bd2d079-165a-4315-b19a-88a88f229cee&quot; helpUrl=&quot;&amp;lt;?xml version=&amp;quot;1.0&amp;quot; encoding=&amp;quot;utf-16&amp;quot;?&amp;gt;&amp;#xA;&amp;lt;uiLocalizedString xmlns:xsi=&amp;quot;http://www.w3.org/2001/XMLSchema-instance&amp;quot; xmlns:xsd=&amp;quot;http://www.w3.org/2001/XMLSchema&amp;quot;&amp;gt;&amp;#xA;  &amp;lt;type&amp;gt;fixed&amp;lt;/type&amp;gt;&amp;#xA;  &amp;lt;text /&amp;gt;&amp;#xA;&amp;lt;/uiLocalizedString&amp;gt;&quot; importData=&quot;false&quot; wizardHeight=&quot;0&quot; wizardWidth=&quot;0&quot; wizardPanelWidth=&quot;0&quot; hideWizardIfValid=&quot;false&quot; hideAuthor=&quot;false&quot; wizardTabPosition=&quot;none&quot; xmlns=&quot;http://iphelion.com/word/outline/&quot;&gt;_x000d__x000a_  &lt;author&gt;_x000d__x000a_    &lt;localizedProfiles /&gt;_x000d__x000a_    &lt;fromSearchContact&gt;true&lt;/fromSearchContact&gt;_x000d__x000a_    &lt;id&gt;7361118b-ff23-4eb9-a8e0-a1c86814e04e&lt;/id&gt;_x000d__x000a_    &lt;name&gt;Adam Bloy&lt;/name&gt;_x000d__x000a_    &lt;initials&gt;AJB&lt;/initials&gt;_x000d__x000a_    &lt;primaryOffice&gt;London&lt;/primaryOffice&gt;_x000d__x000a_    &lt;primaryOfficeId&gt;4bd2d079-165a-4315-b19a-88a88f229cee&lt;/primaryOfficeId&gt;_x000d__x000a_    &lt;primaryLanguageIso&gt;en-GB&lt;/primaryLanguageIso&gt;_x000d__x000a_    &lt;phoneNumberFormat /&gt;_x000d__x000a_    &lt;faxNumberFormat /&gt;_x000d__x000a_    &lt;jobDescription&gt;DP Operator&lt;/jobDescription&gt;_x000d__x000a_    &lt;department&gt;Executive Office&lt;/department&gt;_x000d__x000a_    &lt;email&gt;adambloy@eversheds-sutherland.com&lt;/email&gt;_x000d__x000a_    &lt;rawDirectLine&gt;442079190642&lt;/rawDirectLine&gt;_x000d__x000a_    &lt;rawDirectFax /&gt;_x000d__x000a_    &lt;mobile /&gt;_x000d__x000a_    &lt;login&gt;BloyA&lt;/login&gt;_x000d__x000a_    &lt;emplyeeId&gt;42829&lt;/emplyeeId&gt;_x000d__x000a_    &lt;barRegistrations /&gt;_x000d__x000a_  &lt;/author&gt;_x000d__x000a_  &lt;contentControls&gt;_x000d__x000a_    &lt;contentControl id=&quot;6c4950e0-1d2f-4a6c-89c6-a12383661372&quot; name=&quot;DMS.DocIdFormat&quot; assembly=&quot;Iphelion.Outline.Word.dll&quot; type=&quot;Iphelion.Outline.Word.Renderers.TextRenderer&quot; order=&quot;3&quot; active=&quot;true&quot; entityId=&quot;0588d82f-cbe1-4075-a401-7fcbd1b57b3b&quot; fieldId=&quot;72904a47-5780-459c-be7a-448f9ad8d6b4&quot; parentId=&quot;00000000-0000-0000-0000-000000000000&quot; levelOrder=&quot;100&quot; controlType=&quot;plainText&quot; controlEditType=&quot;inline&quot; enclosingBookmark=&quot;false&quot; format=&quot;LOWER(&amp;#xA;IFNOTEMPTY(&amp;#xA; {DMS.DocNumber},&amp;#xA; {DMS.Library} &amp;amp; &amp;quot;\&amp;quot; &amp;amp; {DMS.DocNumber} &amp;amp; &amp;quot;\&amp;quot; &amp;amp; {DMS.DocVersion} ,&amp;#xA; {System Fields.Document.Location}&amp;#xA;)&amp;#xA;)&quot; formatEvaluatorType=&quot;expression&quot; textCase=&quot;ignoreCase&quot; removeControl=&quot;false&quot; ignoreFormatIfEmpty=&quot;false&quot;&gt;_x000d__x000a_      &lt;parameters&gt;_x000d__x000a_        &lt;parameter id=&quot;58b59544-68e4-48e4-b53b-93856935d351&quot; name=&quot;Delete line if empty&quot; type=&quot;System.Boolean, mscorlib, Version=4.0.0.0, Culture=neutral, PublicKeyToken=b77a5c561934e089&quot; order=&quot;999&quot; key=&quot;deleteLineIfEmpty&quot; value=&quot;False&quot; groupOrder=&quot;-1&quot; isGenerated=&quot;false&quot; /&gt;_x000d__x000a_        &lt;parameter id=&quot;09fa17f3-d868-4020-92c6-27d36a56a4a6&quot; name=&quot;Update field from document&quot; type=&quot;System.Boolean, mscorlib, Version=4.0.0.0, Culture=neutral, PublicKeyToken=b77a5c561934e089&quot; order=&quot;999&quot; key=&quot;updateField&quot; value=&quot;False&quot; groupOrder=&quot;-1&quot; isGenerated=&quot;false&quot; /&gt;_x000d__x000a_        &lt;parameter id=&quot;a6bafadd-4620-4259-9e3b-b0e3c48c07e7&quot; name=&quot;Field index&quot; type=&quot;System.Int32, mscorlib, Version=4.0.0.0, Culture=neutral, PublicKeyToken=b77a5c561934e089&quot; order=&quot;999&quot; key=&quot;index&quot; value=&quot;&quot; groupOrder=&quot;-1&quot; isGenerated=&quot;false&quot; /&gt;_x000d__x000a_        &lt;parameter id=&quot;08a937c6-9262-48bf-a072-310940d386a1&quot; name=&quot;Rows to remove if empty&quot; type=&quot;System.Int32, mscorlib, Version=4.0.0.0, Culture=neutral, PublicKeyToken=b77a5c561934e089&quot; order=&quot;999&quot; key=&quot;deleteRowCount&quot; value=&quot;0&quot; groupOrder=&quot;-1&quot; isGenerated=&quot;false&quot; /&gt;_x000d__x000a_        &lt;parameter id=&quot;5fd90074-0db9-469a-b09d-30e5bbc2ad0e&quot; name=&quot;Placeholder text&quot; type=&quot;System.String, mscorlib, Version=4.0.0.0, Culture=neutral, PublicKeyToken=b77a5c561934e089&quot; order=&quot;999&quot; key=&quot;placehold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bd188da7-5667-4a78-a156-6fcf1f48075f&quot; name=&quot;Author.Login&quot; assembly=&quot;Iphelion.Outline.Word.dll&quot; type=&quot;Iphelion.Outline.Word.Renderers.TextRenderer&quot; order=&quot;2&quot; active=&quot;true&quot; entityId=&quot;f294b1d2-1b45-4e5f-94c4-2953e5150137&quot; fieldId=&quot;083d5a5f-7a46-4927-ad1b-2e7103f368b1&quot; parentId=&quot;00000000-0000-0000-0000-000000000000&quot; levelOrder=&quot;100&quot; controlType=&quot;plainText&quot; controlEditType=&quot;inline&quot; enclosingBookmark=&quot;false&quot; format=&quot;LOWER({Author.Login})&quot; formatEvaluatorType=&quot;expression&quot; textCase=&quot;ignoreCase&quot; removeControl=&quot;false&quot; ignoreFormatIfEmpty=&quot;false&quot;&gt;_x000d__x000a_      &lt;parameters&gt;_x000d__x000a_        &lt;parameter id=&quot;a330d9dd-063e-47b2-a21d-e956080a45e8&quot; name=&quot;Delete line if empty&quot; type=&quot;System.Boolean, mscorlib, Version=4.0.0.0, Culture=neutral, PublicKeyToken=b77a5c561934e089&quot; order=&quot;999&quot; key=&quot;deleteLineIfEmpty&quot; value=&quot;False&quot; groupOrder=&quot;-1&quot; isGenerated=&quot;false&quot; /&gt;_x000d__x000a_        &lt;parameter id=&quot;8ccee264-df1d-4d68-9e4e-3b45cc8bcd0d&quot; name=&quot;Update field from document&quot; type=&quot;System.Boolean, mscorlib, Version=4.0.0.0, Culture=neutral, PublicKeyToken=b77a5c561934e089&quot; order=&quot;999&quot; key=&quot;updateField&quot; value=&quot;False&quot; groupOrder=&quot;-1&quot; isGenerated=&quot;false&quot; /&gt;_x000d__x000a_        &lt;parameter id=&quot;8b491ee7-881d-47e4-91d4-6de594eb7cf5&quot; name=&quot;Field index&quot; type=&quot;System.Int32, mscorlib, Version=4.0.0.0, Culture=neutral, PublicKeyToken=b77a5c561934e089&quot; order=&quot;999&quot; key=&quot;index&quot; value=&quot;&quot; groupOrder=&quot;-1&quot; isGenerated=&quot;false&quot; /&gt;_x000d__x000a_        &lt;parameter id=&quot;6271e6ef-cf47-4707-ac73-c1b2af589ff5&quot; name=&quot;Rows to remove if empty&quot; type=&quot;System.Int32, mscorlib, Version=4.0.0.0, Culture=neutral, PublicKeyToken=b77a5c561934e089&quot; order=&quot;999&quot; key=&quot;deleteRowCount&quot; value=&quot;0&quot; groupOrder=&quot;-1&quot; isGenerated=&quot;false&quot; /&gt;_x000d__x000a_        &lt;parameter id=&quot;8c9b7a8f-4b56-4737-97d3-9262cd820f54&quot; name=&quot;Placeholder text&quot; type=&quot;System.String, mscorlib, Version=4.0.0.0, Culture=neutral, PublicKeyToken=b77a5c561934e089&quot; order=&quot;999&quot; key=&quot;placeholder&quot; valu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3d39acbf-74a1-4a85-aa80-afb5ec98b444&quot; name=&quot;Office.Logo&quot; assembly=&quot;Iphelion.Outline.Word.DLL&quot; type=&quot;Iphelion.Outline.Word.Renderers.ImageRenderer&quot; order=&quot;2&quot; active=&quot;true&quot; entityId=&quot;094a3b3a-52ef-4848-96f7-b0ce04bde2e8&quot; fieldId=&quot;6012404c-d368-45b8-a66e-7ad6880d9e46&quot; parentId=&quot;00000000-0000-0000-0000-000000000000&quot; levelOrder=&quot;100&quot; controlType=&quot;plainText&quot; controlEditType=&quot;inline&quot; enclosingBookmark=&quot;false&quot; format=&quot;{Labels.Settings - Logo Default File}&quot; formatEvaluatorType=&quot;expression&quot; textCase=&quot;ignoreCase&quot; removeControl=&quot;true&quot; ignoreFormatIfEmpty=&quot;false&quot;&gt;_x000d__x000a_      &lt;parameters&gt;_x000d__x000a_        &lt;parameter id=&quot;f8c0cec2-d252-4468-b6ca-2722f41751f0&quot; name=&quot;Height&quot; type=&quot;System.Nullable`1[[System.Single, mscorlib, Version=4.0.0.0, Culture=neutral, PublicKeyToken=b77a5c561934e089]], mscorlib, Version=4.0.0.0, Culture=neutral, PublicKeyToken=b77a5c561934e089&quot; order=&quot;0&quot; key=&quot;height&quot; value=&quot;&quot; group=&quot;Size&quot; groupOrder=&quot;-1&quot; isGenerated=&quot;false&quot; /&gt;_x000d__x000a_        &lt;parameter id=&quot;de756d7f-818d-4989-bc17-83539d649972&quot; name=&quot;Width&quot; type=&quot;System.Nullable`1[[System.Single, mscorlib, Version=4.0.0.0, Culture=neutral, PublicKeyToken=b77a5c561934e089]], mscorlib, Version=4.0.0.0, Culture=neutral, PublicKeyToken=b77a5c561934e089&quot; order=&quot;1&quot; key=&quot;width&quot; value=&quot;&quot; group=&quot;Size&quot; groupOrder=&quot;-1&quot; isGenerated=&quot;false&quot; /&gt;_x000d__x000a_        &lt;parameter id=&quot;babbc088-075d-4311-8505-352bfde14cab&quot; name=&quot;Left&quot; type=&quot;System.Nullable`1[[System.Single, mscorlib, Version=4.0.0.0, Culture=neutral, PublicKeyToken=b77a5c561934e089]], mscorlib, Version=4.0.0.0, Culture=neutral, PublicKeyToken=b77a5c561934e089&quot; order=&quot;0&quot; key=&quot;left&quot; value=&quot;0&quot; group=&quot;Position&quot; groupOrder=&quot;-1&quot; isGenerated=&quot;false&quot; /&gt;_x000d__x000a_        &lt;parameter id=&quot;eccac266-988d-4383-aaa7-65cd967a7c65&quot; name=&quot;Left relative to&quot; type=&quot;Iphelion.Outline.Word.Renderers.HorizontalPosition, Iphelion.Outline.Word, Version=1.8.1.9, Culture=neutral, PublicKeyToken=null&quot; order=&quot;1&quot; key=&quot;horizontalPosition&quot; value=&quot;Page&quot; group=&quot;Position&quot; groupOrder=&quot;-1&quot; isGenerated=&quot;false&quot; /&gt;_x000d__x000a_        &lt;parameter id=&quot;af3e830a-c89d-41d5-8690-54c6967c824f&quot; name=&quot;Top&quot; type=&quot;System.Nullable`1[[System.Single, mscorlib, Version=4.0.0.0, Culture=neutral, PublicKeyToken=b77a5c561934e089]], mscorlib, Version=4.0.0.0, Culture=neutral, PublicKeyToken=b77a5c561934e089&quot; order=&quot;2&quot; key=&quot;top&quot; value=&quot;0&quot; group=&quot;Position&quot; groupOrder=&quot;-1&quot; isGenerated=&quot;false&quot; /&gt;_x000d__x000a_        &lt;parameter id=&quot;57a58482-f31f-4582-a17a-8f820f328a4a&quot; name=&quot;Top relative to&quot; type=&quot;Iphelion.Outline.Word.Renderers.VerticalPosition, Iphelion.Outline.Word, Version=1.8.1.9, Culture=neutral, PublicKeyToken=null&quot; order=&quot;3&quot; key=&quot;verticalPosition&quot; value=&quot;Page&quot; group=&quot;Position&quot; groupOrder=&quot;-1&quot; isGenerated=&quot;false&quot; /&gt;_x000d__x000a_        &lt;parameter id=&quot;b9172d82-9848-479b-92d1-05fea36cd50b&quot; name=&quot;Wrap type&quot; type=&quot;Iphelion.Outline.Word.Renderers.WrapType, Iphelion.Outline.Word, Version=1.8.1.9, Culture=neutral, PublicKeyToken=null&quot; order=&quot;999&quot; key=&quot;wrapType&quot; value=&quot;Front&quot; groupOrder=&quot;-1&quot; isGenerated=&quot;false&quot; /&gt;_x000d__x000a_        &lt;parameter id=&quot;2914cb38-6827-4d7b-aef3-04df67580267&quot; name=&quot;Field index&quot; type=&quot;System.Int32, mscorlib, Version=4.0.0.0, Culture=neutral, PublicKeyToken=b77a5c561934e089&quot; order=&quot;999&quot; key=&quot;index&quot; value=&quot;&quot; groupOrder=&quot;-1&quot; isGenerated=&quot;false&quot; /&gt;_x000d__x000a_        &lt;parameter id=&quot;6eaadc71-6c5a-4aec-9780-0894a9a46de7&quot; name=&quot;Unit type&quot; type=&quot;Iphelion.Outline.Core.Entities.UnitType, Iphelion.Outline.Core, Version=1.8.1.9, Culture=neutral, PublicKeyToken=null&quot; order=&quot;999&quot; key=&quot;unitTypeType&quot; value=&quot;Centimeters&quot; groupOrder=&quot;-1&quot; isGenerated=&quot;false&quot; /&gt;_x000d__x000a_        &lt;parameter id=&quot;ccc17f34-097a-4005-bace-77a656a3d0af&quot; name=&quot;Lock aspect ratio&quot; type=&quot;System.Boolean, mscorlib, Version=4.0.0.0, Culture=neutral, PublicKeyToken=b77a5c561934e089&quot; order=&quot;999&quot; key=&quot;lockAspectRatio&quot; value=&quot;True&quot; groupOrder=&quot;-1&quot; isGenerated=&quot;false&quot; /&gt;_x000d__x000a_        &lt;parameter id=&quot;3be522f2-0db6-4da3-994e-cdd1f234f84b&quot; name=&quot;Lock anchor&quot; type=&quot;System.Boolean, mscorlib, Version=4.0.0.0, Culture=neutral, PublicKeyToken=b77a5c561934e089&quot; order=&quot;999&quot; key=&quot;lockAnchor&quot; value=&quot;True&quot; groupOrder=&quot;-1&quot; isGenerated=&quot;false&quot; /&gt;_x000d__x000a_        &lt;parameter id=&quot;228bb400-de70-454b-bd2e-1b4fc66eddcc&quot; name=&quot;Top&quot; type=&quot;System.Nullable`1[[System.Single, mscorlib, Version=4.0.0.0, Culture=neutral, PublicKeyToken=b77a5c561934e089]], mscorlib, Version=4.0.0.0, Culture=neutral, PublicKeyToken=b77a5c561934e089&quot; order=&quot;0&quot; key=&quot;distanceTop&quot; value=&quot;&quot; group=&quot;Distance from Text&quot; groupOrder=&quot;-1&quot; isGenerated=&quot;false&quot; /&gt;_x000d__x000a_        &lt;parameter id=&quot;6086afed-9674-4d09-9b95-8fda2fd4e7b7&quot; name=&quot;Bottom&quot; type=&quot;System.Nullable`1[[System.Single, mscorlib, Version=4.0.0.0, Culture=neutral, PublicKeyToken=b77a5c561934e089]], mscorlib, Version=4.0.0.0, Culture=neutral, PublicKeyToken=b77a5c561934e089&quot; order=&quot;1&quot; key=&quot;distanceBottom&quot; value=&quot;&quot; group=&quot;Distance from Text&quot; groupOrder=&quot;-1&quot; isGenerated=&quot;false&quot; /&gt;_x000d__x000a_        &lt;parameter id=&quot;8cf992d3-31e6-4b37-b7c1-9ebcee01edea&quot; name=&quot;Left&quot; type=&quot;System.Nullable`1[[System.Single, mscorlib, Version=4.0.0.0, Culture=neutral, PublicKeyToken=b77a5c561934e089]], mscorlib, Version=4.0.0.0, Culture=neutral, PublicKeyToken=b77a5c561934e089&quot; order=&quot;2&quot; key=&quot;distanceLeft&quot; value=&quot;&quot; group=&quot;Distance from Text&quot; groupOrder=&quot;-1&quot; isGenerated=&quot;false&quot; /&gt;_x000d__x000a_        &lt;parameter id=&quot;f9924b77-d855-4596-a49f-0153558c641c&quot; name=&quot;Right&quot; type=&quot;System.Nullable`1[[System.Single, mscorlib, Version=4.0.0.0, Culture=neutral, PublicKeyToken=b77a5c561934e089]], mscorlib, Version=4.0.0.0, Culture=neutral, PublicKeyToken=b77a5c561934e089&quot; order=&quot;3&quot; key=&quot;distanceRight&quot; value=&quot;&quot; group=&quot;Distance from Text&quot; groupOrder=&quot;-1&quot; isGenerated=&quot;false&quot; /&gt;_x000d__x000a_        &lt;parameter id=&quot;b734c1cf-31fc-4cf7-b2d7-2c1ae0829dc7&quot; name=&quot;Z order&quot; type=&quot;Iphelion.Outline.Word.Renderers.ZOrder, Iphelion.Outline.Word, Version=1.8.1.9, Culture=neutral, PublicKeyToken=null&quot; order=&quot;4&quot; key=&quot;zOrder&quot; value=&quot;None&quot; group=&quot;Position&quot; groupOrder=&quot;-1&quot; isGenerated=&quot;false&quot; /&gt;_x000d__x000a_        &lt;parameter id=&quot;7d729d61-76a7-4bc9-82ee-5d8a5060168b&quot; name=&quot;Scale height&quot; type=&quot;System.Nullable`1[[System.Single, mscorlib, Version=4.0.0.0, Culture=neutral, PublicKeyToken=b77a5c561934e089]], mscorlib, Version=4.0.0.0, Culture=neutral, PublicKeyToken=b77a5c561934e089&quot; order=&quot;2&quot; key=&quot;scaleHeight&quot; value=&quot;&quot; group=&quot;Size&quot; groupOrder=&quot;-1&quot; isGenerated=&quot;false&quot; /&gt;_x000d__x000a_        &lt;parameter id=&quot;8aa28046-87c8-4e3e-bd96-67982e3b0609&quot; name=&quot;Scale width&quot; type=&quot;System.Nullable`1[[System.Single, mscorlib, Version=4.0.0.0, Culture=neutral, PublicKeyToken=b77a5c561934e089]], mscorlib, Version=4.0.0.0, Culture=neutral, PublicKeyToken=b77a5c561934e089&quot; order=&quot;3&quot; key=&quot;scaleWidth&quot; value=&quot;&quot; group=&quot;Size&quot; groupOrder=&quot;-1&quot; isGenerated=&quot;false&quot; /&gt;_x000d__x000a_      &lt;/parameters&gt;_x000d__x000a_    &lt;/contentControl&gt;_x000d__x000a_  &lt;/contentControls&gt;_x000d__x000a_  &lt;questions&gt;_x000d__x000a_    &lt;question id=&quot;0588d82f-cbe1-4075-a401-7fcbd1b57b3b&quot; name=&quot;DMS&quot; assembly=&quot;Iphelion.Outline.Integration.WorkSite.dll&quot; type=&quot;Iphelion.Outline.Integration.WorkSite.ViewModels.SelectWorkSpaceViewModel&quot; order=&quot;0&quot; active=&quot;true&quot; group=&quot;&amp;lt;Default&amp;gt;&quot; resultType=&quot;single&quot; displayType=&quot;Startup&quot; pageColumnSpan=&quot;columnSpan6&quot; parentId=&quot;00000000-0000-0000-0000-000000000000&quot;&gt;_x000d__x000a_      &lt;parameters&gt;_x000d__x000a_        &lt;parameter id=&quot;5c7b426d-2db6-49d0-be16-ca27e094a7eb&quot; name=&quot;Document type&quot; type=&quot;System.String, mscorlib, Version=4.0.0.0, Culture=neutral, PublicKeyToken=b77a5c561934e089&quot; order=&quot;999&quot; key=&quot;docType&quot; value=&quot;DOC&quot; groupOrder=&quot;-1&quot; isGenerated=&quot;false&quot; /&gt;_x000d__x000a_        &lt;parameter id=&quot;9e59a74a-fd00-4e7f-adc4-0031b4ab462c&quot; name=&quot;Document sub-type&quot; type=&quot;System.String, mscorlib, Version=4.0.0.0, Culture=neutral, PublicKeyToken=b77a5c561934e089&quot; order=&quot;999&quot; key=&quot;docSubType&quot; value=&quot;&quot; groupOrder=&quot;-1&quot; isGenerated=&quot;false&quot; /&gt;_x000d__x000a_        &lt;parameter id=&quot;854582a5-b142-475b-aea2-d42c2e1f522c&quot; name=&quot;Doc Id format&quot; type=&quot;System.String, mscorlib, Version=4.0.0.0, Culture=neutral, PublicKeyToken=b77a5c561934e089&quot; order=&quot;999&quot; key=&quot;docIdFormat&quot; value=&quot;&amp;lt;?xml version=&amp;quot;1.0&amp;quot; encoding=&amp;quot;utf-16&amp;quot;?&amp;gt;&amp;#xA;&amp;lt;formatString xmlns:xsd=&amp;quot;http://www.w3.org/2001/XMLSchema&amp;quot; xmlns:xsi=&amp;quot;http://www.w3.org/2001/XMLSchema-instance&amp;quot;&amp;gt;&amp;#xA;  &amp;lt;type&amp;gt;expression&amp;lt;/type&amp;gt;&amp;#xA;  &amp;lt;text&amp;gt;LOWER(&amp;#xA;IFNOTEMPTY(&amp;#xA; {DMS.DocNumber},&amp;#xA; {DMS.Library} &amp;amp;amp; &amp;quot;\&amp;quot; &amp;amp;amp; {DMS.DocNumber} &amp;amp;amp; &amp;quot;\&amp;quot; &amp;amp;amp; {DMS.DocVersion} ,&amp;#xA; {System Fields.Document.BuiltInDocumentProperties}&amp;#xA;)&amp;#xA;)&amp;lt;/text&amp;gt;&amp;#xA;&amp;lt;/formatString&amp;gt;&quot; argument=&quot;FormatString&quot; groupOrder=&quot;-1&quot; isGenerated=&quot;false&quot; /&gt;_x000d__x000a_        &lt;parameter id=&quot;5093f63e-2d1b-4ee8-bee2-fcf7f7261bdf&quot; name=&quot;Remember workspace and folder&quot; type=&quot;System.Boolean, mscorlib, Version=4.0.0.0, Culture=neutral, PublicKeyToken=b77a5c561934e089&quot; order=&quot;999&quot; key=&quot;rememberWS&quot; value=&quot;True&quot; groupOrder=&quot;-1&quot; isGenerated=&quot;false&quot; /&gt;_x000d__x000a_        &lt;parameter id=&quot;0f17ea81-f930-4daa-a23e-fa522e5c5a89&quot; name=&quot;Remove Cl/Mt lead zeros&quot; type=&quot;System.Boolean, mscorlib, Version=4.0.0.0, Culture=neutral, PublicKeyToken=b77a5c561934e089&quot; order=&quot;999&quot; key=&quot;removeLeadingZeros&quot; value=&quot;False&quot; groupOrder=&quot;-1&quot; isGenerated=&quot;false&quot; /&gt;_x000d__x000a_        &lt;parameter id=&quot;708cd59b-3de8-4ada-b1ba-092f3baa04b9&quot; name=&quot;Order Workspaces alphabetically&quot; type=&quot;System.Boolean, mscorlib, Version=4.0.0.0, Culture=neutral, PublicKeyToken=b77a5c561934e089&quot; order=&quot;999&quot; key=&quot;orderWorkspacesAlphabetically&quot; value=&quot;False&quot; groupOrder=&quot;-1&quot; isGenerated=&quot;false&quot; /&gt;_x000d__x000a_        &lt;parameter id=&quot;06c83cce-ff94-4293-bd4a-abd895fd3819&quot; name=&quot;Default folder&quot; type=&quot;System.String, mscorlib, Version=4.0.0.0, Culture=neutral, PublicKeyToken=b77a5c561934e089&quot; order=&quot;999&quot; key=&quot;defaultFolder&quot; value=&quot;Documents&quot; argument=&quot;ItemListControl&quot; groupOrder=&quot;-1&quot; isGenerated=&quot;false&quot; /&gt;_x000d__x000a_        &lt;parameter id=&quot;fa13378a-ad56-4a39-b62a-44fa2076985b&quot; name=&quot;Do not display if valid&quot; type=&quot;System.Boolean, mscorlib, Version=4.0.0.0, Culture=neutral, PublicKeyToken=b77a5c561934e089&quot; order=&quot;999&quot; key=&quot;invisibleIfValid&quot; value=&quot;False&quot; groupOrder=&quot;-1&quot; isGenerated=&quot;false&quot; /&gt;_x000d__x000a_        &lt;parameter id=&quot;6b87f009-5971-4714-8e09-27923a88d9e6&quot; name=&quot;Show author lookup&quot; type=&quot;System.Boolean, mscorlib, Version=4.0.0.0, Culture=neutral, PublicKeyToken=b77a5c561934e089&quot; order=&quot;999&quot; key=&quot;showAuthor&quot; value=&quot;False&quot; groupOrder=&quot;-1&quot; isGenerated=&quot;false&quot; /&gt;_x000d__x000a_        &lt;parameter id=&quot;79ccf230-ee2a-4ebb-914c-d1f5c4a6ce64&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 id=&quot;fa47c5db-c7f7-4c7a-b705-bc7d5b4e2ee9&quot; name=&quot;Show document title&quot; type=&quot;System.Boolean, mscorlib, Version=4.0.0.0, Culture=neutral, PublicKeyToken=b77a5c561934e089&quot; order=&quot;999&quot; key=&quot;showTitle&quot; value=&quot;True&quot; groupOrder=&quot;-1&quot; isGenerated=&quot;false&quot; /&gt;_x000d__x000a_        &lt;parameter id=&quot;4adafc37-42d8-4a7e-9761-74f9c28890f3&quot; name=&quot;Folder list height&quot; type=&quot;System.Nullable`1[[System.Int32, mscorlib, Version=4.0.0.0, Culture=neutral, PublicKeyToken=b77a5c561934e089]], mscorlib, Version=4.0.0.0, Culture=neutral, PublicKeyToken=b77a5c561934e089&quot; order=&quot;999&quot; key=&quot;folderHeight&quot; value=&quot;&quot; groupOrder=&quot;-1&quot; isGenerated=&quot;false&quot; /&gt;_x000d__x000a_        &lt;parameter id=&quot;c0e0db1c-62e2-4647-8cc2-f4321e55aa77&quot; name=&quot;Show workspaces&quot; type=&quot;System.Boolean, mscorlib, Version=4.0.0.0, Culture=neutral, PublicKeyToken=b77a5c561934e089&quot; order=&quot;999&quot; key=&quot;showWorkspaces&quot; value=&quot;True&quot; groupOrder=&quot;-1&quot; isGenerated=&quot;fals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false&quot; commandType=&quot;startup&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5adb1dca-b52e-4703-b7d0-dcbb9a885fb2&quot; name=&quot;Assembly name&quot; type=&quot;System.String, mscorlib, Version=4.0.0.0, Culture=neutral, PublicKeyToken=b77a5c561934e089&quot; order=&quot;1&quot; key=&quot;assembly&quot; value=&quot;Iphelion.Outline.Controls.dll&quot; groupOrder=&quot;-1&quot; isGenerated=&quot;false&quot; /&gt;_x000d__x000a_        &lt;parameter id=&quot;4d175caa-6589-4854-9028-8caa069910db&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30062d96-4b55-4828-93a7-81ed7b372a93&quot; name=&quot;Close document&quot; assembly=&quot;Iphelion.Outline.Word.DLL&quot; type=&quot;Iphelion.Outline.Word.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roupOrder=&quot;-1&quot; isGenerated=&quot;false&quot; /&gt;_x000d__x000a_        &lt;parameter id=&quot;c1ad1bc7-bee3-441b-bf24-e7acc9af75d0&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46da218b-90f9-4c65-b5ce-398e9f7070f2&quot; name=&quot;Set style proofing language&quot; assembly=&quot;Iphelion.Outline.Word.dll&quot; type=&quot;Iphelion.Outline.Word.Commands.SetProofingLanguageCommand&quot; order=&quot;2&quot; active=&quot;true&quot; commandType=&quot;startup&quot;&gt;_x000d__x000a_      &lt;parameters&gt;_x000d__x000a_        &lt;parameter id=&quot;53444029-781c-4e99-be92-a16b45e2294b&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67112657-1e26-432c-8535-bb16f4088c54&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155eac4b-6ed4-493d-b49c-6748247a753d&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ee708560-dc35-4f72-a635-6803864e8709&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4&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roupOrder=&quot;-1&quot; isGenerated=&quot;false&quot; /&gt;_x000d__x000a_        &lt;parameter id=&quot;ea2d0370-6fd1-460b-9ee3-0321b4b7405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05393a95-687e-43bc-8eb6-dc658469307b&quot; name=&quot;Save to WorkSite&quot; assembly=&quot;Iphelion.Outline.Integration.WorkSite.Rest.dll&quot; type=&quot;Iphelion.Outline.Integration.WorkSite.Rest.Commands.SaveToDmsCommand&quot; order=&quot;5&quot; active=&quot;true&quot; commandType=&quot;startup&quot;&gt;_x000d__x000a_      &lt;parameters&gt;_x000d__x000a_        &lt;parameter id=&quot;8dcc4b11-7734-4f1d-a96c-5dcc63f1ba48&quot; name=&quot;Author Field&quot; type=&quot;Iphelion.Outline.Model.Entities.ParameterFieldDescriptor, Iphelion.Outline.Model, Version=1.8.1.9, Culture=neutral, PublicKeyToken=null&quot; order=&quot;999&quot; key=&quot;authorField&quot; value=&quot;&quot; groupOrder=&quot;-1&quot; isGenerated=&quot;false&quot; /&gt;_x000d__x000a_        &lt;parameter id=&quot;fc4a4681-883c-4930-bbf7-b395f3a990d9&quot; name=&quot;Default Folder&quot; type=&quot;System.String, mscorlib, Version=4.0.0.0, Culture=neutral, PublicKeyToken=b77a5c561934e089&quot; order=&quot;999&quot; key=&quot;defaultFolder&quot; value=&quot;&quot; groupOrder=&quot;-1&quot; isGenerated=&quot;false&quot; /&gt;_x000d__x000a_        &lt;parameter id=&quot;c1d89542-75ef-4084-ab1f-63eabe39eda9&quot; name=&quot;Document title field&quot; type=&quot;Iphelion.Outline.Model.Entities.ParameterFieldDescriptor, Iphelion.Outline.Model, Version=1.8.1.9, Culture=neutral, PublicKeyToken=null&quot; order=&quot;999&quot; key=&quot;titleField&quot; value=&quot;&quot; groupOrder=&quot;-1&quot; isGenerated=&quot;false&quot; /&gt;_x000d__x000a_      &lt;/parameters&gt;_x000d__x000a_    &lt;/command&gt;_x000d__x000a_    &lt;command id=&quot;afb77161-c89a-4c81-8152-c9c64feeb8ca&quot; name=&quot;Close document&quot; assembly=&quot;Iphelion.Outline.Word.dll&quot; type=&quot;Iphelion.Outline.Word.Commands.CloseDocumentCommand&quot; order=&quot;6&quot; active=&quot;true&quot; commandType=&quot;startup&quot;&gt;_x000d__x000a_      &lt;parameters&gt;_x000d__x000a_        &lt;parameter id=&quot;e0699cc7-78c0-4860-9d6f-89e989b74b69&quot; name=&quot;Check question&quot; type=&quot;System.Boolean, mscorlib, Version=4.0.0.0, Culture=neutral, PublicKeyToken=b77a5c561934e089&quot; order=&quot;999&quot; key=&quot;checkUserInput&quot; value=&quot;False&quot; groupOrder=&quot;-1&quot; isGenerated=&quot;false&quot; /&gt;_x000d__x000a_        &lt;parameter id=&quot;80e4c30f-6d62-4b4d-bdd5-9f3f4089e9b4&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false&quot; commandType=&quot;relaunch&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af8a5383-b3ef-41dc-96d5-574302648dbe&quot; name=&quot;Assembly name&quot; type=&quot;System.String, mscorlib, Version=4.0.0.0, Culture=neutral, PublicKeyToken=b77a5c561934e089&quot; order=&quot;1&quot; key=&quot;assembly&quot; value=&quot;Iphelion.Outline.Controls.dll&quot; groupOrder=&quot;-1&quot; isGenerated=&quot;false&quot; /&gt;_x000d__x000a_        &lt;parameter id=&quot;323458da-ad22-49ff-982e-727c7cfd1de5&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5cce4158-8295-4b41-9d46-ca5c00aae0f0&quot; name=&quot;Set style proofing language&quot; assembly=&quot;Iphelion.Outline.Word.dll&quot; type=&quot;Iphelion.Outline.Word.Commands.SetProofingLanguageCommand&quot; order=&quot;1&quot; active=&quot;true&quot; commandType=&quot;relaunch&quot;&gt;_x000d__x000a_      &lt;parameters&gt;_x000d__x000a_        &lt;parameter id=&quot;3276ecd5-cb06-4e54-96fc-ec46d3129af0&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5d82bee5-bc53-4ab7-84fc-22b8bc32871f&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723a5fff-8ca4-4e6f-9f51-ed5c95cf5eac&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f994015a-da53-4f53-8797-6d55e76ccac3&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roupOrder=&quot;-1&quot; isGenerated=&quot;false&quot; /&gt;_x000d__x000a_        &lt;parameter id=&quot;2bf8fca7-1576-47f8-bdc6-e0dd58030e9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1f81f54d-bc3d-4f6d-a28d-76fda151ecbe&quot; name=&quot;Update WorkSite author&quot; assembly=&quot;Iphelion.Outline.Integration.WorkSite.Rest.dll&quot; type=&quot;Iphelion.Outline.Integration.WorkSite.Rest.Commands.UpdateAuthorCommand&quot; order=&quot;3&quot; active=&quot;true&quot; commandType=&quot;relaunch&quot;&gt;_x000d__x000a_      &lt;parameters&gt;_x000d__x000a_        &lt;parameter id=&quot;b479fe01-f9e0-435e-9777-8ef2db4bfbac&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s&gt;_x000d__x000a_    &lt;/command&gt;_x000d__x000a_  &lt;/commands&gt;_x000d__x000a_  &lt;fields&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BloyA&lt;/field&gt;_x000d__x000a_    &lt;field id=&quot;af020c1a-f826-494c-bbaa-2100b39770a7&quot; name=&quot;Clien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quot; hidden=&quot;false&quot;&gt;INDIVIDUAL&lt;/field&gt;_x000d__x000a_    &lt;field id=&quot;d1a0c03d-0258-47ac-bb6d-458a78e56474&quot; name=&quot;Client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Name&quot; hidden=&quot;false&quot;&gt;Employee Individual File&lt;/field&gt;_x000d__x000a_    &lt;field id=&quot;362ddceb-8fc2-4ead-b535-ed9e83598384&quot; name=&quot;Matt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quot; hidden=&quot;false&quot;&gt;49588&lt;/field&gt;_x000d__x000a_    &lt;field id=&quot;a3eef514-247f-4281-b6a2-3b4d34bc68cf&quot; name=&quot;Matter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Name&quot; hidden=&quot;false&quot;&gt;Stoyan Dimitrov (DimitrS)&lt;/field&gt;_x000d__x000a_    &lt;field id=&quot;75327ca1-c6cb-4780-8a22-218173d52c37&quot; name=&quot;Typis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49588&lt;/field&gt;_x000d__x000a_    &lt;field id=&quot;9a9269ae-1d5b-4365-9da1-637c5f330a8f&quot; name=&quot;Autho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49588&lt;/field&gt;_x000d__x000a_    &lt;field id=&quot;a002e78a-8e18-4375-bef7-9f687e931f65&quot; name=&quot;Titl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Employer brand - Job description - dark blue&lt;/field&gt;_x000d__x000a_    &lt;field id=&quot;64ff0036-a6af-4b11-a4ea-402a2f273e21&quot; name=&quot;Doc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DOC&lt;/field&gt;_x000d__x000a_    &lt;field id=&quot;7abea0f8-46b7-4968-bb12-04a899f0d778&quot; name=&quot;DocSub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01a5919e-9f80-47f4-93c4-a97878088c9c&quot; name=&quot;Serv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2fef3f19-232d-4142-b525-11d8a76a6e9b&quot; name=&quot;Library&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CLOUD_UK&lt;/field&gt;_x000d__x000a_    &lt;field id=&quot;388a1e13-9978-4547-8c39-29b89a11d72a&quot; name=&quot;Workspace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d8d8a1b7-29f2-4184-b4bb-94e86811b1dc&quot; name=&quot;DocFolder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1f231ea-a00f-4606-9fab-d2acd859d3ad&quot; name=&quot;DocNumb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217563774&lt;/field&gt;_x000d__x000a_    &lt;field id=&quot;c9094b9c-52fd-4403-bb83-9bb3ab5368ad&quot; name=&quot;DocVers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1&lt;/field&gt;_x000d__x000a_    &lt;field id=&quot;72904a47-5780-459c-be7a-448f9ad8d6b4&quot; name=&quot;DocIdForma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9016353d-0ab3-451f-9828-3fee96cf68ba&quot; name=&quot;Connected&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2403d342-533b-45e7-84b2-62d681290485&quot; name=&quot;Create new version&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0ac0d983-7d0f-40b2-ae02-c469ad37b7fe&quot; name=&quot;RefreshOnProfileChang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0635df7-3c71-4ebc-9b86-0dddfea3d536&quot; name=&quot;RefreshOnSaveAs&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8e8b5836-3911-4ba7-a8cb-65a241a1c87e&quot; name=&quot;ProfileField1&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63dba81-2926-47c2-a430-b4f62a1e2817&quot; name=&quot;ProfileField1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cb4ab01-ccf4-4513-8bbc-6ef2145b16a6&quot; name=&quot;ProfileField2&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047b369-4dfe-4460-8961-5edb53447cff&quot; name=&quot;ProfileField2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529a711-4690-4b1d-bf30-73919e641221&quot; name=&quot;Employee Id&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42829&lt;/field&gt;_x000d__x000a_  &lt;/fields&gt;_x000d__x000a_  &lt;printConfiguration supportCustomPrint=&quot;true&quot; showPrintSettings=&quot;true&quot; showPrintOptions=&quot;true&quot; enableCostRecovery=&quot;false&quot;&gt;_x000d__x000a_    &lt;profiles&gt;_x000d__x000a_      &lt;profile id=&quot;c9f7bbea-c4db-4bac-b5ca-2cd32a761ee3&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default&quot; colour=&quot;greyscale&quot; order=&quot;1&quot; /&gt;_x000d__x000a_      &lt;profile id=&quot;a91d5a0e-3ae1-47cd-b121-2effac89256c&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 (single-sided)&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simplex&quot; colour=&quot;default&quot; order=&quot;2&quot; /&gt;_x000d__x000a_    &lt;/profiles&gt;_x000d__x000a_  &lt;/printConfiguration&gt;_x000d__x000a_  &lt;styleConfiguration /&gt;_x000d__x000a_&lt;/template&gt;"/>
  </w:docVars>
  <w:rsids>
    <w:rsidRoot w:val="003F29A3"/>
    <w:rsid w:val="00002D5A"/>
    <w:rsid w:val="0000798A"/>
    <w:rsid w:val="00015E26"/>
    <w:rsid w:val="00022D2B"/>
    <w:rsid w:val="00030B8E"/>
    <w:rsid w:val="00031A35"/>
    <w:rsid w:val="00032A9B"/>
    <w:rsid w:val="000442FA"/>
    <w:rsid w:val="00044614"/>
    <w:rsid w:val="00067279"/>
    <w:rsid w:val="00071328"/>
    <w:rsid w:val="00077933"/>
    <w:rsid w:val="00077EED"/>
    <w:rsid w:val="00086695"/>
    <w:rsid w:val="00087F47"/>
    <w:rsid w:val="00091E15"/>
    <w:rsid w:val="00095D35"/>
    <w:rsid w:val="00096E3A"/>
    <w:rsid w:val="000A3A59"/>
    <w:rsid w:val="000B12C0"/>
    <w:rsid w:val="000B3740"/>
    <w:rsid w:val="000B3D66"/>
    <w:rsid w:val="000B5F56"/>
    <w:rsid w:val="000C023F"/>
    <w:rsid w:val="000D0EB3"/>
    <w:rsid w:val="000E11A3"/>
    <w:rsid w:val="000E3ABC"/>
    <w:rsid w:val="000F29AC"/>
    <w:rsid w:val="000F411A"/>
    <w:rsid w:val="000F441C"/>
    <w:rsid w:val="000F7BFE"/>
    <w:rsid w:val="00102C1F"/>
    <w:rsid w:val="0011586F"/>
    <w:rsid w:val="0013550B"/>
    <w:rsid w:val="00135AF4"/>
    <w:rsid w:val="001375BD"/>
    <w:rsid w:val="00143A44"/>
    <w:rsid w:val="00161136"/>
    <w:rsid w:val="001613FB"/>
    <w:rsid w:val="001714AA"/>
    <w:rsid w:val="00171D88"/>
    <w:rsid w:val="00177901"/>
    <w:rsid w:val="0017790D"/>
    <w:rsid w:val="00182509"/>
    <w:rsid w:val="00192F42"/>
    <w:rsid w:val="001A3474"/>
    <w:rsid w:val="001A4A17"/>
    <w:rsid w:val="001B3BFE"/>
    <w:rsid w:val="001B4EF3"/>
    <w:rsid w:val="001D081B"/>
    <w:rsid w:val="001D0E8F"/>
    <w:rsid w:val="001D475C"/>
    <w:rsid w:val="001E1FB1"/>
    <w:rsid w:val="001E2F24"/>
    <w:rsid w:val="001F6836"/>
    <w:rsid w:val="001F7153"/>
    <w:rsid w:val="002111C0"/>
    <w:rsid w:val="0022103D"/>
    <w:rsid w:val="00226E53"/>
    <w:rsid w:val="00246D9F"/>
    <w:rsid w:val="0026151A"/>
    <w:rsid w:val="00266AA9"/>
    <w:rsid w:val="00273266"/>
    <w:rsid w:val="00273782"/>
    <w:rsid w:val="00281BA0"/>
    <w:rsid w:val="00286B2B"/>
    <w:rsid w:val="002908CC"/>
    <w:rsid w:val="00291C96"/>
    <w:rsid w:val="00292035"/>
    <w:rsid w:val="002923ED"/>
    <w:rsid w:val="00292BFB"/>
    <w:rsid w:val="002A2F7B"/>
    <w:rsid w:val="002A7F84"/>
    <w:rsid w:val="002B269D"/>
    <w:rsid w:val="002B7C06"/>
    <w:rsid w:val="002C0779"/>
    <w:rsid w:val="002C0F9F"/>
    <w:rsid w:val="002C7A76"/>
    <w:rsid w:val="002D073A"/>
    <w:rsid w:val="002D4D31"/>
    <w:rsid w:val="002D5484"/>
    <w:rsid w:val="002D58E0"/>
    <w:rsid w:val="002E1248"/>
    <w:rsid w:val="003000F0"/>
    <w:rsid w:val="003037FE"/>
    <w:rsid w:val="00304723"/>
    <w:rsid w:val="00305344"/>
    <w:rsid w:val="003059FB"/>
    <w:rsid w:val="00310934"/>
    <w:rsid w:val="00314CC6"/>
    <w:rsid w:val="00316481"/>
    <w:rsid w:val="0031795C"/>
    <w:rsid w:val="00331F04"/>
    <w:rsid w:val="0033441F"/>
    <w:rsid w:val="00340260"/>
    <w:rsid w:val="00341932"/>
    <w:rsid w:val="0035141E"/>
    <w:rsid w:val="003558B9"/>
    <w:rsid w:val="00355CD5"/>
    <w:rsid w:val="00363121"/>
    <w:rsid w:val="0036552A"/>
    <w:rsid w:val="00380BD3"/>
    <w:rsid w:val="0038213C"/>
    <w:rsid w:val="00391AA6"/>
    <w:rsid w:val="003A1FE1"/>
    <w:rsid w:val="003A327A"/>
    <w:rsid w:val="003A3D92"/>
    <w:rsid w:val="003A59F2"/>
    <w:rsid w:val="003C0618"/>
    <w:rsid w:val="003C133C"/>
    <w:rsid w:val="003D31E8"/>
    <w:rsid w:val="003E1788"/>
    <w:rsid w:val="003F29A3"/>
    <w:rsid w:val="003F3890"/>
    <w:rsid w:val="00400C71"/>
    <w:rsid w:val="004011BB"/>
    <w:rsid w:val="00414E6D"/>
    <w:rsid w:val="00422C33"/>
    <w:rsid w:val="0042448F"/>
    <w:rsid w:val="00437FD9"/>
    <w:rsid w:val="004425AC"/>
    <w:rsid w:val="004426E4"/>
    <w:rsid w:val="0045122C"/>
    <w:rsid w:val="00470BBB"/>
    <w:rsid w:val="0047571C"/>
    <w:rsid w:val="004764F9"/>
    <w:rsid w:val="00484007"/>
    <w:rsid w:val="00486339"/>
    <w:rsid w:val="00487E47"/>
    <w:rsid w:val="00490254"/>
    <w:rsid w:val="004B231C"/>
    <w:rsid w:val="004B4FD2"/>
    <w:rsid w:val="004C003B"/>
    <w:rsid w:val="004C6734"/>
    <w:rsid w:val="004D0D12"/>
    <w:rsid w:val="004D284C"/>
    <w:rsid w:val="004D37E4"/>
    <w:rsid w:val="004D456D"/>
    <w:rsid w:val="004D58BD"/>
    <w:rsid w:val="004D633C"/>
    <w:rsid w:val="004D78C3"/>
    <w:rsid w:val="004D7C14"/>
    <w:rsid w:val="004E054C"/>
    <w:rsid w:val="004E2738"/>
    <w:rsid w:val="004E6A76"/>
    <w:rsid w:val="004F2C95"/>
    <w:rsid w:val="005068F3"/>
    <w:rsid w:val="005120DD"/>
    <w:rsid w:val="00514FF6"/>
    <w:rsid w:val="005159A2"/>
    <w:rsid w:val="00521B25"/>
    <w:rsid w:val="00531C25"/>
    <w:rsid w:val="005342D3"/>
    <w:rsid w:val="0053509D"/>
    <w:rsid w:val="00544B93"/>
    <w:rsid w:val="00545A6C"/>
    <w:rsid w:val="0055303C"/>
    <w:rsid w:val="0055315C"/>
    <w:rsid w:val="00554167"/>
    <w:rsid w:val="00557E01"/>
    <w:rsid w:val="00566355"/>
    <w:rsid w:val="005751C5"/>
    <w:rsid w:val="00576E12"/>
    <w:rsid w:val="00585666"/>
    <w:rsid w:val="00586A04"/>
    <w:rsid w:val="005935D9"/>
    <w:rsid w:val="00595A4B"/>
    <w:rsid w:val="00595DD7"/>
    <w:rsid w:val="00597BC1"/>
    <w:rsid w:val="005A15B4"/>
    <w:rsid w:val="005A4965"/>
    <w:rsid w:val="005B49EE"/>
    <w:rsid w:val="005C1BDB"/>
    <w:rsid w:val="005D221E"/>
    <w:rsid w:val="005D30CA"/>
    <w:rsid w:val="005D5AA6"/>
    <w:rsid w:val="005E267A"/>
    <w:rsid w:val="005E2753"/>
    <w:rsid w:val="005E6E7C"/>
    <w:rsid w:val="005F2EE5"/>
    <w:rsid w:val="00600DD6"/>
    <w:rsid w:val="006238E6"/>
    <w:rsid w:val="006240BA"/>
    <w:rsid w:val="0063029F"/>
    <w:rsid w:val="0064075A"/>
    <w:rsid w:val="00645094"/>
    <w:rsid w:val="0064785D"/>
    <w:rsid w:val="00661E94"/>
    <w:rsid w:val="006742FB"/>
    <w:rsid w:val="00686E83"/>
    <w:rsid w:val="0069099E"/>
    <w:rsid w:val="006A4BE4"/>
    <w:rsid w:val="006A567F"/>
    <w:rsid w:val="006A6248"/>
    <w:rsid w:val="006B443E"/>
    <w:rsid w:val="006C0A67"/>
    <w:rsid w:val="006D12CE"/>
    <w:rsid w:val="006D6242"/>
    <w:rsid w:val="006E17F2"/>
    <w:rsid w:val="006F695D"/>
    <w:rsid w:val="00722DEC"/>
    <w:rsid w:val="00726E5D"/>
    <w:rsid w:val="0072797A"/>
    <w:rsid w:val="00732308"/>
    <w:rsid w:val="00737B40"/>
    <w:rsid w:val="00741251"/>
    <w:rsid w:val="00744025"/>
    <w:rsid w:val="007456D6"/>
    <w:rsid w:val="00746BF8"/>
    <w:rsid w:val="007610C5"/>
    <w:rsid w:val="007622D2"/>
    <w:rsid w:val="007629AF"/>
    <w:rsid w:val="00767C89"/>
    <w:rsid w:val="007829A5"/>
    <w:rsid w:val="00785468"/>
    <w:rsid w:val="00787A7A"/>
    <w:rsid w:val="0079192D"/>
    <w:rsid w:val="00795669"/>
    <w:rsid w:val="007B354E"/>
    <w:rsid w:val="007B4017"/>
    <w:rsid w:val="007B492A"/>
    <w:rsid w:val="007C3D9C"/>
    <w:rsid w:val="007C4386"/>
    <w:rsid w:val="007C52BB"/>
    <w:rsid w:val="007C7881"/>
    <w:rsid w:val="007D03E9"/>
    <w:rsid w:val="007D2761"/>
    <w:rsid w:val="007D31B8"/>
    <w:rsid w:val="007D5426"/>
    <w:rsid w:val="007D6E48"/>
    <w:rsid w:val="007E2920"/>
    <w:rsid w:val="007E44B2"/>
    <w:rsid w:val="007F7DF1"/>
    <w:rsid w:val="00811923"/>
    <w:rsid w:val="00815B7A"/>
    <w:rsid w:val="00825CB6"/>
    <w:rsid w:val="00832738"/>
    <w:rsid w:val="008335BB"/>
    <w:rsid w:val="00853C26"/>
    <w:rsid w:val="008561E2"/>
    <w:rsid w:val="00857B99"/>
    <w:rsid w:val="008610A1"/>
    <w:rsid w:val="008611F8"/>
    <w:rsid w:val="00861DBE"/>
    <w:rsid w:val="008631FC"/>
    <w:rsid w:val="00865B87"/>
    <w:rsid w:val="00880CCC"/>
    <w:rsid w:val="00883F17"/>
    <w:rsid w:val="0088722F"/>
    <w:rsid w:val="008A1E9C"/>
    <w:rsid w:val="008A3D57"/>
    <w:rsid w:val="008A48A1"/>
    <w:rsid w:val="008A6F77"/>
    <w:rsid w:val="008A7856"/>
    <w:rsid w:val="008B035A"/>
    <w:rsid w:val="008B24CB"/>
    <w:rsid w:val="008C1517"/>
    <w:rsid w:val="008C1667"/>
    <w:rsid w:val="008C300A"/>
    <w:rsid w:val="008C75CE"/>
    <w:rsid w:val="008E686B"/>
    <w:rsid w:val="00901E1E"/>
    <w:rsid w:val="00905ED2"/>
    <w:rsid w:val="009073A9"/>
    <w:rsid w:val="0091064A"/>
    <w:rsid w:val="00913077"/>
    <w:rsid w:val="0092211F"/>
    <w:rsid w:val="00927211"/>
    <w:rsid w:val="00935A76"/>
    <w:rsid w:val="0094028F"/>
    <w:rsid w:val="00953CF3"/>
    <w:rsid w:val="00955172"/>
    <w:rsid w:val="00963344"/>
    <w:rsid w:val="009633AC"/>
    <w:rsid w:val="009710B3"/>
    <w:rsid w:val="009913EB"/>
    <w:rsid w:val="009A33F3"/>
    <w:rsid w:val="009A792F"/>
    <w:rsid w:val="009B3D83"/>
    <w:rsid w:val="009B72EC"/>
    <w:rsid w:val="009C2772"/>
    <w:rsid w:val="009C3CA5"/>
    <w:rsid w:val="009D3FA6"/>
    <w:rsid w:val="009E3EED"/>
    <w:rsid w:val="009E4929"/>
    <w:rsid w:val="009E5423"/>
    <w:rsid w:val="009F48DF"/>
    <w:rsid w:val="009F6505"/>
    <w:rsid w:val="00A10FF9"/>
    <w:rsid w:val="00A23F82"/>
    <w:rsid w:val="00A36FD6"/>
    <w:rsid w:val="00A371A8"/>
    <w:rsid w:val="00A52F47"/>
    <w:rsid w:val="00A552E8"/>
    <w:rsid w:val="00A56E6A"/>
    <w:rsid w:val="00A62463"/>
    <w:rsid w:val="00A62A47"/>
    <w:rsid w:val="00A6594F"/>
    <w:rsid w:val="00A720EC"/>
    <w:rsid w:val="00A72D91"/>
    <w:rsid w:val="00A76117"/>
    <w:rsid w:val="00A86EAF"/>
    <w:rsid w:val="00A96E3F"/>
    <w:rsid w:val="00AA039A"/>
    <w:rsid w:val="00AA5212"/>
    <w:rsid w:val="00AA62BB"/>
    <w:rsid w:val="00AC56B8"/>
    <w:rsid w:val="00AC6993"/>
    <w:rsid w:val="00AC7D48"/>
    <w:rsid w:val="00AD0BF3"/>
    <w:rsid w:val="00AE11AC"/>
    <w:rsid w:val="00AE2A7C"/>
    <w:rsid w:val="00AE4178"/>
    <w:rsid w:val="00AE61A0"/>
    <w:rsid w:val="00AF3072"/>
    <w:rsid w:val="00B07514"/>
    <w:rsid w:val="00B13D9F"/>
    <w:rsid w:val="00B177DE"/>
    <w:rsid w:val="00B21926"/>
    <w:rsid w:val="00B21DD3"/>
    <w:rsid w:val="00B248C7"/>
    <w:rsid w:val="00B26E66"/>
    <w:rsid w:val="00B27C2C"/>
    <w:rsid w:val="00B30D24"/>
    <w:rsid w:val="00B4231E"/>
    <w:rsid w:val="00B42369"/>
    <w:rsid w:val="00B5311A"/>
    <w:rsid w:val="00B55013"/>
    <w:rsid w:val="00B6379F"/>
    <w:rsid w:val="00B719D6"/>
    <w:rsid w:val="00B73E2B"/>
    <w:rsid w:val="00B766FA"/>
    <w:rsid w:val="00B81324"/>
    <w:rsid w:val="00B8143C"/>
    <w:rsid w:val="00B93C52"/>
    <w:rsid w:val="00BA2BDA"/>
    <w:rsid w:val="00BA5562"/>
    <w:rsid w:val="00BB0CAC"/>
    <w:rsid w:val="00BB577B"/>
    <w:rsid w:val="00BE07B5"/>
    <w:rsid w:val="00BE1E48"/>
    <w:rsid w:val="00BE4870"/>
    <w:rsid w:val="00BF16E3"/>
    <w:rsid w:val="00C011B0"/>
    <w:rsid w:val="00C0339F"/>
    <w:rsid w:val="00C03BF0"/>
    <w:rsid w:val="00C051CE"/>
    <w:rsid w:val="00C1041D"/>
    <w:rsid w:val="00C240FC"/>
    <w:rsid w:val="00C24886"/>
    <w:rsid w:val="00C277E2"/>
    <w:rsid w:val="00C41297"/>
    <w:rsid w:val="00C4149A"/>
    <w:rsid w:val="00C4391A"/>
    <w:rsid w:val="00C443CB"/>
    <w:rsid w:val="00C44554"/>
    <w:rsid w:val="00C4535D"/>
    <w:rsid w:val="00C46F4E"/>
    <w:rsid w:val="00C61D18"/>
    <w:rsid w:val="00C64804"/>
    <w:rsid w:val="00C74397"/>
    <w:rsid w:val="00C7501A"/>
    <w:rsid w:val="00C8471C"/>
    <w:rsid w:val="00CA13E5"/>
    <w:rsid w:val="00CC63DC"/>
    <w:rsid w:val="00CC69FA"/>
    <w:rsid w:val="00CE70B2"/>
    <w:rsid w:val="00CF24F8"/>
    <w:rsid w:val="00CF3D15"/>
    <w:rsid w:val="00CF743F"/>
    <w:rsid w:val="00D02E55"/>
    <w:rsid w:val="00D03686"/>
    <w:rsid w:val="00D102D6"/>
    <w:rsid w:val="00D11F3D"/>
    <w:rsid w:val="00D142EC"/>
    <w:rsid w:val="00D14BBA"/>
    <w:rsid w:val="00D15D83"/>
    <w:rsid w:val="00D246E0"/>
    <w:rsid w:val="00D24980"/>
    <w:rsid w:val="00D3293E"/>
    <w:rsid w:val="00D43319"/>
    <w:rsid w:val="00D44B31"/>
    <w:rsid w:val="00D571E2"/>
    <w:rsid w:val="00D61510"/>
    <w:rsid w:val="00D61C1C"/>
    <w:rsid w:val="00D62BB9"/>
    <w:rsid w:val="00D642BB"/>
    <w:rsid w:val="00D65D1F"/>
    <w:rsid w:val="00D75725"/>
    <w:rsid w:val="00D859C6"/>
    <w:rsid w:val="00D8713B"/>
    <w:rsid w:val="00D965C9"/>
    <w:rsid w:val="00D96A2B"/>
    <w:rsid w:val="00DA079F"/>
    <w:rsid w:val="00DA55DB"/>
    <w:rsid w:val="00DB0530"/>
    <w:rsid w:val="00DB0901"/>
    <w:rsid w:val="00DB148F"/>
    <w:rsid w:val="00DC033F"/>
    <w:rsid w:val="00DC3126"/>
    <w:rsid w:val="00DC7973"/>
    <w:rsid w:val="00DD100D"/>
    <w:rsid w:val="00DD55E0"/>
    <w:rsid w:val="00DD6D02"/>
    <w:rsid w:val="00DD7DA4"/>
    <w:rsid w:val="00DE5F13"/>
    <w:rsid w:val="00DF585C"/>
    <w:rsid w:val="00DF5ED8"/>
    <w:rsid w:val="00E01100"/>
    <w:rsid w:val="00E10DBC"/>
    <w:rsid w:val="00E32570"/>
    <w:rsid w:val="00E61B06"/>
    <w:rsid w:val="00E6346D"/>
    <w:rsid w:val="00E67F5F"/>
    <w:rsid w:val="00E706B1"/>
    <w:rsid w:val="00E76A38"/>
    <w:rsid w:val="00E87252"/>
    <w:rsid w:val="00E91F97"/>
    <w:rsid w:val="00E92F24"/>
    <w:rsid w:val="00E92FF6"/>
    <w:rsid w:val="00E966DB"/>
    <w:rsid w:val="00E9752B"/>
    <w:rsid w:val="00EA2BEB"/>
    <w:rsid w:val="00EB0A26"/>
    <w:rsid w:val="00EB2656"/>
    <w:rsid w:val="00EB7916"/>
    <w:rsid w:val="00EC36C2"/>
    <w:rsid w:val="00ED07C4"/>
    <w:rsid w:val="00ED4F16"/>
    <w:rsid w:val="00ED6BAC"/>
    <w:rsid w:val="00ED79EA"/>
    <w:rsid w:val="00EE11F5"/>
    <w:rsid w:val="00EF608A"/>
    <w:rsid w:val="00F05788"/>
    <w:rsid w:val="00F06AF5"/>
    <w:rsid w:val="00F171AB"/>
    <w:rsid w:val="00F1766B"/>
    <w:rsid w:val="00F2149F"/>
    <w:rsid w:val="00F22AC2"/>
    <w:rsid w:val="00F22E6D"/>
    <w:rsid w:val="00F25782"/>
    <w:rsid w:val="00F31073"/>
    <w:rsid w:val="00F32ABF"/>
    <w:rsid w:val="00F40D04"/>
    <w:rsid w:val="00F44B9D"/>
    <w:rsid w:val="00F46548"/>
    <w:rsid w:val="00F47856"/>
    <w:rsid w:val="00F47BFE"/>
    <w:rsid w:val="00F50800"/>
    <w:rsid w:val="00F5301D"/>
    <w:rsid w:val="00F56D85"/>
    <w:rsid w:val="00F67913"/>
    <w:rsid w:val="00F70A7D"/>
    <w:rsid w:val="00F710AB"/>
    <w:rsid w:val="00F74ED1"/>
    <w:rsid w:val="00F836B2"/>
    <w:rsid w:val="00F90F75"/>
    <w:rsid w:val="00FA2F61"/>
    <w:rsid w:val="00FA5EF1"/>
    <w:rsid w:val="00FB5F18"/>
    <w:rsid w:val="00FC30A2"/>
    <w:rsid w:val="00FC6E00"/>
    <w:rsid w:val="00FC7742"/>
    <w:rsid w:val="00FD1A16"/>
    <w:rsid w:val="00FD2F5A"/>
    <w:rsid w:val="00FD5374"/>
    <w:rsid w:val="00FD6424"/>
    <w:rsid w:val="00FD7E4A"/>
    <w:rsid w:val="00FE06BD"/>
    <w:rsid w:val="00FE503D"/>
    <w:rsid w:val="00FF05D7"/>
    <w:rsid w:val="00FF7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12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A3"/>
    <w:rPr>
      <w:rFonts w:eastAsia="Arial" w:cs="Arial"/>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F29A3"/>
    <w:pPr>
      <w:numPr>
        <w:numId w:val="9"/>
      </w:numPr>
      <w:tabs>
        <w:tab w:val="left" w:pos="1843"/>
        <w:tab w:val="left" w:pos="3119"/>
        <w:tab w:val="left" w:pos="4253"/>
      </w:tabs>
      <w:spacing w:after="240"/>
    </w:pPr>
  </w:style>
  <w:style w:type="paragraph" w:customStyle="1" w:styleId="aDefinition">
    <w:name w:val="(a) Definition"/>
    <w:basedOn w:val="Body"/>
    <w:qFormat/>
    <w:rsid w:val="003F29A3"/>
    <w:pPr>
      <w:numPr>
        <w:ilvl w:val="1"/>
      </w:numPr>
      <w:tabs>
        <w:tab w:val="clear" w:pos="1843"/>
        <w:tab w:val="clear" w:pos="3119"/>
        <w:tab w:val="clear" w:pos="4253"/>
      </w:tabs>
    </w:pPr>
  </w:style>
  <w:style w:type="paragraph" w:customStyle="1" w:styleId="iDefinition">
    <w:name w:val="(i) Definition"/>
    <w:basedOn w:val="Body"/>
    <w:qFormat/>
    <w:rsid w:val="003F29A3"/>
    <w:pPr>
      <w:numPr>
        <w:ilvl w:val="2"/>
      </w:numPr>
      <w:tabs>
        <w:tab w:val="clear" w:pos="1843"/>
        <w:tab w:val="clear" w:pos="3119"/>
        <w:tab w:val="clear" w:pos="4253"/>
      </w:tabs>
    </w:pPr>
  </w:style>
  <w:style w:type="paragraph" w:customStyle="1" w:styleId="Body1">
    <w:name w:val="Body 1"/>
    <w:basedOn w:val="Body"/>
    <w:qFormat/>
    <w:rsid w:val="009710B3"/>
    <w:pPr>
      <w:tabs>
        <w:tab w:val="clear" w:pos="1843"/>
        <w:tab w:val="clear" w:pos="3119"/>
        <w:tab w:val="clear" w:pos="4253"/>
      </w:tabs>
      <w:ind w:left="851"/>
    </w:pPr>
  </w:style>
  <w:style w:type="paragraph" w:customStyle="1" w:styleId="Background">
    <w:name w:val="Background"/>
    <w:basedOn w:val="Body1"/>
    <w:qFormat/>
    <w:rsid w:val="009710B3"/>
    <w:pPr>
      <w:numPr>
        <w:numId w:val="3"/>
      </w:numPr>
    </w:pPr>
  </w:style>
  <w:style w:type="paragraph" w:customStyle="1" w:styleId="Body2">
    <w:name w:val="Body 2"/>
    <w:basedOn w:val="Body1"/>
    <w:qFormat/>
    <w:rsid w:val="009710B3"/>
  </w:style>
  <w:style w:type="paragraph" w:customStyle="1" w:styleId="Body3">
    <w:name w:val="Body 3"/>
    <w:basedOn w:val="Body2"/>
    <w:qFormat/>
    <w:rsid w:val="009710B3"/>
    <w:pPr>
      <w:ind w:left="1843"/>
    </w:pPr>
  </w:style>
  <w:style w:type="paragraph" w:customStyle="1" w:styleId="Body4">
    <w:name w:val="Body 4"/>
    <w:basedOn w:val="Body3"/>
    <w:qFormat/>
    <w:rsid w:val="009710B3"/>
    <w:pPr>
      <w:ind w:left="3119"/>
    </w:pPr>
  </w:style>
  <w:style w:type="paragraph" w:customStyle="1" w:styleId="Body5">
    <w:name w:val="Body 5"/>
    <w:basedOn w:val="Body3"/>
    <w:qFormat/>
    <w:rsid w:val="009710B3"/>
    <w:pPr>
      <w:ind w:left="3119"/>
    </w:pPr>
  </w:style>
  <w:style w:type="paragraph" w:customStyle="1" w:styleId="Bullet1">
    <w:name w:val="Bullet 1"/>
    <w:basedOn w:val="Body1"/>
    <w:qFormat/>
    <w:rsid w:val="009710B3"/>
    <w:pPr>
      <w:numPr>
        <w:numId w:val="4"/>
      </w:numPr>
    </w:pPr>
  </w:style>
  <w:style w:type="paragraph" w:customStyle="1" w:styleId="Bullet2">
    <w:name w:val="Bullet 2"/>
    <w:basedOn w:val="Body2"/>
    <w:qFormat/>
    <w:rsid w:val="009710B3"/>
    <w:pPr>
      <w:numPr>
        <w:ilvl w:val="1"/>
        <w:numId w:val="4"/>
      </w:numPr>
    </w:pPr>
  </w:style>
  <w:style w:type="paragraph" w:customStyle="1" w:styleId="Bullet3">
    <w:name w:val="Bullet 3"/>
    <w:basedOn w:val="Body3"/>
    <w:qFormat/>
    <w:rsid w:val="009710B3"/>
    <w:pPr>
      <w:numPr>
        <w:ilvl w:val="2"/>
        <w:numId w:val="4"/>
      </w:numPr>
    </w:pPr>
  </w:style>
  <w:style w:type="character" w:customStyle="1" w:styleId="CrossReference">
    <w:name w:val="Cross Reference"/>
    <w:basedOn w:val="DefaultParagraphFont"/>
    <w:qFormat/>
    <w:rsid w:val="009710B3"/>
    <w:rPr>
      <w:b/>
    </w:rPr>
  </w:style>
  <w:style w:type="paragraph" w:styleId="Footer">
    <w:name w:val="footer"/>
    <w:basedOn w:val="Normal"/>
    <w:link w:val="FooterChar"/>
    <w:unhideWhenUsed/>
    <w:rsid w:val="003F29A3"/>
    <w:pPr>
      <w:tabs>
        <w:tab w:val="center" w:pos="4513"/>
        <w:tab w:val="right" w:pos="9026"/>
      </w:tabs>
    </w:pPr>
  </w:style>
  <w:style w:type="character" w:styleId="FootnoteReference">
    <w:name w:val="footnote reference"/>
    <w:basedOn w:val="DefaultParagraphFont"/>
    <w:semiHidden/>
    <w:rsid w:val="003F29A3"/>
    <w:rPr>
      <w:vertAlign w:val="superscript"/>
    </w:rPr>
  </w:style>
  <w:style w:type="paragraph" w:styleId="FootnoteText">
    <w:name w:val="footnote text"/>
    <w:basedOn w:val="Normal"/>
    <w:link w:val="FootnoteTextChar"/>
    <w:semiHidden/>
    <w:rsid w:val="003F29A3"/>
  </w:style>
  <w:style w:type="paragraph" w:styleId="Header">
    <w:name w:val="header"/>
    <w:basedOn w:val="Normal"/>
    <w:link w:val="HeaderChar"/>
    <w:unhideWhenUsed/>
    <w:rsid w:val="003F29A3"/>
    <w:pPr>
      <w:tabs>
        <w:tab w:val="center" w:pos="4513"/>
        <w:tab w:val="right" w:pos="9026"/>
      </w:tabs>
    </w:pPr>
  </w:style>
  <w:style w:type="paragraph" w:customStyle="1" w:styleId="Level1">
    <w:name w:val="Level 1"/>
    <w:basedOn w:val="Body1"/>
    <w:qFormat/>
    <w:rsid w:val="009710B3"/>
    <w:pPr>
      <w:numPr>
        <w:numId w:val="0"/>
      </w:numPr>
      <w:ind w:left="454" w:hanging="454"/>
      <w:outlineLvl w:val="0"/>
    </w:pPr>
  </w:style>
  <w:style w:type="character" w:customStyle="1" w:styleId="Level1asHeadingtext">
    <w:name w:val="Level 1 as Heading (text)"/>
    <w:basedOn w:val="DefaultParagraphFont"/>
    <w:rsid w:val="009710B3"/>
    <w:rPr>
      <w:b/>
    </w:rPr>
  </w:style>
  <w:style w:type="paragraph" w:customStyle="1" w:styleId="Level2">
    <w:name w:val="Level 2"/>
    <w:basedOn w:val="Body2"/>
    <w:qFormat/>
    <w:rsid w:val="009710B3"/>
    <w:pPr>
      <w:numPr>
        <w:numId w:val="0"/>
      </w:numPr>
      <w:ind w:left="1134" w:hanging="680"/>
      <w:outlineLvl w:val="1"/>
    </w:pPr>
  </w:style>
  <w:style w:type="character" w:customStyle="1" w:styleId="Level2asHeadingtext">
    <w:name w:val="Level 2 as Heading (text)"/>
    <w:basedOn w:val="DefaultParagraphFont"/>
    <w:rsid w:val="009710B3"/>
    <w:rPr>
      <w:b/>
    </w:rPr>
  </w:style>
  <w:style w:type="paragraph" w:customStyle="1" w:styleId="Level3">
    <w:name w:val="Level 3"/>
    <w:basedOn w:val="Body3"/>
    <w:qFormat/>
    <w:rsid w:val="009710B3"/>
    <w:pPr>
      <w:numPr>
        <w:numId w:val="0"/>
      </w:numPr>
      <w:ind w:left="1814" w:hanging="680"/>
      <w:outlineLvl w:val="2"/>
    </w:pPr>
  </w:style>
  <w:style w:type="character" w:customStyle="1" w:styleId="Level3asHeadingtext">
    <w:name w:val="Level 3 as Heading (text)"/>
    <w:basedOn w:val="DefaultParagraphFont"/>
    <w:rsid w:val="009710B3"/>
    <w:rPr>
      <w:b/>
    </w:rPr>
  </w:style>
  <w:style w:type="paragraph" w:customStyle="1" w:styleId="Level4">
    <w:name w:val="Level 4"/>
    <w:basedOn w:val="Body4"/>
    <w:qFormat/>
    <w:rsid w:val="009710B3"/>
    <w:pPr>
      <w:numPr>
        <w:numId w:val="0"/>
      </w:numPr>
      <w:tabs>
        <w:tab w:val="num" w:pos="3119"/>
      </w:tabs>
      <w:ind w:left="3119" w:hanging="1276"/>
      <w:outlineLvl w:val="3"/>
    </w:pPr>
  </w:style>
  <w:style w:type="paragraph" w:customStyle="1" w:styleId="Level5">
    <w:name w:val="Level 5"/>
    <w:basedOn w:val="Body5"/>
    <w:qFormat/>
    <w:rsid w:val="009710B3"/>
    <w:pPr>
      <w:numPr>
        <w:numId w:val="0"/>
      </w:numPr>
      <w:tabs>
        <w:tab w:val="num" w:pos="3119"/>
      </w:tabs>
      <w:ind w:left="3119" w:hanging="1276"/>
      <w:outlineLvl w:val="4"/>
    </w:pPr>
  </w:style>
  <w:style w:type="character" w:styleId="PageNumber">
    <w:name w:val="page number"/>
    <w:basedOn w:val="DefaultParagraphFont"/>
    <w:semiHidden/>
    <w:rsid w:val="003F29A3"/>
    <w:rPr>
      <w:rFonts w:ascii="Verdana" w:hAnsi="Verdana"/>
      <w:sz w:val="16"/>
    </w:rPr>
  </w:style>
  <w:style w:type="paragraph" w:customStyle="1" w:styleId="Parties">
    <w:name w:val="Parties"/>
    <w:basedOn w:val="Body1"/>
    <w:qFormat/>
    <w:rsid w:val="009710B3"/>
    <w:pPr>
      <w:numPr>
        <w:numId w:val="7"/>
      </w:numPr>
    </w:pPr>
  </w:style>
  <w:style w:type="paragraph" w:customStyle="1" w:styleId="Schedule">
    <w:name w:val="Schedule"/>
    <w:basedOn w:val="Normal"/>
    <w:semiHidden/>
    <w:rsid w:val="003F29A3"/>
    <w:pPr>
      <w:keepNext/>
      <w:numPr>
        <w:numId w:val="8"/>
      </w:numPr>
      <w:spacing w:after="240"/>
      <w:jc w:val="center"/>
    </w:pPr>
    <w:rPr>
      <w:b/>
      <w:bCs/>
      <w:caps/>
      <w:sz w:val="24"/>
      <w:szCs w:val="24"/>
    </w:rPr>
  </w:style>
  <w:style w:type="paragraph" w:customStyle="1" w:styleId="ScheduleTitle">
    <w:name w:val="Schedule Title"/>
    <w:basedOn w:val="Body"/>
    <w:qFormat/>
    <w:rsid w:val="009710B3"/>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9710B3"/>
    <w:pPr>
      <w:numPr>
        <w:numId w:val="2"/>
      </w:numPr>
      <w:tabs>
        <w:tab w:val="clear" w:pos="1843"/>
        <w:tab w:val="clear" w:pos="3119"/>
        <w:tab w:val="clear" w:pos="4253"/>
      </w:tabs>
    </w:pPr>
  </w:style>
  <w:style w:type="paragraph" w:customStyle="1" w:styleId="Sideheading">
    <w:name w:val="Sideheading"/>
    <w:basedOn w:val="Body"/>
    <w:qFormat/>
    <w:rsid w:val="009710B3"/>
    <w:pPr>
      <w:tabs>
        <w:tab w:val="clear" w:pos="1843"/>
        <w:tab w:val="clear" w:pos="3119"/>
        <w:tab w:val="clear" w:pos="4253"/>
      </w:tabs>
    </w:pPr>
    <w:rPr>
      <w:b/>
      <w:caps/>
    </w:rPr>
  </w:style>
  <w:style w:type="paragraph" w:customStyle="1" w:styleId="iBankingDefinition">
    <w:name w:val="(i) Banking Definition"/>
    <w:basedOn w:val="aBankingDefinition"/>
    <w:qFormat/>
    <w:rsid w:val="009710B3"/>
    <w:pPr>
      <w:numPr>
        <w:ilvl w:val="1"/>
      </w:numPr>
    </w:pPr>
  </w:style>
  <w:style w:type="paragraph" w:styleId="TOC1">
    <w:name w:val="toc 1"/>
    <w:basedOn w:val="Normal"/>
    <w:uiPriority w:val="39"/>
    <w:rsid w:val="003F29A3"/>
    <w:pPr>
      <w:tabs>
        <w:tab w:val="right" w:pos="8789"/>
      </w:tabs>
      <w:spacing w:line="360" w:lineRule="auto"/>
      <w:ind w:right="142"/>
    </w:pPr>
    <w:rPr>
      <w:rFonts w:eastAsia="Times New Roman"/>
      <w:noProof/>
      <w:color w:val="FFFFFF" w:themeColor="background1"/>
    </w:rPr>
  </w:style>
  <w:style w:type="paragraph" w:styleId="TOC2">
    <w:name w:val="toc 2"/>
    <w:basedOn w:val="TOC1"/>
    <w:next w:val="Normal"/>
    <w:rsid w:val="009710B3"/>
    <w:pPr>
      <w:tabs>
        <w:tab w:val="left" w:pos="1680"/>
      </w:tabs>
      <w:ind w:left="1679" w:hanging="828"/>
    </w:pPr>
    <w:rPr>
      <w:caps/>
    </w:rPr>
  </w:style>
  <w:style w:type="paragraph" w:styleId="TOC3">
    <w:name w:val="toc 3"/>
    <w:basedOn w:val="TOC1"/>
    <w:next w:val="Normal"/>
    <w:rsid w:val="009710B3"/>
    <w:rPr>
      <w:caps/>
    </w:rPr>
  </w:style>
  <w:style w:type="paragraph" w:styleId="TOC4">
    <w:name w:val="toc 4"/>
    <w:basedOn w:val="TOC1"/>
    <w:next w:val="Normal"/>
    <w:rsid w:val="009710B3"/>
    <w:pPr>
      <w:keepNext/>
    </w:pPr>
    <w:rPr>
      <w:b/>
      <w:caps/>
    </w:rPr>
  </w:style>
  <w:style w:type="paragraph" w:styleId="TOC5">
    <w:name w:val="toc 5"/>
    <w:basedOn w:val="TOC1"/>
    <w:next w:val="Normal"/>
    <w:semiHidden/>
    <w:rsid w:val="009710B3"/>
    <w:rPr>
      <w:caps/>
    </w:rPr>
  </w:style>
  <w:style w:type="paragraph" w:styleId="TOC6">
    <w:name w:val="toc 6"/>
    <w:basedOn w:val="TOC1"/>
    <w:next w:val="Normal"/>
    <w:semiHidden/>
    <w:rsid w:val="009710B3"/>
    <w:pPr>
      <w:ind w:left="2835" w:hanging="1134"/>
    </w:pPr>
    <w:rPr>
      <w:caps/>
    </w:rPr>
  </w:style>
  <w:style w:type="paragraph" w:customStyle="1" w:styleId="FootnoteTextContinuation">
    <w:name w:val="Footnote Text Continuation"/>
    <w:basedOn w:val="FootnoteText"/>
    <w:rsid w:val="009710B3"/>
  </w:style>
  <w:style w:type="paragraph" w:customStyle="1" w:styleId="Part">
    <w:name w:val="Part"/>
    <w:basedOn w:val="Body"/>
    <w:qFormat/>
    <w:rsid w:val="009E5423"/>
    <w:pPr>
      <w:numPr>
        <w:numId w:val="11"/>
      </w:numPr>
      <w:tabs>
        <w:tab w:val="clear" w:pos="1843"/>
        <w:tab w:val="clear" w:pos="3119"/>
        <w:tab w:val="clear" w:pos="4253"/>
      </w:tabs>
    </w:pPr>
    <w:rPr>
      <w:b/>
    </w:rPr>
  </w:style>
  <w:style w:type="character" w:customStyle="1" w:styleId="HeaderChar">
    <w:name w:val="Header Char"/>
    <w:basedOn w:val="DefaultParagraphFont"/>
    <w:link w:val="Header"/>
    <w:rsid w:val="003F29A3"/>
    <w:rPr>
      <w:rFonts w:eastAsia="Arial" w:cs="Arial"/>
      <w:szCs w:val="16"/>
    </w:rPr>
  </w:style>
  <w:style w:type="paragraph" w:customStyle="1" w:styleId="ExtraInfo">
    <w:name w:val="ExtraInfo"/>
    <w:basedOn w:val="Normal"/>
    <w:rsid w:val="009710B3"/>
    <w:pPr>
      <w:shd w:val="clear" w:color="auto" w:fill="FFFFFF"/>
    </w:pPr>
    <w:rPr>
      <w:sz w:val="14"/>
      <w:szCs w:val="14"/>
    </w:rPr>
  </w:style>
  <w:style w:type="paragraph" w:customStyle="1" w:styleId="abcdDefinition">
    <w:name w:val="(a) (b) (c) (d) Definition"/>
    <w:basedOn w:val="aDefinition"/>
    <w:rsid w:val="009710B3"/>
    <w:pPr>
      <w:numPr>
        <w:ilvl w:val="0"/>
        <w:numId w:val="1"/>
      </w:numPr>
      <w:tabs>
        <w:tab w:val="left" w:pos="851"/>
      </w:tabs>
    </w:pPr>
  </w:style>
  <w:style w:type="paragraph" w:customStyle="1" w:styleId="Contentheading">
    <w:name w:val="Content heading"/>
    <w:basedOn w:val="Normal"/>
    <w:next w:val="Body"/>
    <w:rsid w:val="009C2772"/>
    <w:pPr>
      <w:pageBreakBefore/>
      <w:framePr w:w="9072" w:vSpace="142" w:wrap="notBeside" w:vAnchor="text" w:hAnchor="text" w:y="7"/>
      <w:pBdr>
        <w:bottom w:val="single" w:sz="4" w:space="1" w:color="auto"/>
      </w:pBdr>
      <w:spacing w:after="2200"/>
    </w:pPr>
    <w:rPr>
      <w:sz w:val="40"/>
      <w:szCs w:val="40"/>
    </w:rPr>
  </w:style>
  <w:style w:type="character" w:customStyle="1" w:styleId="FooterChar">
    <w:name w:val="Footer Char"/>
    <w:basedOn w:val="DefaultParagraphFont"/>
    <w:link w:val="Footer"/>
    <w:rsid w:val="003F29A3"/>
    <w:rPr>
      <w:rFonts w:eastAsia="Arial" w:cs="Arial"/>
      <w:szCs w:val="16"/>
    </w:rPr>
  </w:style>
  <w:style w:type="character" w:customStyle="1" w:styleId="FootnoteTextChar">
    <w:name w:val="Footnote Text Char"/>
    <w:basedOn w:val="DefaultParagraphFont"/>
    <w:link w:val="FootnoteText"/>
    <w:semiHidden/>
    <w:rsid w:val="003F29A3"/>
    <w:rPr>
      <w:rFonts w:eastAsia="Arial" w:cs="Arial"/>
      <w:szCs w:val="16"/>
    </w:rPr>
  </w:style>
  <w:style w:type="paragraph" w:styleId="ListParagraph">
    <w:name w:val="List Paragraph"/>
    <w:basedOn w:val="Normal"/>
    <w:uiPriority w:val="34"/>
    <w:qFormat/>
    <w:rsid w:val="003F29A3"/>
    <w:pPr>
      <w:ind w:left="720"/>
      <w:contextualSpacing/>
    </w:pPr>
  </w:style>
  <w:style w:type="paragraph" w:customStyle="1" w:styleId="Body6">
    <w:name w:val="Body 6"/>
    <w:basedOn w:val="Body5"/>
    <w:rsid w:val="009710B3"/>
    <w:pPr>
      <w:ind w:left="3686"/>
    </w:pPr>
  </w:style>
  <w:style w:type="paragraph" w:customStyle="1" w:styleId="Body7">
    <w:name w:val="Body 7"/>
    <w:basedOn w:val="Body6"/>
    <w:rsid w:val="009710B3"/>
    <w:pPr>
      <w:ind w:left="4253"/>
    </w:pPr>
  </w:style>
  <w:style w:type="paragraph" w:customStyle="1" w:styleId="Contentpage">
    <w:name w:val="Content page"/>
    <w:basedOn w:val="Body"/>
    <w:rsid w:val="009710B3"/>
    <w:pPr>
      <w:tabs>
        <w:tab w:val="clear" w:pos="1843"/>
        <w:tab w:val="clear" w:pos="3119"/>
        <w:tab w:val="clear" w:pos="4253"/>
        <w:tab w:val="right" w:pos="9072"/>
      </w:tabs>
    </w:pPr>
    <w:rPr>
      <w:b/>
    </w:rPr>
  </w:style>
  <w:style w:type="paragraph" w:customStyle="1" w:styleId="Level6">
    <w:name w:val="Level 6"/>
    <w:basedOn w:val="Level5"/>
    <w:rsid w:val="009710B3"/>
  </w:style>
  <w:style w:type="paragraph" w:customStyle="1" w:styleId="Level7">
    <w:name w:val="Level 7"/>
    <w:basedOn w:val="Body7"/>
    <w:rsid w:val="009710B3"/>
    <w:pPr>
      <w:numPr>
        <w:numId w:val="0"/>
      </w:numPr>
      <w:tabs>
        <w:tab w:val="num" w:pos="3600"/>
      </w:tabs>
      <w:ind w:left="3240" w:hanging="1080"/>
    </w:pPr>
  </w:style>
  <w:style w:type="character" w:styleId="PlaceholderText">
    <w:name w:val="Placeholder Text"/>
    <w:basedOn w:val="DefaultParagraphFont"/>
    <w:uiPriority w:val="99"/>
    <w:semiHidden/>
    <w:rsid w:val="003F29A3"/>
    <w:rPr>
      <w:color w:val="808080"/>
    </w:rPr>
  </w:style>
  <w:style w:type="paragraph" w:customStyle="1" w:styleId="FooterBody">
    <w:name w:val="Footer Body"/>
    <w:basedOn w:val="Footer"/>
    <w:uiPriority w:val="98"/>
    <w:semiHidden/>
    <w:qFormat/>
    <w:rsid w:val="009710B3"/>
    <w:rPr>
      <w:szCs w:val="10"/>
    </w:rPr>
  </w:style>
  <w:style w:type="character" w:styleId="Hyperlink">
    <w:name w:val="Hyperlink"/>
    <w:basedOn w:val="DefaultParagraphFont"/>
    <w:uiPriority w:val="99"/>
    <w:unhideWhenUsed/>
    <w:rsid w:val="003F29A3"/>
    <w:rPr>
      <w:color w:val="0563C1"/>
      <w:u w:val="single"/>
    </w:rPr>
  </w:style>
  <w:style w:type="paragraph" w:customStyle="1" w:styleId="PartBanking">
    <w:name w:val="Part (Banking)"/>
    <w:basedOn w:val="Body"/>
    <w:rsid w:val="009E5423"/>
    <w:pPr>
      <w:numPr>
        <w:numId w:val="12"/>
      </w:numPr>
      <w:tabs>
        <w:tab w:val="left" w:pos="1134"/>
      </w:tabs>
      <w:jc w:val="center"/>
    </w:pPr>
    <w:rPr>
      <w:b/>
    </w:rPr>
  </w:style>
  <w:style w:type="paragraph" w:customStyle="1" w:styleId="SubjectLine">
    <w:name w:val="SubjectLine"/>
    <w:basedOn w:val="Normal"/>
    <w:uiPriority w:val="98"/>
    <w:semiHidden/>
    <w:qFormat/>
    <w:rsid w:val="009710B3"/>
    <w:pPr>
      <w:spacing w:after="240"/>
      <w:contextualSpacing/>
    </w:pPr>
    <w:rPr>
      <w:b/>
    </w:rPr>
  </w:style>
  <w:style w:type="table" w:styleId="TableGrid">
    <w:name w:val="Table Grid"/>
    <w:basedOn w:val="TableNormal"/>
    <w:rsid w:val="003F29A3"/>
    <w:rPr>
      <w:rFonts w:eastAsia="Arial" w:cs="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Body"/>
    <w:next w:val="Body"/>
    <w:rsid w:val="007E44B2"/>
    <w:pPr>
      <w:numPr>
        <w:numId w:val="10"/>
      </w:numPr>
      <w:jc w:val="center"/>
    </w:pPr>
    <w:rPr>
      <w:b/>
    </w:rPr>
  </w:style>
  <w:style w:type="character" w:styleId="FollowedHyperlink">
    <w:name w:val="FollowedHyperlink"/>
    <w:basedOn w:val="DefaultParagraphFont"/>
    <w:uiPriority w:val="99"/>
    <w:semiHidden/>
    <w:unhideWhenUsed/>
    <w:rsid w:val="003F29A3"/>
    <w:rPr>
      <w:color w:val="954F72"/>
      <w:u w:val="single"/>
    </w:rPr>
  </w:style>
  <w:style w:type="paragraph" w:customStyle="1" w:styleId="PitchHeadingFirst">
    <w:name w:val="Pitch Heading (First)"/>
    <w:basedOn w:val="Normal"/>
    <w:next w:val="PitchHeadingSecond"/>
    <w:link w:val="PitchHeadingFirstChar"/>
    <w:rsid w:val="003F29A3"/>
    <w:pPr>
      <w:pageBreakBefore/>
      <w:spacing w:after="600"/>
      <w:outlineLvl w:val="0"/>
    </w:pPr>
    <w:rPr>
      <w:color w:val="0066B2" w:themeColor="accent1"/>
      <w:sz w:val="60"/>
    </w:rPr>
  </w:style>
  <w:style w:type="paragraph" w:customStyle="1" w:styleId="PitchBody">
    <w:name w:val="Pitch Body"/>
    <w:basedOn w:val="Normal"/>
    <w:uiPriority w:val="99"/>
    <w:qFormat/>
    <w:rsid w:val="00B93C52"/>
    <w:pPr>
      <w:spacing w:after="240"/>
    </w:pPr>
    <w:rPr>
      <w:szCs w:val="14"/>
    </w:rPr>
  </w:style>
  <w:style w:type="character" w:customStyle="1" w:styleId="PitchHeadingFirstChar">
    <w:name w:val="Pitch Heading (First) Char"/>
    <w:basedOn w:val="DefaultParagraphFont"/>
    <w:link w:val="PitchHeadingFirst"/>
    <w:rsid w:val="003F29A3"/>
    <w:rPr>
      <w:rFonts w:eastAsia="Arial" w:cs="Arial"/>
      <w:color w:val="0066B2" w:themeColor="accent1"/>
      <w:sz w:val="60"/>
      <w:szCs w:val="16"/>
    </w:rPr>
  </w:style>
  <w:style w:type="paragraph" w:customStyle="1" w:styleId="PitchAddressAddress">
    <w:name w:val="Pitch Address (Address)"/>
    <w:basedOn w:val="Normal"/>
    <w:rsid w:val="003F29A3"/>
    <w:rPr>
      <w:rFonts w:eastAsia="Times New Roman"/>
      <w:sz w:val="12"/>
      <w:lang w:eastAsia="en-US"/>
    </w:rPr>
  </w:style>
  <w:style w:type="paragraph" w:customStyle="1" w:styleId="PitchBodyBoldColour">
    <w:name w:val="Pitch Body (Bold Colour)"/>
    <w:basedOn w:val="PitchBodyColour"/>
    <w:qFormat/>
    <w:rsid w:val="003F29A3"/>
    <w:rPr>
      <w:b/>
    </w:rPr>
  </w:style>
  <w:style w:type="paragraph" w:customStyle="1" w:styleId="PitchBodyColour">
    <w:name w:val="Pitch Body (Colour)"/>
    <w:basedOn w:val="Normal"/>
    <w:rsid w:val="003F29A3"/>
    <w:pPr>
      <w:spacing w:after="200" w:line="288" w:lineRule="auto"/>
    </w:pPr>
  </w:style>
  <w:style w:type="character" w:customStyle="1" w:styleId="PitchTextBoldColour">
    <w:name w:val="Pitch Text (Bold Colour)"/>
    <w:basedOn w:val="PitchTextColour"/>
    <w:rsid w:val="003F29A3"/>
    <w:rPr>
      <w:b/>
      <w:color w:val="0066B2" w:themeColor="accent1"/>
      <w:szCs w:val="16"/>
    </w:rPr>
  </w:style>
  <w:style w:type="character" w:customStyle="1" w:styleId="PitchTextColour">
    <w:name w:val="Pitch Text (Colour)"/>
    <w:rsid w:val="003F29A3"/>
    <w:rPr>
      <w:color w:val="5BC5F2"/>
      <w:szCs w:val="16"/>
    </w:rPr>
  </w:style>
  <w:style w:type="character" w:customStyle="1" w:styleId="PitchTextBold">
    <w:name w:val="Pitch Text (Bold)"/>
    <w:basedOn w:val="DefaultParagraphFont"/>
    <w:rsid w:val="003F29A3"/>
    <w:rPr>
      <w:b/>
    </w:rPr>
  </w:style>
  <w:style w:type="character" w:customStyle="1" w:styleId="PitchTextItalicBoldColour">
    <w:name w:val="Pitch Text (Italic Bold Colour)"/>
    <w:basedOn w:val="PitchTextBoldColour"/>
    <w:rsid w:val="003F29A3"/>
    <w:rPr>
      <w:b/>
      <w:i/>
      <w:color w:val="5BC5F2"/>
      <w:szCs w:val="16"/>
    </w:rPr>
  </w:style>
  <w:style w:type="character" w:customStyle="1" w:styleId="PitchTextItalicBold">
    <w:name w:val="Pitch Text (Italic Bold)"/>
    <w:basedOn w:val="DefaultParagraphFont"/>
    <w:rsid w:val="003F29A3"/>
    <w:rPr>
      <w:b/>
      <w:i/>
    </w:rPr>
  </w:style>
  <w:style w:type="paragraph" w:customStyle="1" w:styleId="PitchBodyItalic">
    <w:name w:val="Pitch Body (Italic)"/>
    <w:basedOn w:val="PitchBody"/>
    <w:rsid w:val="003F29A3"/>
    <w:pPr>
      <w:numPr>
        <w:numId w:val="13"/>
      </w:numPr>
    </w:pPr>
    <w:rPr>
      <w:i/>
    </w:rPr>
  </w:style>
  <w:style w:type="paragraph" w:customStyle="1" w:styleId="PitchBodyItalicColour">
    <w:name w:val="Pitch Body (Italic Colour)"/>
    <w:basedOn w:val="PitchBodyColour"/>
    <w:rsid w:val="003F29A3"/>
    <w:pPr>
      <w:spacing w:before="180" w:after="180"/>
    </w:pPr>
    <w:rPr>
      <w:i/>
    </w:rPr>
  </w:style>
  <w:style w:type="table" w:customStyle="1" w:styleId="PitchTableBanded">
    <w:name w:val="Pitch Table Banded"/>
    <w:basedOn w:val="TableNormal"/>
    <w:rsid w:val="003F29A3"/>
    <w:pPr>
      <w:spacing w:after="200" w:line="360" w:lineRule="auto"/>
    </w:pPr>
    <w:rPr>
      <w:rFonts w:eastAsia="Arial" w:cs="Arial"/>
      <w:color w:val="FFFFFF" w:themeColor="background1"/>
      <w:sz w:val="16"/>
      <w:szCs w:val="16"/>
    </w:rPr>
    <w:tblPr>
      <w:tblCellSpacing w:w="28" w:type="dxa"/>
    </w:tblPr>
    <w:trPr>
      <w:tblCellSpacing w:w="28" w:type="dxa"/>
    </w:trPr>
    <w:tcPr>
      <w:shd w:val="solid" w:color="5BC5F2" w:fill="auto"/>
    </w:tcPr>
    <w:tblStylePr w:type="firstRow">
      <w:pPr>
        <w:keepNext/>
        <w:wordWrap/>
        <w:spacing w:beforeLines="0" w:before="60" w:beforeAutospacing="0" w:afterLines="0" w:after="200" w:afterAutospacing="0" w:line="360" w:lineRule="auto"/>
      </w:pPr>
      <w:rPr>
        <w:b/>
        <w:color w:val="FFFFFF" w:themeColor="background1"/>
        <w:sz w:val="18"/>
      </w:rPr>
      <w:tblPr/>
      <w:tcPr>
        <w:tcBorders>
          <w:top w:val="nil"/>
          <w:left w:val="nil"/>
          <w:bottom w:val="nil"/>
          <w:right w:val="nil"/>
          <w:insideH w:val="nil"/>
          <w:insideV w:val="nil"/>
        </w:tcBorders>
        <w:shd w:val="solid" w:color="CD051D" w:fill="auto"/>
      </w:tcPr>
    </w:tblStylePr>
    <w:tblStylePr w:type="firstCol">
      <w:rPr>
        <w:b/>
        <w:color w:val="FFFFFF" w:themeColor="background1"/>
      </w:rPr>
    </w:tblStylePr>
    <w:tblStylePr w:type="nwCell">
      <w:rPr>
        <w:b/>
        <w:color w:val="FFFFFF" w:themeColor="background1"/>
        <w:sz w:val="18"/>
      </w:rPr>
    </w:tblStylePr>
  </w:style>
  <w:style w:type="paragraph" w:customStyle="1" w:styleId="PitchContentsTitle">
    <w:name w:val="Pitch Contents Title"/>
    <w:basedOn w:val="Normal"/>
    <w:rsid w:val="003F29A3"/>
    <w:pPr>
      <w:spacing w:before="2400" w:line="480" w:lineRule="auto"/>
    </w:pPr>
    <w:rPr>
      <w:rFonts w:eastAsia="Times New Roman"/>
      <w:color w:val="FFFFFF" w:themeColor="background1"/>
      <w:sz w:val="60"/>
    </w:rPr>
  </w:style>
  <w:style w:type="paragraph" w:customStyle="1" w:styleId="PitchCoverTitle">
    <w:name w:val="Pitch Cover (Title)"/>
    <w:basedOn w:val="Normal"/>
    <w:next w:val="PitchCoverBody"/>
    <w:rsid w:val="00A10FF9"/>
    <w:pPr>
      <w:spacing w:after="720"/>
    </w:pPr>
    <w:rPr>
      <w:color w:val="0066B2" w:themeColor="accent1"/>
      <w:sz w:val="40"/>
      <w:szCs w:val="32"/>
    </w:rPr>
  </w:style>
  <w:style w:type="paragraph" w:customStyle="1" w:styleId="PitchCoverBody">
    <w:name w:val="Pitch Cover (Body)"/>
    <w:basedOn w:val="PitchBody"/>
    <w:rsid w:val="003F29A3"/>
  </w:style>
  <w:style w:type="paragraph" w:customStyle="1" w:styleId="PitchFooter">
    <w:name w:val="Pitch Footer"/>
    <w:basedOn w:val="Normal"/>
    <w:rsid w:val="003F29A3"/>
    <w:pPr>
      <w:tabs>
        <w:tab w:val="right" w:pos="9026"/>
      </w:tabs>
    </w:pPr>
  </w:style>
  <w:style w:type="paragraph" w:customStyle="1" w:styleId="PitchCoverStrapline">
    <w:name w:val="Pitch Cover (Strapline)"/>
    <w:basedOn w:val="Normal"/>
    <w:next w:val="PitchCoverTitle"/>
    <w:rsid w:val="00A10FF9"/>
    <w:rPr>
      <w:b/>
      <w:color w:val="000000" w:themeColor="text1"/>
      <w:sz w:val="40"/>
      <w:szCs w:val="32"/>
    </w:rPr>
  </w:style>
  <w:style w:type="paragraph" w:customStyle="1" w:styleId="PitchHeader">
    <w:name w:val="Pitch Header"/>
    <w:basedOn w:val="Normal"/>
    <w:rsid w:val="003F29A3"/>
    <w:pPr>
      <w:tabs>
        <w:tab w:val="left" w:pos="7566"/>
      </w:tabs>
    </w:pPr>
    <w:rPr>
      <w:rFonts w:eastAsia="Times New Roman"/>
    </w:rPr>
  </w:style>
  <w:style w:type="paragraph" w:customStyle="1" w:styleId="PitchHeadingFourth">
    <w:name w:val="Pitch Heading (Fourth)"/>
    <w:basedOn w:val="Normal"/>
    <w:next w:val="PitchBody"/>
    <w:rsid w:val="003F29A3"/>
    <w:pPr>
      <w:keepNext/>
      <w:spacing w:after="120"/>
      <w:outlineLvl w:val="3"/>
    </w:pPr>
    <w:rPr>
      <w:b/>
    </w:rPr>
  </w:style>
  <w:style w:type="paragraph" w:customStyle="1" w:styleId="PitchHeadingSecond">
    <w:name w:val="Pitch Heading (Second)"/>
    <w:basedOn w:val="Normal"/>
    <w:next w:val="PitchBody"/>
    <w:rsid w:val="003F29A3"/>
    <w:pPr>
      <w:keepNext/>
      <w:spacing w:before="180" w:after="480" w:line="288" w:lineRule="auto"/>
      <w:outlineLvl w:val="1"/>
    </w:pPr>
    <w:rPr>
      <w:color w:val="0066B2" w:themeColor="accent1"/>
      <w:sz w:val="28"/>
    </w:rPr>
  </w:style>
  <w:style w:type="paragraph" w:customStyle="1" w:styleId="PitchHeadingThird">
    <w:name w:val="Pitch Heading (Third)"/>
    <w:basedOn w:val="Normal"/>
    <w:next w:val="PitchBody"/>
    <w:link w:val="PitchHeadingThirdChar"/>
    <w:rsid w:val="00B93C52"/>
    <w:pPr>
      <w:keepNext/>
      <w:outlineLvl w:val="2"/>
    </w:pPr>
    <w:rPr>
      <w:b/>
      <w:color w:val="0066B2" w:themeColor="accent1"/>
      <w:sz w:val="20"/>
      <w:szCs w:val="24"/>
    </w:rPr>
  </w:style>
  <w:style w:type="character" w:customStyle="1" w:styleId="PitchHeadingThirdChar">
    <w:name w:val="Pitch Heading (Third) Char"/>
    <w:basedOn w:val="DefaultParagraphFont"/>
    <w:link w:val="PitchHeadingThird"/>
    <w:locked/>
    <w:rsid w:val="00B93C52"/>
    <w:rPr>
      <w:rFonts w:eastAsia="Arial" w:cs="Arial"/>
      <w:b/>
      <w:color w:val="0066B2" w:themeColor="accent1"/>
      <w:sz w:val="20"/>
      <w:szCs w:val="24"/>
    </w:rPr>
  </w:style>
  <w:style w:type="paragraph" w:customStyle="1" w:styleId="PitchQuote">
    <w:name w:val="Pitch Quote"/>
    <w:basedOn w:val="PitchBody"/>
    <w:next w:val="PitchBody"/>
    <w:rsid w:val="003F29A3"/>
    <w:pPr>
      <w:ind w:left="1134" w:right="1134"/>
    </w:pPr>
    <w:rPr>
      <w:i/>
      <w:iCs/>
      <w:sz w:val="24"/>
      <w:szCs w:val="24"/>
    </w:rPr>
  </w:style>
  <w:style w:type="table" w:customStyle="1" w:styleId="PitchTableBorder">
    <w:name w:val="Pitch Table Border"/>
    <w:basedOn w:val="TableNormal"/>
    <w:rsid w:val="003F29A3"/>
    <w:pPr>
      <w:spacing w:after="200" w:line="360" w:lineRule="auto"/>
    </w:pPr>
    <w:rPr>
      <w:rFonts w:eastAsia="Arial" w:cs="Verdana"/>
      <w:sz w:val="16"/>
      <w:szCs w:val="16"/>
      <w:lang w:eastAsia="en-GB"/>
    </w:rPr>
    <w:tblPr>
      <w:tblBorders>
        <w:top w:val="single" w:sz="24" w:space="0" w:color="5BC5F2"/>
        <w:bottom w:val="single" w:sz="24" w:space="0" w:color="5BC5F2"/>
        <w:insideH w:val="single" w:sz="24" w:space="0" w:color="5BC5F2"/>
      </w:tblBorders>
    </w:tblPr>
    <w:tcPr>
      <w:shd w:val="clear" w:color="auto" w:fill="auto"/>
    </w:tcPr>
    <w:tblStylePr w:type="firstRow">
      <w:pPr>
        <w:keepNext/>
        <w:wordWrap/>
        <w:spacing w:beforeLines="0" w:before="60" w:beforeAutospacing="0"/>
      </w:pPr>
      <w:rPr>
        <w:b/>
        <w:color w:val="FFFFFF" w:themeColor="background1"/>
        <w:sz w:val="18"/>
      </w:rPr>
      <w:tblPr/>
      <w:tcPr>
        <w:tcBorders>
          <w:top w:val="single" w:sz="24" w:space="0" w:color="CD051D"/>
          <w:left w:val="single" w:sz="24" w:space="0" w:color="CD051D"/>
          <w:bottom w:val="single" w:sz="24" w:space="0" w:color="CD051D"/>
          <w:right w:val="single" w:sz="24" w:space="0" w:color="CD051D"/>
          <w:insideH w:val="single" w:sz="6" w:space="0" w:color="CD051D"/>
          <w:insideV w:val="single" w:sz="6" w:space="0" w:color="CD051D"/>
        </w:tcBorders>
        <w:shd w:val="solid" w:color="CD051D" w:fill="auto"/>
      </w:tcPr>
    </w:tblStylePr>
    <w:tblStylePr w:type="firstCol">
      <w:rPr>
        <w:b/>
      </w:rPr>
    </w:tblStylePr>
  </w:style>
  <w:style w:type="paragraph" w:customStyle="1" w:styleId="PitchBodySingle">
    <w:name w:val="Pitch Body Single"/>
    <w:basedOn w:val="PitchBody"/>
    <w:qFormat/>
    <w:rsid w:val="003F29A3"/>
    <w:pPr>
      <w:spacing w:after="0"/>
    </w:pPr>
  </w:style>
  <w:style w:type="character" w:customStyle="1" w:styleId="PitchTextItalicColour">
    <w:name w:val="Pitch Text (Italic Colour)"/>
    <w:basedOn w:val="PitchTextItalicBoldColour"/>
    <w:rsid w:val="003F29A3"/>
    <w:rPr>
      <w:b/>
      <w:i/>
      <w:color w:val="5BC5F2"/>
      <w:szCs w:val="16"/>
    </w:rPr>
  </w:style>
  <w:style w:type="paragraph" w:customStyle="1" w:styleId="PitchBodyBold">
    <w:name w:val="Pitch Body (Bold)"/>
    <w:basedOn w:val="PitchBody"/>
    <w:rsid w:val="003F29A3"/>
    <w:rPr>
      <w:b/>
    </w:rPr>
  </w:style>
  <w:style w:type="character" w:customStyle="1" w:styleId="PitchGuidanceNote">
    <w:name w:val="Pitch Guidance Note"/>
    <w:basedOn w:val="DefaultParagraphFont"/>
    <w:uiPriority w:val="1"/>
    <w:qFormat/>
    <w:rsid w:val="003F29A3"/>
    <w:rPr>
      <w:color w:val="FF0000"/>
    </w:rPr>
  </w:style>
  <w:style w:type="paragraph" w:customStyle="1" w:styleId="PitchBodySingleColour">
    <w:name w:val="Pitch Body Single (Colour)"/>
    <w:basedOn w:val="Normal"/>
    <w:qFormat/>
    <w:rsid w:val="003F29A3"/>
  </w:style>
  <w:style w:type="paragraph" w:customStyle="1" w:styleId="PitchChartTitle">
    <w:name w:val="Pitch Chart Title"/>
    <w:basedOn w:val="Normal"/>
    <w:uiPriority w:val="99"/>
    <w:rsid w:val="003F29A3"/>
    <w:pPr>
      <w:jc w:val="center"/>
      <w:outlineLvl w:val="0"/>
    </w:pPr>
    <w:rPr>
      <w:b/>
      <w:bCs/>
      <w:noProof/>
      <w:color w:val="7A7A78"/>
      <w:sz w:val="28"/>
      <w:szCs w:val="28"/>
      <w:lang w:eastAsia="en-US"/>
    </w:rPr>
  </w:style>
  <w:style w:type="paragraph" w:customStyle="1" w:styleId="PitchChartTitleWhite">
    <w:name w:val="Pitch Chart Title (White)"/>
    <w:basedOn w:val="Normal"/>
    <w:uiPriority w:val="99"/>
    <w:rsid w:val="003F29A3"/>
    <w:pPr>
      <w:jc w:val="center"/>
    </w:pPr>
    <w:rPr>
      <w:b/>
      <w:bCs/>
      <w:color w:val="FFFFFF"/>
      <w:lang w:eastAsia="en-US"/>
    </w:rPr>
  </w:style>
  <w:style w:type="paragraph" w:customStyle="1" w:styleId="NumberedBullet1">
    <w:name w:val="Numbered Bullet 1"/>
    <w:basedOn w:val="PitchBody"/>
    <w:qFormat/>
    <w:rsid w:val="003F29A3"/>
    <w:pPr>
      <w:numPr>
        <w:numId w:val="5"/>
      </w:numPr>
      <w:outlineLvl w:val="0"/>
    </w:pPr>
    <w:rPr>
      <w:rFonts w:eastAsia="Times New Roman" w:cs="Times New Roman"/>
    </w:rPr>
  </w:style>
  <w:style w:type="paragraph" w:customStyle="1" w:styleId="NumberedBullet2">
    <w:name w:val="Numbered Bullet 2"/>
    <w:basedOn w:val="PitchBody"/>
    <w:qFormat/>
    <w:rsid w:val="003F29A3"/>
    <w:pPr>
      <w:numPr>
        <w:ilvl w:val="1"/>
        <w:numId w:val="5"/>
      </w:numPr>
      <w:outlineLvl w:val="0"/>
    </w:pPr>
    <w:rPr>
      <w:rFonts w:eastAsia="Times New Roman" w:cs="Times New Roman"/>
    </w:rPr>
  </w:style>
  <w:style w:type="paragraph" w:customStyle="1" w:styleId="NumberedBullet3">
    <w:name w:val="Numbered Bullet 3"/>
    <w:basedOn w:val="PitchBody"/>
    <w:qFormat/>
    <w:rsid w:val="003F29A3"/>
    <w:pPr>
      <w:numPr>
        <w:ilvl w:val="2"/>
        <w:numId w:val="5"/>
      </w:numPr>
      <w:outlineLvl w:val="2"/>
    </w:pPr>
    <w:rPr>
      <w:rFonts w:eastAsia="Times New Roman" w:cs="Times New Roman"/>
    </w:rPr>
  </w:style>
  <w:style w:type="paragraph" w:customStyle="1" w:styleId="PitchContentBodyBold">
    <w:name w:val="Pitch Content Body (Bold)"/>
    <w:basedOn w:val="PitchBodyBold"/>
    <w:rsid w:val="003F29A3"/>
    <w:rPr>
      <w:color w:val="FFFFFF" w:themeColor="background1"/>
    </w:rPr>
  </w:style>
  <w:style w:type="paragraph" w:customStyle="1" w:styleId="PitchContentBody">
    <w:name w:val="Pitch Content Body"/>
    <w:basedOn w:val="PitchBody"/>
    <w:rsid w:val="003F29A3"/>
    <w:pPr>
      <w:spacing w:after="0"/>
    </w:pPr>
    <w:rPr>
      <w:color w:val="FFFFFF" w:themeColor="background1"/>
    </w:rPr>
  </w:style>
  <w:style w:type="paragraph" w:customStyle="1" w:styleId="PitchContentSymbols">
    <w:name w:val="Pitch Content Symbols"/>
    <w:basedOn w:val="PitchContentBody"/>
    <w:rsid w:val="003F29A3"/>
  </w:style>
  <w:style w:type="paragraph" w:customStyle="1" w:styleId="PitchContentNotes">
    <w:name w:val="Pitch Content Notes"/>
    <w:basedOn w:val="Normal"/>
    <w:rsid w:val="003F29A3"/>
    <w:pPr>
      <w:ind w:right="879"/>
    </w:pPr>
    <w:rPr>
      <w:color w:val="FFFFFF" w:themeColor="background1"/>
      <w:sz w:val="12"/>
      <w:szCs w:val="12"/>
    </w:rPr>
  </w:style>
  <w:style w:type="paragraph" w:customStyle="1" w:styleId="PitchQuoter">
    <w:name w:val="Pitch Quoter"/>
    <w:basedOn w:val="Normal"/>
    <w:qFormat/>
    <w:rsid w:val="003F29A3"/>
    <w:pPr>
      <w:spacing w:after="200"/>
      <w:ind w:right="1134"/>
      <w:jc w:val="right"/>
    </w:pPr>
    <w:rPr>
      <w:b/>
      <w:szCs w:val="18"/>
    </w:rPr>
  </w:style>
  <w:style w:type="paragraph" w:customStyle="1" w:styleId="PitchQuoter2">
    <w:name w:val="Pitch Quoter2"/>
    <w:basedOn w:val="Normal"/>
    <w:qFormat/>
    <w:rsid w:val="003F29A3"/>
    <w:pPr>
      <w:spacing w:after="120" w:line="360" w:lineRule="auto"/>
      <w:ind w:right="1134"/>
      <w:jc w:val="right"/>
    </w:pPr>
    <w:rPr>
      <w:i/>
    </w:rPr>
  </w:style>
  <w:style w:type="table" w:customStyle="1" w:styleId="PitchTable">
    <w:name w:val="PitchTable"/>
    <w:basedOn w:val="TableNormal"/>
    <w:uiPriority w:val="99"/>
    <w:rsid w:val="003F29A3"/>
    <w:pPr>
      <w:spacing w:before="120" w:after="120"/>
    </w:pPr>
    <w:rPr>
      <w:rFonts w:eastAsia="Arial" w:cs="Arial"/>
      <w:szCs w:val="16"/>
    </w:rPr>
    <w:tblPr>
      <w:tblStyleRowBandSize w:val="1"/>
      <w:tblBorders>
        <w:top w:val="single" w:sz="8" w:space="0" w:color="0066B2" w:themeColor="accent1"/>
        <w:bottom w:val="single" w:sz="8" w:space="0" w:color="0066B2" w:themeColor="accent1"/>
        <w:insideH w:val="single" w:sz="8" w:space="0" w:color="0066B2" w:themeColor="accent1"/>
      </w:tblBorders>
    </w:tblPr>
    <w:tblStylePr w:type="firstRow">
      <w:pPr>
        <w:jc w:val="center"/>
      </w:pPr>
      <w:rPr>
        <w:rFonts w:ascii="Verdana" w:hAnsi="Verdana"/>
        <w:b/>
        <w:i w:val="0"/>
        <w:color w:val="FFFFFF" w:themeColor="background1"/>
        <w:sz w:val="18"/>
      </w:rPr>
      <w:tblPr/>
      <w:tcPr>
        <w:shd w:val="clear" w:color="auto" w:fill="0066B2" w:themeFill="accent1"/>
      </w:tcPr>
    </w:tblStylePr>
    <w:tblStylePr w:type="band1Horz">
      <w:tblPr/>
      <w:tcPr>
        <w:shd w:val="clear" w:color="auto" w:fill="DDE1E3" w:themeFill="accent4"/>
      </w:tcPr>
    </w:tblStylePr>
  </w:style>
  <w:style w:type="paragraph" w:customStyle="1" w:styleId="CVPicture">
    <w:name w:val="CV Picture"/>
    <w:basedOn w:val="Normal"/>
    <w:rsid w:val="003F29A3"/>
    <w:rPr>
      <w:szCs w:val="18"/>
    </w:rPr>
  </w:style>
  <w:style w:type="paragraph" w:styleId="ListBullet">
    <w:name w:val="List Bullet"/>
    <w:basedOn w:val="Normal"/>
    <w:semiHidden/>
    <w:rsid w:val="003F29A3"/>
    <w:pPr>
      <w:contextualSpacing/>
    </w:pPr>
  </w:style>
  <w:style w:type="paragraph" w:styleId="NoSpacing">
    <w:name w:val="No Spacing"/>
    <w:qFormat/>
    <w:rsid w:val="003F29A3"/>
    <w:pPr>
      <w:keepNext/>
    </w:pPr>
    <w:rPr>
      <w:rFonts w:eastAsia="Arial" w:cs="Verdana"/>
      <w:color w:val="FFFFFF" w:themeColor="background1"/>
      <w:sz w:val="16"/>
      <w:szCs w:val="16"/>
      <w:lang w:eastAsia="en-GB"/>
    </w:rPr>
  </w:style>
  <w:style w:type="table" w:customStyle="1" w:styleId="PitchTableCV">
    <w:name w:val="PitchTableCV"/>
    <w:basedOn w:val="TableNormal"/>
    <w:uiPriority w:val="99"/>
    <w:rsid w:val="003F29A3"/>
    <w:rPr>
      <w:rFonts w:eastAsia="Arial" w:cs="Arial"/>
      <w:szCs w:val="20"/>
    </w:rPr>
    <w:tblPr>
      <w:tblStyleRowBandSize w:val="1"/>
      <w:tblStyleColBandSize w:val="1"/>
      <w:tblBorders>
        <w:bottom w:val="single" w:sz="8" w:space="0" w:color="0066B2" w:themeColor="accent1"/>
        <w:insideH w:val="single" w:sz="8" w:space="0" w:color="0066B2" w:themeColor="accent1"/>
      </w:tblBorders>
      <w:tblCellMar>
        <w:top w:w="60" w:type="dxa"/>
        <w:left w:w="115" w:type="dxa"/>
        <w:bottom w:w="14" w:type="dxa"/>
        <w:right w:w="115" w:type="dxa"/>
      </w:tblCellMar>
    </w:tblPr>
    <w:tblStylePr w:type="firstRow">
      <w:pPr>
        <w:keepNext/>
        <w:wordWrap/>
        <w:spacing w:beforeLines="0" w:before="60" w:beforeAutospacing="0"/>
      </w:pPr>
      <w:rPr>
        <w:b w:val="0"/>
        <w:color w:val="FFFFFF" w:themeColor="background1"/>
        <w:sz w:val="18"/>
      </w:rPr>
      <w:tblPr>
        <w:tblCellMar>
          <w:top w:w="60" w:type="dxa"/>
          <w:left w:w="115" w:type="dxa"/>
          <w:bottom w:w="60" w:type="dxa"/>
          <w:right w:w="115" w:type="dxa"/>
        </w:tblCellMar>
      </w:tblPr>
      <w:tcPr>
        <w:tcBorders>
          <w:top w:val="nil"/>
          <w:left w:val="nil"/>
          <w:bottom w:val="nil"/>
          <w:right w:val="nil"/>
          <w:insideH w:val="nil"/>
          <w:insideV w:val="nil"/>
          <w:tl2br w:val="nil"/>
          <w:tr2bl w:val="nil"/>
        </w:tcBorders>
        <w:shd w:val="clear" w:color="auto" w:fill="0066B2" w:themeFill="accent1"/>
      </w:tcPr>
    </w:tblStylePr>
    <w:tblStylePr w:type="firstCol">
      <w:rPr>
        <w:b w:val="0"/>
      </w:rPr>
    </w:tblStylePr>
    <w:tblStylePr w:type="band1Horz">
      <w:tblPr/>
      <w:tcPr>
        <w:tcBorders>
          <w:top w:val="nil"/>
          <w:left w:val="nil"/>
          <w:bottom w:val="nil"/>
          <w:right w:val="nil"/>
          <w:insideH w:val="nil"/>
          <w:insideV w:val="nil"/>
          <w:tl2br w:val="nil"/>
          <w:tr2bl w:val="nil"/>
        </w:tcBorders>
        <w:shd w:val="clear" w:color="auto" w:fill="0066B2" w:themeFill="accent1"/>
      </w:tcPr>
    </w:tblStylePr>
    <w:tblStylePr w:type="swCell">
      <w:rPr>
        <w:b w:val="0"/>
      </w:rPr>
    </w:tblStylePr>
  </w:style>
  <w:style w:type="paragraph" w:customStyle="1" w:styleId="PitchBody-white">
    <w:name w:val="Pitch Body - white"/>
    <w:basedOn w:val="PitchBody"/>
    <w:rsid w:val="003F29A3"/>
    <w:rPr>
      <w:color w:val="FFFFFF" w:themeColor="background1"/>
    </w:rPr>
  </w:style>
  <w:style w:type="table" w:customStyle="1" w:styleId="Pitchtablesymbol">
    <w:name w:val="Pitch table symbol"/>
    <w:basedOn w:val="TableNormal"/>
    <w:uiPriority w:val="99"/>
    <w:rsid w:val="003F29A3"/>
    <w:rPr>
      <w:rFonts w:eastAsia="Arial" w:cs="Arial"/>
      <w:sz w:val="16"/>
      <w:szCs w:val="16"/>
    </w:rPr>
    <w:tblPr/>
    <w:tblStylePr w:type="firstRow">
      <w:pPr>
        <w:jc w:val="center"/>
      </w:pPr>
      <w:rPr>
        <w:color w:val="FFFFFF" w:themeColor="background1"/>
      </w:rPr>
      <w:tblPr/>
      <w:tcPr>
        <w:shd w:val="clear" w:color="auto" w:fill="0066B2" w:themeFill="accent1"/>
        <w:vAlign w:val="center"/>
      </w:tcPr>
    </w:tblStylePr>
  </w:style>
  <w:style w:type="table" w:styleId="TableGridLight">
    <w:name w:val="Grid Table Light"/>
    <w:basedOn w:val="TableNormal"/>
    <w:uiPriority w:val="40"/>
    <w:rsid w:val="003F29A3"/>
    <w:rPr>
      <w:rFonts w:eastAsia="Arial" w:cs="Arial"/>
      <w:sz w:val="16"/>
      <w:szCs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29A3"/>
    <w:rPr>
      <w:rFonts w:eastAsia="Arial" w:cs="Arial"/>
      <w:sz w:val="16"/>
      <w:szCs w:val="16"/>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
    <w:name w:val="Table"/>
    <w:basedOn w:val="TableNormal"/>
    <w:uiPriority w:val="99"/>
    <w:rsid w:val="003F29A3"/>
    <w:rPr>
      <w:rFonts w:eastAsia="Arial" w:cs="Arial"/>
      <w:szCs w:val="16"/>
    </w:rPr>
    <w:tblPr/>
  </w:style>
  <w:style w:type="table" w:customStyle="1" w:styleId="PitchTablePlain">
    <w:name w:val="Pitch Table Plain"/>
    <w:basedOn w:val="TableNormal"/>
    <w:uiPriority w:val="99"/>
    <w:rsid w:val="003F29A3"/>
    <w:rPr>
      <w:rFonts w:eastAsia="Arial" w:cs="Arial"/>
      <w:szCs w:val="16"/>
    </w:rPr>
    <w:tblPr/>
  </w:style>
  <w:style w:type="paragraph" w:customStyle="1" w:styleId="PitchBullet">
    <w:name w:val="Pitch Bullet"/>
    <w:basedOn w:val="Normal"/>
    <w:qFormat/>
    <w:rsid w:val="00291C96"/>
    <w:pPr>
      <w:numPr>
        <w:numId w:val="15"/>
      </w:numPr>
      <w:spacing w:before="240"/>
    </w:pPr>
    <w:rPr>
      <w:color w:val="0066B2" w:themeColor="accent1"/>
    </w:rPr>
  </w:style>
  <w:style w:type="paragraph" w:customStyle="1" w:styleId="PitchSubBullet">
    <w:name w:val="Pitch Sub Bullet"/>
    <w:basedOn w:val="Normal"/>
    <w:rsid w:val="003F29A3"/>
  </w:style>
  <w:style w:type="paragraph" w:customStyle="1" w:styleId="PitchBulletSub">
    <w:name w:val="Pitch Bullet Sub"/>
    <w:basedOn w:val="Normal"/>
    <w:rsid w:val="003F29A3"/>
    <w:pPr>
      <w:numPr>
        <w:ilvl w:val="1"/>
        <w:numId w:val="15"/>
      </w:numPr>
      <w:spacing w:before="180" w:after="180" w:line="288" w:lineRule="auto"/>
    </w:pPr>
  </w:style>
  <w:style w:type="paragraph" w:customStyle="1" w:styleId="PitchHeadingFirst-White">
    <w:name w:val="Pitch Heading (First) - White"/>
    <w:basedOn w:val="PitchHeadingFirst"/>
    <w:next w:val="PitchHeadingSecond-white"/>
    <w:rsid w:val="003F29A3"/>
    <w:rPr>
      <w:color w:val="FFFFFF" w:themeColor="background1"/>
    </w:rPr>
  </w:style>
  <w:style w:type="paragraph" w:customStyle="1" w:styleId="PitchHeadingSecond-white">
    <w:name w:val="Pitch Heading (Second) - white"/>
    <w:basedOn w:val="PitchHeadingSecond"/>
    <w:next w:val="PitchBody"/>
    <w:rsid w:val="003F29A3"/>
    <w:pPr>
      <w:spacing w:before="240" w:after="1080"/>
    </w:pPr>
    <w:rPr>
      <w:noProof/>
      <w:color w:val="FFFFFF" w:themeColor="background1"/>
    </w:rPr>
  </w:style>
  <w:style w:type="paragraph" w:customStyle="1" w:styleId="PitchQuote-white">
    <w:name w:val="Pitch Quote - white"/>
    <w:basedOn w:val="PitchQuote"/>
    <w:rsid w:val="003F29A3"/>
    <w:rPr>
      <w:color w:val="FFFFFF" w:themeColor="background1"/>
    </w:rPr>
  </w:style>
  <w:style w:type="paragraph" w:customStyle="1" w:styleId="PitchQuoter-white">
    <w:name w:val="Pitch Quoter - white"/>
    <w:basedOn w:val="Normal"/>
    <w:rsid w:val="003F29A3"/>
    <w:pPr>
      <w:spacing w:after="120" w:line="360" w:lineRule="auto"/>
      <w:ind w:right="1134"/>
      <w:jc w:val="right"/>
    </w:pPr>
    <w:rPr>
      <w:b/>
      <w:bCs/>
      <w:color w:val="FFFFFF"/>
      <w:szCs w:val="18"/>
    </w:rPr>
  </w:style>
  <w:style w:type="paragraph" w:customStyle="1" w:styleId="PitchQuoter2-white">
    <w:name w:val="Pitch Quoter2 - white"/>
    <w:basedOn w:val="Normal"/>
    <w:rsid w:val="003F29A3"/>
    <w:pPr>
      <w:spacing w:after="120" w:line="360" w:lineRule="auto"/>
      <w:ind w:right="1134"/>
      <w:jc w:val="right"/>
    </w:pPr>
    <w:rPr>
      <w:i/>
      <w:iCs/>
      <w:color w:val="FFFFFF"/>
      <w:szCs w:val="18"/>
    </w:rPr>
  </w:style>
  <w:style w:type="paragraph" w:customStyle="1" w:styleId="PitchBulletblock">
    <w:name w:val="Pitch Bullet (block)"/>
    <w:basedOn w:val="Normal"/>
    <w:qFormat/>
    <w:rsid w:val="003F29A3"/>
    <w:pPr>
      <w:numPr>
        <w:numId w:val="17"/>
      </w:numPr>
      <w:spacing w:before="180" w:after="180" w:line="288" w:lineRule="auto"/>
    </w:pPr>
  </w:style>
  <w:style w:type="paragraph" w:customStyle="1" w:styleId="PitchBulletsubblock">
    <w:name w:val="Pitch Bullet (sub block)"/>
    <w:basedOn w:val="Normal"/>
    <w:rsid w:val="003F29A3"/>
    <w:pPr>
      <w:numPr>
        <w:ilvl w:val="1"/>
        <w:numId w:val="17"/>
      </w:numPr>
      <w:spacing w:before="180" w:after="180" w:line="288" w:lineRule="auto"/>
    </w:pPr>
    <w:rPr>
      <w:rFonts w:eastAsia="Times New Roman" w:cs="Times New Roman"/>
    </w:rPr>
  </w:style>
  <w:style w:type="paragraph" w:customStyle="1" w:styleId="PitchBulletsquare">
    <w:name w:val="Pitch Bullet (square)"/>
    <w:basedOn w:val="Normal"/>
    <w:qFormat/>
    <w:rsid w:val="003F29A3"/>
    <w:pPr>
      <w:numPr>
        <w:numId w:val="19"/>
      </w:numPr>
      <w:spacing w:before="180" w:after="180" w:line="288" w:lineRule="auto"/>
    </w:pPr>
  </w:style>
  <w:style w:type="paragraph" w:customStyle="1" w:styleId="PitchBulletsubsquare">
    <w:name w:val="Pitch Bullet (sub square)"/>
    <w:basedOn w:val="Normal"/>
    <w:rsid w:val="003F29A3"/>
    <w:pPr>
      <w:numPr>
        <w:ilvl w:val="1"/>
        <w:numId w:val="19"/>
      </w:numPr>
      <w:spacing w:before="180" w:after="180" w:line="288" w:lineRule="auto"/>
    </w:pPr>
  </w:style>
  <w:style w:type="character" w:customStyle="1" w:styleId="CVHeader">
    <w:name w:val="CVHeader"/>
    <w:basedOn w:val="DefaultParagraphFont"/>
    <w:uiPriority w:val="1"/>
    <w:qFormat/>
    <w:rsid w:val="003F29A3"/>
    <w:rPr>
      <w:b w:val="0"/>
      <w:bCs/>
      <w:color w:val="FFFFFF" w:themeColor="background1"/>
    </w:rPr>
  </w:style>
  <w:style w:type="character" w:customStyle="1" w:styleId="CVHeaderBold">
    <w:name w:val="CVHeaderBold"/>
    <w:basedOn w:val="CVHeader"/>
    <w:uiPriority w:val="1"/>
    <w:qFormat/>
    <w:rsid w:val="003F29A3"/>
    <w:rPr>
      <w:b/>
      <w:bCs/>
      <w:color w:val="FFFFFF" w:themeColor="background1"/>
      <w:szCs w:val="20"/>
    </w:rPr>
  </w:style>
  <w:style w:type="paragraph" w:customStyle="1" w:styleId="PitchHeadingSecond-whitecompact">
    <w:name w:val="Pitch Heading (Second) - white compact"/>
    <w:basedOn w:val="PitchHeadingSecond-white"/>
    <w:next w:val="PitchBody"/>
    <w:rsid w:val="003F29A3"/>
    <w:pPr>
      <w:spacing w:after="180"/>
    </w:pPr>
  </w:style>
  <w:style w:type="paragraph" w:customStyle="1" w:styleId="PitchBullet-White">
    <w:name w:val="Pitch Bullet - White"/>
    <w:basedOn w:val="PitchBody"/>
    <w:qFormat/>
    <w:rsid w:val="003F29A3"/>
    <w:pPr>
      <w:numPr>
        <w:numId w:val="14"/>
      </w:numPr>
    </w:pPr>
    <w:rPr>
      <w:color w:val="FFFFFF" w:themeColor="background1"/>
    </w:rPr>
  </w:style>
  <w:style w:type="paragraph" w:customStyle="1" w:styleId="PitchBulletSub-White">
    <w:name w:val="Pitch Bullet Sub - White"/>
    <w:basedOn w:val="PitchBody"/>
    <w:rsid w:val="003F29A3"/>
    <w:pPr>
      <w:numPr>
        <w:ilvl w:val="1"/>
        <w:numId w:val="14"/>
      </w:numPr>
    </w:pPr>
    <w:rPr>
      <w:color w:val="FFFFFF" w:themeColor="background1"/>
    </w:rPr>
  </w:style>
  <w:style w:type="paragraph" w:customStyle="1" w:styleId="PitchBulletblock-White">
    <w:name w:val="Pitch Bullet (block) - White"/>
    <w:basedOn w:val="Normal"/>
    <w:qFormat/>
    <w:rsid w:val="003F29A3"/>
    <w:pPr>
      <w:numPr>
        <w:numId w:val="16"/>
      </w:numPr>
      <w:spacing w:before="180" w:after="180" w:line="288" w:lineRule="auto"/>
    </w:pPr>
    <w:rPr>
      <w:color w:val="FFFFFF" w:themeColor="background1"/>
    </w:rPr>
  </w:style>
  <w:style w:type="paragraph" w:customStyle="1" w:styleId="PitchBulletsubblock-White">
    <w:name w:val="Pitch Bullet (sub block) - White"/>
    <w:basedOn w:val="Normal"/>
    <w:rsid w:val="003F29A3"/>
    <w:pPr>
      <w:numPr>
        <w:ilvl w:val="1"/>
        <w:numId w:val="16"/>
      </w:numPr>
      <w:spacing w:before="180" w:after="180" w:line="288" w:lineRule="auto"/>
    </w:pPr>
    <w:rPr>
      <w:rFonts w:eastAsia="Times New Roman" w:cs="Times New Roman"/>
      <w:color w:val="FFFFFF" w:themeColor="background1"/>
    </w:rPr>
  </w:style>
  <w:style w:type="paragraph" w:customStyle="1" w:styleId="PitchBulletsquare-White">
    <w:name w:val="Pitch Bullet (square) - White"/>
    <w:basedOn w:val="Normal"/>
    <w:qFormat/>
    <w:rsid w:val="003F29A3"/>
    <w:pPr>
      <w:numPr>
        <w:numId w:val="18"/>
      </w:numPr>
      <w:spacing w:before="180" w:after="180" w:line="288" w:lineRule="auto"/>
    </w:pPr>
    <w:rPr>
      <w:color w:val="FFFFFF" w:themeColor="background1"/>
    </w:rPr>
  </w:style>
  <w:style w:type="paragraph" w:customStyle="1" w:styleId="PitchBulletsubsquare-White">
    <w:name w:val="Pitch Bullet (sub square) - White"/>
    <w:basedOn w:val="Normal"/>
    <w:rsid w:val="003F29A3"/>
    <w:pPr>
      <w:numPr>
        <w:ilvl w:val="1"/>
        <w:numId w:val="18"/>
      </w:numPr>
      <w:spacing w:before="180" w:after="180" w:line="288" w:lineRule="auto"/>
    </w:pPr>
    <w:rPr>
      <w:color w:val="FFFFFF" w:themeColor="background1"/>
    </w:rPr>
  </w:style>
  <w:style w:type="paragraph" w:customStyle="1" w:styleId="WebURL">
    <w:name w:val="WebURL"/>
    <w:basedOn w:val="Normal"/>
    <w:next w:val="Normal"/>
    <w:qFormat/>
    <w:rsid w:val="003F29A3"/>
    <w:pPr>
      <w:spacing w:after="240"/>
    </w:pPr>
    <w:rPr>
      <w:rFonts w:asciiTheme="minorHAnsi" w:eastAsia="Times New Roman" w:hAnsiTheme="minorHAnsi" w:cs="Times New Roman"/>
      <w:b/>
      <w:color w:val="FFFFFF" w:themeColor="background1"/>
      <w:sz w:val="26"/>
      <w:szCs w:val="18"/>
    </w:rPr>
  </w:style>
  <w:style w:type="paragraph" w:customStyle="1" w:styleId="JobDescriptiontext">
    <w:name w:val="#Job Description text"/>
    <w:basedOn w:val="Normal"/>
    <w:qFormat/>
    <w:rsid w:val="00A10FF9"/>
    <w:pPr>
      <w:spacing w:after="360"/>
    </w:pPr>
    <w:rPr>
      <w:b/>
      <w:bCs/>
      <w:color w:val="0066B2" w:themeColor="accent1"/>
      <w:sz w:val="28"/>
      <w:szCs w:val="24"/>
    </w:rPr>
  </w:style>
  <w:style w:type="paragraph" w:customStyle="1" w:styleId="PitchCoverStraplineline2">
    <w:name w:val="#Pitch Cover Strapline line 2"/>
    <w:basedOn w:val="PitchCoverStrapline"/>
    <w:qFormat/>
    <w:rsid w:val="00A10FF9"/>
    <w:rPr>
      <w:b w:val="0"/>
      <w:bCs/>
    </w:rPr>
  </w:style>
  <w:style w:type="paragraph" w:customStyle="1" w:styleId="Feature">
    <w:name w:val="#Feature"/>
    <w:basedOn w:val="JobDescriptiontext"/>
    <w:qFormat/>
    <w:rsid w:val="00F2149F"/>
    <w:pPr>
      <w:spacing w:after="0"/>
    </w:pPr>
    <w:rPr>
      <w:sz w:val="32"/>
      <w:szCs w:val="28"/>
    </w:rPr>
  </w:style>
  <w:style w:type="paragraph" w:customStyle="1" w:styleId="Featureblack">
    <w:name w:val="#Feature black"/>
    <w:basedOn w:val="Feature"/>
    <w:qFormat/>
    <w:rsid w:val="00880CCC"/>
    <w:pPr>
      <w:spacing w:before="3600" w:after="480"/>
    </w:pPr>
    <w:rPr>
      <w:b w:val="0"/>
      <w:bCs w:val="0"/>
      <w:color w:val="000000" w:themeColor="text1"/>
    </w:rPr>
  </w:style>
  <w:style w:type="paragraph" w:styleId="NormalWeb">
    <w:name w:val="Normal (Web)"/>
    <w:basedOn w:val="Normal"/>
    <w:uiPriority w:val="99"/>
    <w:unhideWhenUsed/>
    <w:rsid w:val="0048633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0F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0080">
      <w:bodyDiv w:val="1"/>
      <w:marLeft w:val="0"/>
      <w:marRight w:val="0"/>
      <w:marTop w:val="0"/>
      <w:marBottom w:val="0"/>
      <w:divBdr>
        <w:top w:val="none" w:sz="0" w:space="0" w:color="auto"/>
        <w:left w:val="none" w:sz="0" w:space="0" w:color="auto"/>
        <w:bottom w:val="none" w:sz="0" w:space="0" w:color="auto"/>
        <w:right w:val="none" w:sz="0" w:space="0" w:color="auto"/>
      </w:divBdr>
    </w:div>
    <w:div w:id="1523124110">
      <w:bodyDiv w:val="1"/>
      <w:marLeft w:val="0"/>
      <w:marRight w:val="0"/>
      <w:marTop w:val="0"/>
      <w:marBottom w:val="0"/>
      <w:divBdr>
        <w:top w:val="none" w:sz="0" w:space="0" w:color="auto"/>
        <w:left w:val="none" w:sz="0" w:space="0" w:color="auto"/>
        <w:bottom w:val="none" w:sz="0" w:space="0" w:color="auto"/>
        <w:right w:val="none" w:sz="0" w:space="0" w:color="auto"/>
      </w:divBdr>
    </w:div>
    <w:div w:id="20522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watch.eversheds-sutherland.com/secret/64177806/5f27ad210aace8c5b6af057c02f8cee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rsheds-sutherland.com/global/en/who/people/index.page?person=en/Efstathiou-Melin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ESI%20Pitch.dotx" TargetMode="External"/></Relationships>
</file>

<file path=word/theme/theme1.xml><?xml version="1.0" encoding="utf-8"?>
<a:theme xmlns:a="http://schemas.openxmlformats.org/drawingml/2006/main" name="ES Dark Blue">
  <a:themeElements>
    <a:clrScheme name="Pitch Dark Blue">
      <a:dk1>
        <a:srgbClr val="000000"/>
      </a:dk1>
      <a:lt1>
        <a:sysClr val="window" lastClr="FFFFFF"/>
      </a:lt1>
      <a:dk2>
        <a:srgbClr val="CD051D"/>
      </a:dk2>
      <a:lt2>
        <a:srgbClr val="FEC600"/>
      </a:lt2>
      <a:accent1>
        <a:srgbClr val="0066B2"/>
      </a:accent1>
      <a:accent2>
        <a:srgbClr val="5BC5F2"/>
      </a:accent2>
      <a:accent3>
        <a:srgbClr val="2F912D"/>
      </a:accent3>
      <a:accent4>
        <a:srgbClr val="DDE1E3"/>
      </a:accent4>
      <a:accent5>
        <a:srgbClr val="D0D0CE"/>
      </a:accent5>
      <a:accent6>
        <a:srgbClr val="53565A"/>
      </a:accent6>
      <a:hlink>
        <a:srgbClr val="E1326B"/>
      </a:hlink>
      <a:folHlink>
        <a:srgbClr val="5BC5F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Yellow">
      <a:srgbClr val="FEC600"/>
    </a:custClr>
    <a:custClr name="Primary Orange">
      <a:srgbClr val="F39100"/>
    </a:custClr>
    <a:custClr name="Primary Red">
      <a:srgbClr val="CD0510"/>
    </a:custClr>
    <a:custClr name="Primary Pink">
      <a:srgbClr val="E1326B"/>
    </a:custClr>
    <a:custClr name="Primary Purple">
      <a:srgbClr val="711F7E"/>
    </a:custClr>
    <a:custClr name="Primary Dark Blue">
      <a:srgbClr val="0066B2"/>
    </a:custClr>
    <a:custClr name="Primary Light Blue">
      <a:srgbClr val="5BC5F2"/>
    </a:custClr>
    <a:custClr name="Primary Dark Green">
      <a:srgbClr val="2F912D"/>
    </a:custClr>
    <a:custClr name="Primary Light Green">
      <a:srgbClr val="CAD100"/>
    </a:custClr>
    <a:custClr name="Light Yellow">
      <a:srgbClr val="F8E08E"/>
    </a:custClr>
    <a:custClr name="Dark Yellow">
      <a:srgbClr val="F2A900"/>
    </a:custClr>
    <a:custClr name="Light Orange">
      <a:srgbClr val="FDAA63"/>
    </a:custClr>
    <a:custClr name="Dark Orange">
      <a:srgbClr val="E35205"/>
    </a:custClr>
    <a:custClr name="Light Red">
      <a:srgbClr val="E8927C"/>
    </a:custClr>
    <a:custClr name="Dark Red">
      <a:srgbClr val="A72B2A"/>
    </a:custClr>
    <a:custClr name="Light Pink">
      <a:srgbClr val="E89CAE"/>
    </a:custClr>
    <a:custClr name="Dark Pink">
      <a:srgbClr val="AE2573"/>
    </a:custClr>
    <a:custClr name="Light Purple">
      <a:srgbClr val="C6A1CF"/>
    </a:custClr>
    <a:custClr name="Dark Purple">
      <a:srgbClr val="572C5F"/>
    </a:custClr>
    <a:custClr name="Light Blue 1">
      <a:srgbClr val="69B3E7"/>
    </a:custClr>
    <a:custClr name="Dark Blue 1">
      <a:srgbClr val="002D72"/>
    </a:custClr>
    <a:custClr name="Light Blue 2">
      <a:srgbClr val="B9D9EB"/>
    </a:custClr>
    <a:custClr name="Dark Blue 2">
      <a:srgbClr val="0076A8"/>
    </a:custClr>
    <a:custClr name="Light Green 1">
      <a:srgbClr val="A1D884"/>
    </a:custClr>
    <a:custClr name="Dark Green 1">
      <a:srgbClr val="027223"/>
    </a:custClr>
    <a:custClr name="Light Green 2">
      <a:srgbClr val="E0EC89"/>
    </a:custClr>
    <a:custClr name="Dark Green 2">
      <a:srgbClr val="949300"/>
    </a:custClr>
    <a:custClr name="Grey 1">
      <a:srgbClr val="BBBCB2"/>
    </a:custClr>
    <a:custClr name="Grey 2">
      <a:srgbClr val="D0D0CE"/>
    </a:custClr>
    <a:custClr name="Grey 3">
      <a:srgbClr val="97999B"/>
    </a:custClr>
    <a:custClr name="Grey 4">
      <a:srgbClr val="75787B"/>
    </a:custClr>
    <a:custClr name="Grey 5">
      <a:srgbClr val="53565A"/>
    </a:custClr>
  </a:custClrLst>
  <a:extLst>
    <a:ext uri="{05A4C25C-085E-4340-85A3-A5531E510DB2}">
      <thm15:themeFamily xmlns:thm15="http://schemas.microsoft.com/office/thememl/2012/main" name="ES Dark Blue" id="{D85B1AC4-C7FC-4268-A992-1649FA4574CD}" vid="{B3443BA9-25E1-4002-901B-192163D871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 C L O U D _ U K ! 2 1 7 5 6 3 7 7 4 . 1 < / d o c u m e n t i d >  
     < s e n d e r i d > 4 9 5 8 8 < / s e n d e r i d >  
     < s e n d e r e m a i l > S T O Y A N D I M I T R O V @ E V E R S H E D S - S U T H E R L A N D . C O M < / s e n d e r e m a i l >  
     < l a s t m o d i f i e d > 2 0 2 3 - 0 9 - 0 1 T 1 2 : 5 4 : 0 0 . 0 0 0 0 0 0 0 + 0 1 : 0 0 < / l a s t m o d i f i e d >  
     < d a t a b a s e > C L O U D _ U K < / d a t a b a s e >  
 < / p r o p e r t i e s > 
</file>

<file path=customXml/item3.xml>��< ? x m l   v e r s i o n = " 1 . 0 "   e n c o d i n g = " u t f - 1 6 " ? > < t e m p l a t e   x m l n s : x s i = " h t t p : / / w w w . w 3 . o r g / 2 0 0 1 / X M L S c h e m a - i n s t a n c e "   x m l n s : x s d = " h t t p : / / w w w . w 3 . o r g / 2 0 0 1 / X M L S c h e m a "   i d = " 7 5 b 5 4 8 0 2 - 6 f 3 3 - 4 6 4 8 - 9 2 b f - 4 0 5 b e 4 4 0 c b 6 8 "   n a m e = " & l t ; ? x m l   v e r s i o n = & q u o t ; 1 . 0 & q u o t ;   e n c o d i n g = & q u o t ; u t f - 1 6 & q u o t ; ? & g t ; & # x A ; & l t ; u i L o c a l i z e d S t r i n g   x m l n s : x s i = & q u o t ; h t t p : / / w w w . w 3 . o r g / 2 0 0 1 / X M L S c h e m a - i n s t a n c e & q u o t ;   x m l n s : x s d = & q u o t ; h t t p : / / w w w . w 3 . o r g / 2 0 0 1 / X M L S c h e m a & q u o t ; & g t ; & # x A ;     & l t ; t y p e & g t ; l a b e l & l t ; / t y p e & g t ; & # x A ;     & l t ; t e x t & g t ; T e m p l a t e   N a m e s   -   B l a n k   S c r a t c h & l t ; / t e x t & g t ; & # x A ; & l t ; / u i L o c a l i z e d S t r i n g & g t ; "   d o c u m e n t I d = " f c 8 1 8 a 6 2 - c 1 6 d - 4 5 9 f - 9 c a e - a 0 3 d 7 f 0 5 1 a c b "   t e m p l a t e F u l l N a m e = " \ S c r a t c h   D o c u m e n t . d o t x "   v e r s i o n = " 0 "   c o i C h e c k s u m = " 4 c N 4 q l m n s U H 9 U G a Z L / C N y y X L p t Q 5 e I l W 6 k R W j W Q 9 O o k = "   s c h e m a V e r s i o n = " 1 "   w o r d V e r s i o n = " 1 6 . 0 "   l a n g u a g e I s o = " e n - G B "   o f f i c e I d = " 4 b d 2 d 0 7 9 - 1 6 5 a - 4 3 1 5 - b 1 9 a - 8 8 a 8 8 f 2 2 9 c e e " 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 7 3 6 1 1 1 8 b - f f 2 3 - 4 e b 9 - a 8 e 0 - a 1 c 8 6 8 1 4 e 0 4 e < / i d >  
         < n a m e > A d a m   B l o y < / n a m e >  
         < i n i t i a l s > A J B < / i n i t i a l s >  
         < p r i m a r y O f f i c e > L o n d o n < / p r i m a r y O f f i c e >  
         < p r i m a r y O f f i c e I d > 4 b d 2 d 0 7 9 - 1 6 5 a - 4 3 1 5 - b 1 9 a - 8 8 a 8 8 f 2 2 9 c e e < / p r i m a r y O f f i c e I d >  
         < p r i m a r y L a n g u a g e I s o > e n - G B < / p r i m a r y L a n g u a g e I s o >  
         < p h o n e N u m b e r F o r m a t / >  
         < f a x N u m b e r F o r m a t / >  
         < j o b D e s c r i p t i o n > D P   O p e r a t o r < / j o b D e s c r i p t i o n >  
         < d e p a r t m e n t > E x e c u t i v e   O f f i c e < / d e p a r t m e n t >  
         < e m a i l > a d a m b l o y @ e v e r s h e d s - s u t h e r l a n d . c o m < / e m a i l >  
         < r a w D i r e c t L i n e > 4 4 2 0 7 9 1 9 0 6 4 2 < / r a w D i r e c t L i n e >  
         < r a w D i r e c t F a x / >  
         < m o b i l e / >  
         < l o g i n > B l o y A < / l o g i n >  
         < e m p l y e e I d > 4 2 8 2 9 < / e m p l y e e I d >  
         < b a r R e g i s t r a t i o n s / >  
     < / a u t h o r >  
     < c o n t e n t C o n t r o l s >  
         < c o n t e n t C o n t r o l   i d = " 6 c 4 9 5 0 e 0 - 1 d 2 f - 4 a 6 c - 8 9 c 6 - a 1 2 3 8 3 6 6 1 3 7 2 "   n a m e = " D M S . D o c I d F o r m a t "   a s s e m b l y = " I p h e l i o n . O u t l i n e . W o r d . d l l "   t y p e = " I p h e l i o n . O u t l i n e . W o r d . R e n d e r e r s . T e x t R e n d e r e r "   o r d e r = " 3 "   a c t i v e = " t r u e "   e n t i t y I d = " 0 5 8 8 d 8 2 f - c b e 1 - 4 0 7 5 - a 4 0 1 - 7 f c b d 1 b 5 7 b 3 b "   f i e l d I d = " 7 2 9 0 4 a 4 7 - 5 7 8 0 - 4 5 9 c - b e 7 a - 4 4 8 f 9 a d 8 d 6 b 4 "   p a r e n t I d = " 0 0 0 0 0 0 0 0 - 0 0 0 0 - 0 0 0 0 - 0 0 0 0 - 0 0 0 0 0 0 0 0 0 0 0 0 "   l e v e l O r d e r = " 1 0 0 "   c o n t r o l T y p e = " p l a i n T e x t "   c o n t r o l E d i t T y p e = " i n l i n e "   e n c l o s i n g B o o k m a r k = " f a l s e "   f o r m a t = " L O W E R ( & # x A ; I F N O T E M P T Y ( & # x A ;   { D M S . D o c N u m b e r } , & # x A ;   { D M S . L i b r a r y }   & a m p ;   & q u o t ; \ & q u o t ;   & a m p ;   { D M S . D o c N u m b e r }   & a m p ;   & q u o t ; \ & q u o t ;   & a m p ;   { D M S . D o c V e r s i o n }   , & # x A ;   { S y s t e m   F i e l d s . D o c u m e n t . L o c a t i o n } & # x A ; ) & # x A ; ) "   f o r m a t E v a l u a t o r T y p e = " e x p r e s s i o n "   t e x t C a s e = " i g n o r e C a s e "   r e m o v e C o n t r o l = " f a l s e "   i g n o r e F o r m a t I f E m p t y = " f a l s e " >  
             < p a r a m e t e r s >  
                 < p a r a m e t e r   i d = " 5 8 b 5 9 5 4 4 - 6 8 e 4 - 4 8 e 4 - b 5 3 b - 9 3 8 5 6 9 3 5 d 3 5 1 "   n a m e = " D e l e t e   l i n e   i f   e m p t y "   t y p e = " S y s t e m . B o o l e a n ,   m s c o r l i b ,   V e r s i o n = 4 . 0 . 0 . 0 ,   C u l t u r e = n e u t r a l ,   P u b l i c K e y T o k e n = b 7 7 a 5 c 5 6 1 9 3 4 e 0 8 9 "   o r d e r = " 9 9 9 "   k e y = " d e l e t e L i n e I f E m p t y "   v a l u e = " F a l s e "   g r o u p O r d e r = " - 1 "   i s G e n e r a t e d = " f a l s e " / >  
                 < p a r a m e t e r   i d = " 0 9 f a 1 7 f 3 - d 8 6 8 - 4 0 2 0 - 9 2 c 6 - 2 7 d 3 6 a 5 6 a 4 a 6 "   n a m e = " U p d a t e   f i e l d   f r o m   d o c u m e n t "   t y p e = " S y s t e m . B o o l e a n ,   m s c o r l i b ,   V e r s i o n = 4 . 0 . 0 . 0 ,   C u l t u r e = n e u t r a l ,   P u b l i c K e y T o k e n = b 7 7 a 5 c 5 6 1 9 3 4 e 0 8 9 "   o r d e r = " 9 9 9 "   k e y = " u p d a t e F i e l d "   v a l u e = " F a l s e "   g r o u p O r d e r = " - 1 "   i s G e n e r a t e d = " f a l s e " / >  
                 < p a r a m e t e r   i d = " a 6 b a f a d d - 4 6 2 0 - 4 2 5 9 - 9 e 3 b - b 0 e 3 c 4 8 c 0 7 e 7 "   n a m e = " F i e l d   i n d e x "   t y p e = " S y s t e m . I n t 3 2 ,   m s c o r l i b ,   V e r s i o n = 4 . 0 . 0 . 0 ,   C u l t u r e = n e u t r a l ,   P u b l i c K e y T o k e n = b 7 7 a 5 c 5 6 1 9 3 4 e 0 8 9 "   o r d e r = " 9 9 9 "   k e y = " i n d e x "   v a l u e = " "   g r o u p O r d e r = " - 1 "   i s G e n e r a t e d = " f a l s e " / >  
                 < p a r a m e t e r   i d = " 0 8 a 9 3 7 c 6 - 9 2 6 2 - 4 8 b f - a 0 7 2 - 3 1 0 9 4 0 d 3 8 6 a 1 "   n a m e = " R o w s   t o   r e m o v e   i f   e m p t y "   t y p e = " S y s t e m . I n t 3 2 ,   m s c o r l i b ,   V e r s i o n = 4 . 0 . 0 . 0 ,   C u l t u r e = n e u t r a l ,   P u b l i c K e y T o k e n = b 7 7 a 5 c 5 6 1 9 3 4 e 0 8 9 "   o r d e r = " 9 9 9 "   k e y = " d e l e t e R o w C o u n t "   v a l u e = " 0 "   g r o u p O r d e r = " - 1 "   i s G e n e r a t e d = " f a l s e " / >  
                 < p a r a m e t e r   i d = " 5 f d 9 0 0 7 4 - 0 d b 9 - 4 6 9 a - b 0 9 d - 3 0 e 5 b b c 2 a d 0 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b d 1 8 8 d a 7 - 5 6 6 7 - 4 a 7 8 - a 1 5 6 - 6 f c f 1 f 4 8 0 7 5 f "   n a m e = " A u t h o r . L o g i n " 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O W E R ( { A u t h o r . L o g i n } ) "   f o r m a t E v a l u a t o r T y p e = " e x p r e s s i o n "   t e x t C a s e = " i g n o r e C a s e "   r e m o v e C o n t r o l = " f a l s e "   i g n o r e F o r m a t I f E m p t y = " f a l s e " >  
             < p a r a m e t e r s >  
                 < p a r a m e t e r   i d = " a 3 3 0 d 9 d d - 0 6 3 e - 4 7 b 2 - a 2 1 d - e 9 5 6 0 8 0 a 4 5 e 8 "   n a m e = " D e l e t e   l i n e   i f   e m p t y "   t y p e = " S y s t e m . B o o l e a n ,   m s c o r l i b ,   V e r s i o n = 4 . 0 . 0 . 0 ,   C u l t u r e = n e u t r a l ,   P u b l i c K e y T o k e n = b 7 7 a 5 c 5 6 1 9 3 4 e 0 8 9 "   o r d e r = " 9 9 9 "   k e y = " d e l e t e L i n e I f E m p t y "   v a l u e = " F a l s e "   g r o u p O r d e r = " - 1 "   i s G e n e r a t e d = " f a l s e " / >  
                 < p a r a m e t e r   i d = " 8 c c e e 2 6 4 - d f 1 d - 4 d 6 8 - 9 e 4 e - 3 b 4 5 c c 8 b c d 0 d "   n a m e = " U p d a t e   f i e l d   f r o m   d o c u m e n t "   t y p e = " S y s t e m . B o o l e a n ,   m s c o r l i b ,   V e r s i o n = 4 . 0 . 0 . 0 ,   C u l t u r e = n e u t r a l ,   P u b l i c K e y T o k e n = b 7 7 a 5 c 5 6 1 9 3 4 e 0 8 9 "   o r d e r = " 9 9 9 "   k e y = " u p d a t e F i e l d "   v a l u e = " F a l s e "   g r o u p O r d e r = " - 1 "   i s G e n e r a t e d = " f a l s e " / >  
                 < p a r a m e t e r   i d = " 8 b 4 9 1 e e 7 - 8 8 1 d - 4 7 e 4 - 9 1 d 4 - 6 d e 5 9 4 e b 7 c f 5 "   n a m e = " F i e l d   i n d e x "   t y p e = " S y s t e m . I n t 3 2 ,   m s c o r l i b ,   V e r s i o n = 4 . 0 . 0 . 0 ,   C u l t u r e = n e u t r a l ,   P u b l i c K e y T o k e n = b 7 7 a 5 c 5 6 1 9 3 4 e 0 8 9 "   o r d e r = " 9 9 9 "   k e y = " i n d e x "   v a l u e = " "   g r o u p O r d e r = " - 1 "   i s G e n e r a t e d = " f a l s e " / >  
                 < p a r a m e t e r   i d = " 6 2 7 1 e 6 e f - c f 4 7 - 4 7 0 7 - a c 7 3 - c 1 b 2 a f 5 8 9 f f 5 "   n a m e = " R o w s   t o   r e m o v e   i f   e m p t y "   t y p e = " S y s t e m . I n t 3 2 ,   m s c o r l i b ,   V e r s i o n = 4 . 0 . 0 . 0 ,   C u l t u r e = n e u t r a l ,   P u b l i c K e y T o k e n = b 7 7 a 5 c 5 6 1 9 3 4 e 0 8 9 "   o r d e r = " 9 9 9 "   k e y = " d e l e t e R o w C o u n t "   v a l u e = " 0 "   g r o u p O r d e r = " - 1 "   i s G e n e r a t e d = " f a l s e " / >  
                 < p a r a m e t e r   i d = " 8 c 9 b 7 a 8 f - 4 b 5 6 - 4 7 3 7 - 9 7 d 3 - 9 2 6 2 c d 8 2 0 f 5 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3 d 3 9 a c b f - 7 4 a 1 - 4 a 8 5 - a a 8 0 - a f b 5 e c 9 8 b 4 4 4 " 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L a b e l s . S e t t i n g s   -   L o g o   D e f a u l t   F i l e } "   f o r m a t E v a l u a t o r T y p e = " e x p r e s s i o n "   t e x t C a s e = " i g n o r e C a s e "   r e m o v e C o n t r o l = " t r u e "   i g n o r e F o r m a t I f E m p t y = " f a l s e " >  
             < p a r a m e t e r s >  
                 < p a r a m e t e r   i d = " f 8 c 0 c e c 2 - d 2 5 2 - 4 4 6 8 - b 6 c a - 2 7 2 2 f 4 1 7 5 1 f 0 "   n a m e = " H e i g h t "   t y p e = " S y s t e m . N u l l a b l e ` 1 [ [ S y s t e m . S i n g l e ,   m s c o r l i b ,   V e r s i o n = 4 . 0 . 0 . 0 ,   C u l t u r e = n e u t r a l ,   P u b l i c K e y T o k e n = b 7 7 a 5 c 5 6 1 9 3 4 e 0 8 9 ] ] ,   m s c o r l i b ,   V e r s i o n = 4 . 0 . 0 . 0 ,   C u l t u r e = n e u t r a l ,   P u b l i c K e y T o k e n = b 7 7 a 5 c 5 6 1 9 3 4 e 0 8 9 "   o r d e r = " 0 "   k e y = " h e i g h t "   v a l u e = " "   g r o u p = " S i z e "   g r o u p O r d e r = " - 1 "   i s G e n e r a t e d = " f a l s e " / >  
                 < p a r a m e t e r   i d = " d e 7 5 6 d 7 f - 8 1 8 d - 4 9 8 9 - b c 1 7 - 8 3 5 3 9 d 6 4 9 9 7 2 "   n a m e = " W i d t h "   t y p e = " S y s t e m . N u l l a b l e ` 1 [ [ S y s t e m . S i n g l e ,   m s c o r l i b ,   V e r s i o n = 4 . 0 . 0 . 0 ,   C u l t u r e = n e u t r a l ,   P u b l i c K e y T o k e n = b 7 7 a 5 c 5 6 1 9 3 4 e 0 8 9 ] ] ,   m s c o r l i b ,   V e r s i o n = 4 . 0 . 0 . 0 ,   C u l t u r e = n e u t r a l ,   P u b l i c K e y T o k e n = b 7 7 a 5 c 5 6 1 9 3 4 e 0 8 9 "   o r d e r = " 1 "   k e y = " w i d t h "   v a l u e = " "   g r o u p = " S i z e "   g r o u p O r d e r = " - 1 "   i s G e n e r a t e d = " f a l s e " / >  
                 < p a r a m e t e r   i d = " b a b b c 0 8 8 - 0 7 5 d - 4 3 1 1 - 8 5 0 5 - 3 5 2 b f d e 1 4 c a b "   n a m e = " L e f t "   t y p e = " S y s t e m . N u l l a b l e ` 1 [ [ S y s t e m . S i n g l e ,   m s c o r l i b ,   V e r s i o n = 4 . 0 . 0 . 0 ,   C u l t u r e = n e u t r a l ,   P u b l i c K e y T o k e n = b 7 7 a 5 c 5 6 1 9 3 4 e 0 8 9 ] ] ,   m s c o r l i b ,   V e r s i o n = 4 . 0 . 0 . 0 ,   C u l t u r e = n e u t r a l ,   P u b l i c K e y T o k e n = b 7 7 a 5 c 5 6 1 9 3 4 e 0 8 9 "   o r d e r = " 0 "   k e y = " l e f t "   v a l u e = " 0 "   g r o u p = " P o s i t i o n "   g r o u p O r d e r = " - 1 "   i s G e n e r a t e d = " f a l s e " / >  
                 < p a r a m e t e r   i d = " e c c a c 2 6 6 - 9 8 8 d - 4 3 8 3 - a a a 7 - 6 5 c d 9 6 7 a 7 c 6 5 "   n a m e = " L e f t   r e l a t i v e   t o "   t y p e = " I p h e l i o n . O u t l i n e . W o r d . R e n d e r e r s . H o r i z o n t a l P o s i t i o n ,   I p h e l i o n . O u t l i n e . W o r d ,   V e r s i o n = 1 . 8 . 1 . 9 ,   C u l t u r e = n e u t r a l ,   P u b l i c K e y T o k e n = n u l l "   o r d e r = " 1 "   k e y = " h o r i z o n t a l P o s i t i o n "   v a l u e = " P a g e "   g r o u p = " P o s i t i o n "   g r o u p O r d e r = " - 1 "   i s G e n e r a t e d = " f a l s e " / >  
                 < p a r a m e t e r   i d = " a f 3 e 8 3 0 a - c 8 9 d - 4 1 d 5 - 8 6 9 0 - 5 4 c 6 9 6 7 c 8 2 4 f "   n a m e = " T o p "   t y p e = " S y s t e m . N u l l a b l e ` 1 [ [ S y s t e m . S i n g l e ,   m s c o r l i b ,   V e r s i o n = 4 . 0 . 0 . 0 ,   C u l t u r e = n e u t r a l ,   P u b l i c K e y T o k e n = b 7 7 a 5 c 5 6 1 9 3 4 e 0 8 9 ] ] ,   m s c o r l i b ,   V e r s i o n = 4 . 0 . 0 . 0 ,   C u l t u r e = n e u t r a l ,   P u b l i c K e y T o k e n = b 7 7 a 5 c 5 6 1 9 3 4 e 0 8 9 "   o r d e r = " 2 "   k e y = " t o p "   v a l u e = " 0 "   g r o u p = " P o s i t i o n "   g r o u p O r d e r = " - 1 "   i s G e n e r a t e d = " f a l s e " / >  
                 < p a r a m e t e r   i d = " 5 7 a 5 8 4 8 2 - f 3 1 f - 4 5 8 2 - a 1 7 a - 8 f 8 2 0 f 3 2 8 a 4 a "   n a m e = " T o p   r e l a t i v e   t o "   t y p e = " I p h e l i o n . O u t l i n e . W o r d . R e n d e r e r s . V e r t i c a l P o s i t i o n ,   I p h e l i o n . O u t l i n e . W o r d ,   V e r s i o n = 1 . 8 . 1 . 9 ,   C u l t u r e = n e u t r a l ,   P u b l i c K e y T o k e n = n u l l "   o r d e r = " 3 "   k e y = " v e r t i c a l P o s i t i o n "   v a l u e = " P a g e "   g r o u p = " P o s i t i o n "   g r o u p O r d e r = " - 1 "   i s G e n e r a t e d = " f a l s e " / >  
                 < p a r a m e t e r   i d = " b 9 1 7 2 d 8 2 - 9 8 4 8 - 4 7 9 b - 9 2 d 1 - 0 5 f e a 3 6 c d 5 0 b "   n a m e = " W r a p   t y p e "   t y p e = " I p h e l i o n . O u t l i n e . W o r d . R e n d e r e r s . W r a p T y p e ,   I p h e l i o n . O u t l i n e . W o r d ,   V e r s i o n = 1 . 8 . 1 . 9 ,   C u l t u r e = n e u t r a l ,   P u b l i c K e y T o k e n = n u l l "   o r d e r = " 9 9 9 "   k e y = " w r a p T y p e "   v a l u e = " F r o n t "   g r o u p O r d e r = " - 1 "   i s G e n e r a t e d = " f a l s e " / >  
                 < p a r a m e t e r   i d = " 2 9 1 4 c b 3 8 - 6 8 2 7 - 4 d 7 b - a e f 3 - 0 4 d f 6 7 5 8 0 2 6 7 "   n a m e = " F i e l d   i n d e x "   t y p e = " S y s t e m . I n t 3 2 ,   m s c o r l i b ,   V e r s i o n = 4 . 0 . 0 . 0 ,   C u l t u r e = n e u t r a l ,   P u b l i c K e y T o k e n = b 7 7 a 5 c 5 6 1 9 3 4 e 0 8 9 "   o r d e r = " 9 9 9 "   k e y = " i n d e x "   v a l u e = " "   g r o u p O r d e r = " - 1 "   i s G e n e r a t e d = " f a l s e " / >  
                 < p a r a m e t e r   i d = " 6 e a a d c 7 1 - 6 c 5 a - 4 a e c - 9 7 8 0 - 0 8 9 4 a 9 a 4 6 d e 7 "   n a m e = " U n i t   t y p e "   t y p e = " I p h e l i o n . O u t l i n e . C o r e . E n t i t i e s . U n i t T y p e ,   I p h e l i o n . O u t l i n e . C o r e ,   V e r s i o n = 1 . 8 . 1 . 9 ,   C u l t u r e = n e u t r a l ,   P u b l i c K e y T o k e n = n u l l "   o r d e r = " 9 9 9 "   k e y = " u n i t T y p e T y p e "   v a l u e = " C e n t i m e t e r s "   g r o u p O r d e r = " - 1 "   i s G e n e r a t e d = " f a l s e " / >  
                 < p a r a m e t e r   i d = " c c c 1 7 f 3 4 - 0 9 7 a - 4 0 0 5 - b a c e - 7 7 a 6 5 6 a 3 d 0 a f "   n a m e = " L o c k   a s p e c t   r a t i o "   t y p e = " S y s t e m . B o o l e a n ,   m s c o r l i b ,   V e r s i o n = 4 . 0 . 0 . 0 ,   C u l t u r e = n e u t r a l ,   P u b l i c K e y T o k e n = b 7 7 a 5 c 5 6 1 9 3 4 e 0 8 9 "   o r d e r = " 9 9 9 "   k e y = " l o c k A s p e c t R a t i o "   v a l u e = " T r u e "   g r o u p O r d e r = " - 1 "   i s G e n e r a t e d = " f a l s e " / >  
                 < p a r a m e t e r   i d = " 3 b e 5 2 2 f 2 - 0 d b 6 - 4 d a 3 - 9 9 4 e - c d d 1 f 2 3 4 f 8 4 b "   n a m e = " L o c k   a n c h o r "   t y p e = " S y s t e m . B o o l e a n ,   m s c o r l i b ,   V e r s i o n = 4 . 0 . 0 . 0 ,   C u l t u r e = n e u t r a l ,   P u b l i c K e y T o k e n = b 7 7 a 5 c 5 6 1 9 3 4 e 0 8 9 "   o r d e r = " 9 9 9 "   k e y = " l o c k A n c h o r "   v a l u e = " T r u e "   g r o u p O r d e r = " - 1 "   i s G e n e r a t e d = " f a l s e " / >  
                 < p a r a m e t e r   i d = " 2 2 8 b b 4 0 0 - d e 7 0 - 4 5 4 b - b d 2 e - 1 b 4 f c 6 6 e d d c c "   n a m e = " T o p "   t y p e = " S y s t e m . N u l l a b l e ` 1 [ [ S y s t e m . S i n g l e ,   m s c o r l i b ,   V e r s i o n = 4 . 0 . 0 . 0 ,   C u l t u r e = n e u t r a l ,   P u b l i c K e y T o k e n = b 7 7 a 5 c 5 6 1 9 3 4 e 0 8 9 ] ] ,   m s c o r l i b ,   V e r s i o n = 4 . 0 . 0 . 0 ,   C u l t u r e = n e u t r a l ,   P u b l i c K e y T o k e n = b 7 7 a 5 c 5 6 1 9 3 4 e 0 8 9 "   o r d e r = " 0 "   k e y = " d i s t a n c e T o p "   v a l u e = " "   g r o u p = " D i s t a n c e   f r o m   T e x t "   g r o u p O r d e r = " - 1 "   i s G e n e r a t e d = " f a l s e " / >  
                 < p a r a m e t e r   i d = " 6 0 8 6 a f e d - 9 6 7 4 - 4 d 0 9 - 9 b 9 5 - 8 f d a 2 f d 4 e 7 b 7 " 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8 c f 9 9 2 d 3 - 3 1 e 6 - 4 b 3 7 - b 7 c 1 - 9 e b c e e 0 1 e d e a "   n a m e = " L e f t "   t y p e = " S y s t e m . N u l l a b l e ` 1 [ [ S y s t e m . S i n g l e ,   m s c o r l i b ,   V e r s i o n = 4 . 0 . 0 . 0 ,   C u l t u r e = n e u t r a l ,   P u b l i c K e y T o k e n = b 7 7 a 5 c 5 6 1 9 3 4 e 0 8 9 ] ] ,   m s c o r l i b ,   V e r s i o n = 4 . 0 . 0 . 0 ,   C u l t u r e = n e u t r a l ,   P u b l i c K e y T o k e n = b 7 7 a 5 c 5 6 1 9 3 4 e 0 8 9 "   o r d e r = " 2 "   k e y = " d i s t a n c e L e f t "   v a l u e = " "   g r o u p = " D i s t a n c e   f r o m   T e x t "   g r o u p O r d e r = " - 1 "   i s G e n e r a t e d = " f a l s e " / >  
                 < p a r a m e t e r   i d = " f 9 9 2 4 b 7 7 - d 8 5 5 - 4 5 9 6 - a 4 9 f - 0 1 5 3 5 5 8 c 6 4 1 c " 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b 7 3 4 c 1 c f - 3 1 f c - 4 c f 7 - b 2 d 7 - 2 c 1 a e 0 8 2 9 d c 7 "   n a m e = " Z   o r d e r "   t y p e = " I p h e l i o n . O u t l i n e . W o r d . R e n d e r e r s . Z O r d e r ,   I p h e l i o n . O u t l i n e . W o r d ,   V e r s i o n = 1 . 8 . 1 . 9 ,   C u l t u r e = n e u t r a l ,   P u b l i c K e y T o k e n = n u l l "   o r d e r = " 4 "   k e y = " z O r d e r "   v a l u e = " N o n e "   g r o u p = " P o s i t i o n "   g r o u p O r d e r = " - 1 "   i s G e n e r a t e d = " f a l s e " / >  
                 < p a r a m e t e r   i d = " 7 d 7 2 9 d 6 1 - 7 6 a 7 - 4 b c 9 - 8 2 e e - 5 d 8 a 5 0 6 0 1 6 8 b "   n a m e = " S c a l e   h e i g h t "   t y p e = " S y s t e m . N u l l a b l e ` 1 [ [ S y s t e m . S i n g l e ,   m s c o r l i b ,   V e r s i o n = 4 . 0 . 0 . 0 ,   C u l t u r e = n e u t r a l ,   P u b l i c K e y T o k e n = b 7 7 a 5 c 5 6 1 9 3 4 e 0 8 9 ] ] ,   m s c o r l i b ,   V e r s i o n = 4 . 0 . 0 . 0 ,   C u l t u r e = n e u t r a l ,   P u b l i c K e y T o k e n = b 7 7 a 5 c 5 6 1 9 3 4 e 0 8 9 "   o r d e r = " 2 "   k e y = " s c a l e H e i g h t "   v a l u e = " "   g r o u p = " S i z e "   g r o u p O r d e r = " - 1 "   i s G e n e r a t e d = " f a l s e " / >  
                 < p a r a m e t e r   i d = " 8 a a 2 8 0 4 6 - 8 7 c 8 - 4 e 3 e - b d 9 6 - 6 7 9 8 2 e 3 b 0 6 0 9 " 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c o n t e n t C o n t r o l s >  
     < q u e s t i o n s >  
         < q u e s t i o n   i d = " 0 5 8 8 d 8 2 f - c b e 1 - 4 0 7 5 - a 4 0 1 - 7 f c b d 1 b 5 7 b 3 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5 c 7 b 4 2 6 d - 2 d b 6 - 4 9 d 0 - b e 1 6 - c a 2 7 e 0 9 4 a 7 e b "   n a m e = " D o c u m e n t   t y p e "   t y p e = " S y s t e m . S t r i n g ,   m s c o r l i b ,   V e r s i o n = 4 . 0 . 0 . 0 ,   C u l t u r e = n e u t r a l ,   P u b l i c K e y T o k e n = b 7 7 a 5 c 5 6 1 9 3 4 e 0 8 9 "   o r d e r = " 9 9 9 "   k e y = " d o c T y p e "   v a l u e = " D O C "   g r o u p O r d e r = " - 1 "   i s G e n e r a t e d = " f a l s e " / >  
                 < p a r a m e t e r   i d = " 9 e 5 9 a 7 4 a - f d 0 0 - 4 e 7 f - a d c 4 - 0 0 3 1 b 4 a b 4 6 2 c "   n a m e = " D o c u m e n t   s u b - t y p e "   t y p e = " S y s t e m . S t r i n g ,   m s c o r l i b ,   V e r s i o n = 4 . 0 . 0 . 0 ,   C u l t u r e = n e u t r a l ,   P u b l i c K e y T o k e n = b 7 7 a 5 c 5 6 1 9 3 4 e 0 8 9 "   o r d e r = " 9 9 9 "   k e y = " d o c S u b T y p e "   v a l u e = " "   g r o u p O r d e r = " - 1 "   i s G e n e r a t e d = " f a l s e " / >  
                 < p a r a m e t e r   i d = " 8 5 4 5 8 2 a 5 - b 1 4 2 - 4 7 5 b - a e a 2 - d 4 2 c 2 e 1 f 5 2 2 c " 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L O W E R ( & # x A ; I F N O T E M P T Y ( & # x A ;   { D M S . D o c N u m b e r } , & # x A ;   { D M S . L i b r a r y }   & a m p ; a m p ;   & q u o t ; \ & q u o t ;   & a m p ; a m p ;   { D M S . D o c N u m b e r }   & a m p ; a m p ;   & q u o t ; \ & q u o t ;   & a m p ; a m p ;   { D M S . D o c V e r s i o n }   , & # x A ;   { S y s t e m   F i e l d s . D o c u m e n t . B u i l t I n D o c u m e n t P r o p e r t i e s } & # x A ; ) & # x A ; ) & l t ; / t e x t & g t ; & # x A ; & l t ; / f o r m a t S t r i n g & g t ; "   a r g u m e n t = " F o r m a t S t r i n g "   g r o u p O r d e r = " - 1 "   i s G e n e r a t e d = " f a l s e " / >  
                 < p a r a m e t e r   i d = " 5 0 9 3 f 6 3 e - 2 d 1 b - 4 e e 8 - b e e 2 - f c f 7 f 7 2 6 1 b d f "   n a m e = " R e m e m b e r   w o r k s p a c e   a n d   f o l d e r "   t y p e = " S y s t e m . B o o l e a n ,   m s c o r l i b ,   V e r s i o n = 4 . 0 . 0 . 0 ,   C u l t u r e = n e u t r a l ,   P u b l i c K e y T o k e n = b 7 7 a 5 c 5 6 1 9 3 4 e 0 8 9 "   o r d e r = " 9 9 9 "   k e y = " r e m e m b e r W S "   v a l u e = " T r u e "   g r o u p O r d e r = " - 1 "   i s G e n e r a t e d = " f a l s e " / >  
                 < p a r a m e t e r   i d = " 0 f 1 7 e a 8 1 - f 9 3 0 - 4 d a a - a 2 3 e - f a 5 2 2 e 5 c 5 a 8 9 "   n a m e = " R e m o v e   C l / M t   l e a d   z e r o s "   t y p e = " S y s t e m . B o o l e a n ,   m s c o r l i b ,   V e r s i o n = 4 . 0 . 0 . 0 ,   C u l t u r e = n e u t r a l ,   P u b l i c K e y T o k e n = b 7 7 a 5 c 5 6 1 9 3 4 e 0 8 9 "   o r d e r = " 9 9 9 "   k e y = " r e m o v e L e a d i n g Z e r o s "   v a l u e = " F a l s e "   g r o u p O r d e r = " - 1 "   i s G e n e r a t e d = " f a l s e " / >  
                 < p a r a m e t e r   i d = " 7 0 8 c d 5 9 b - 3 d e 8 - 4 a d a - b 1 b a - 0 9 2 f 3 b a a 0 4 b 9 "   n a m e = " O r d e r   W o r k s p a c e s   a l p h a b e t i c a l l y "   t y p e = " S y s t e m . B o o l e a n ,   m s c o r l i b ,   V e r s i o n = 4 . 0 . 0 . 0 ,   C u l t u r e = n e u t r a l ,   P u b l i c K e y T o k e n = b 7 7 a 5 c 5 6 1 9 3 4 e 0 8 9 "   o r d e r = " 9 9 9 "   k e y = " o r d e r W o r k s p a c e s A l p h a b e t i c a l l y "   v a l u e = " F a l s e "   g r o u p O r d e r = " - 1 "   i s G e n e r a t e d = " f a l s e " / >  
                 < p a r a m e t e r   i d = " 0 6 c 8 3 c c e - f f 9 4 - 4 2 9 3 - b d 4 a - a b d 8 9 5 f d 3 8 1 9 "   n a m e = " D e f a u l t   f o l d e r "   t y p e = " S y s t e m . S t r i n g ,   m s c o r l i b ,   V e r s i o n = 4 . 0 . 0 . 0 ,   C u l t u r e = n e u t r a l ,   P u b l i c K e y T o k e n = b 7 7 a 5 c 5 6 1 9 3 4 e 0 8 9 "   o r d e r = " 9 9 9 "   k e y = " d e f a u l t F o l d e r "   v a l u e = " D o c u m e n t s "   a r g u m e n t = " I t e m L i s t C o n t r o l "   g r o u p O r d e r = " - 1 "   i s G e n e r a t e d = " f a l s e " / >  
                 < p a r a m e t e r   i d = " f a 1 3 3 7 8 a - a d 5 6 - 4 a 3 9 - b 6 2 a - 4 4 f a 2 0 7 6 9 8 5 b "   n a m e = " D o   n o t   d i s p l a y   i f   v a l i d "   t y p e = " S y s t e m . B o o l e a n ,   m s c o r l i b ,   V e r s i o n = 4 . 0 . 0 . 0 ,   C u l t u r e = n e u t r a l ,   P u b l i c K e y T o k e n = b 7 7 a 5 c 5 6 1 9 3 4 e 0 8 9 "   o r d e r = " 9 9 9 "   k e y = " i n v i s i b l e I f V a l i d "   v a l u e = " F a l s e "   g r o u p O r d e r = " - 1 "   i s G e n e r a t e d = " f a l s e " / >  
                 < p a r a m e t e r   i d = " 6 b 8 7 f 0 0 9 - 5 9 7 1 - 4 7 1 4 - 8 e 0 9 - 2 7 9 2 3 a 8 8 d 9 e 6 "   n a m e = " S h o w   a u t h o r   l o o k u p "   t y p e = " S y s t e m . B o o l e a n ,   m s c o r l i b ,   V e r s i o n = 4 . 0 . 0 . 0 ,   C u l t u r e = n e u t r a l ,   P u b l i c K e y T o k e n = b 7 7 a 5 c 5 6 1 9 3 4 e 0 8 9 "   o r d e r = " 9 9 9 "   k e y = " s h o w A u t h o r "   v a l u e = " F a l s e "   g r o u p O r d e r = " - 1 "   i s G e n e r a t e d = " f a l s e " / >  
                 < p a r a m e t e r   i d = " 7 9 c c f 2 3 0 - e e 2 a - 4 e b b - 9 1 4 c - d 1 f 5 c 4 a 6 c e 6 4 "   n a m e = " A u t h o r   f i e l d "   t y p e = " I p h e l i o n . O u t l i n e . M o d e l . E n t i t i e s . P a r a m e t e r F i e l d D e s c r i p t o r ,   I p h e l i o n . O u t l i n e . M o d e l ,   V e r s i o n = 1 . 8 . 1 . 9 ,   C u l t u r e = n e u t r a l ,   P u b l i c K e y T o k e n = n u l l "   o r d e r = " 9 9 9 "   k e y = " a u t h o r F i e l d "   v a l u e = " 5 5 2 9 a 7 1 1 - 4 6 9 0 - 4 b 1 d - b f 3 0 - 7 3 9 1 9 e 6 4 1 2 2 1 | f 2 9 4 b 1 d 2 - 1 b 4 5 - 4 e 5 f - 9 4 c 4 - 2 9 5 3 e 5 1 5 0 1 3 7 | "   g r o u p O r d e r = " - 1 "   i s G e n e r a t e d = " f a l s e " / >  
                 < p a r a m e t e r   i d = " f a 4 7 c 5 d b - c 7 f 7 - 4 c 7 a - b 7 0 5 - b c 7 d 5 b 4 e 2 e e 9 "   n a m e = " S h o w   d o c u m e n t   t i t l e "   t y p e = " S y s t e m . B o o l e a n ,   m s c o r l i b ,   V e r s i o n = 4 . 0 . 0 . 0 ,   C u l t u r e = n e u t r a l ,   P u b l i c K e y T o k e n = b 7 7 a 5 c 5 6 1 9 3 4 e 0 8 9 "   o r d e r = " 9 9 9 "   k e y = " s h o w T i t l e "   v a l u e = " T r u e "   g r o u p O r d e r = " - 1 "   i s G e n e r a t e d = " f a l s e " / >  
                 < p a r a m e t e r   i d = " 4 a d a f c 3 7 - 4 2 d 8 - 4 a 7 e - 9 7 6 1 - 7 4 f 9 c 2 8 8 9 0 f 3 "   n a m e = " F o l d e r   l i s t   h e i g h t "   t y p e = " S y s t e m . N u l l a b l e ` 1 [ [ S y s t e m . I n t 3 2 ,   m s c o r l i b ,   V e r s i o n = 4 . 0 . 0 . 0 ,   C u l t u r e = n e u t r a l ,   P u b l i c K e y T o k e n = b 7 7 a 5 c 5 6 1 9 3 4 e 0 8 9 ] ] ,   m s c o r l i b ,   V e r s i o n = 4 . 0 . 0 . 0 ,   C u l t u r e = n e u t r a l ,   P u b l i c K e y T o k e n = b 7 7 a 5 c 5 6 1 9 3 4 e 0 8 9 "   o r d e r = " 9 9 9 "   k e y = " f o l d e r H e i g h t "   v a l u e = " "   g r o u p O r d e r = " - 1 "   i s G e n e r a t e d = " f a l s e " / >  
                 < p a r a m e t e r   i d = " c 0 e 0 d b 1 c - 6 2 e 2 - 4 6 4 7 - 8 c c 2 - f 4 3 2 1 e 5 5 a a 7 7 " 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b e e 7 5 9 5 4 - a a 1 c - 4 0 5 a - b 1 a f - f 0 4 2 b 2 a a a 5 d d "   n a m e = " D i s p l a y   t y p e "   t y p e = " I p h e l i o n . O u t l i n e . M o d e l . C o m m a n d s . F o r m T y p e ,   I p h e l i o n . O u t l i n e . M o d e l ,   V e r s i o n = 1 . 8 . 1 . 9 , 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4 6 d a 2 1 8 b - 9 0 f 9 - 4 c 6 5 - b 5 c e - 3 9 8 e 9 f 7 0 7 0 f 2 "   n a m e = " S e t   s t y l e   p r o o f i n g   l a n g u a g e "   a s s e m b l y = " I p h e l i o n . O u t l i n e . W o r d . d l l "   t y p e = " I p h e l i o n . O u t l i n e . W o r d . C o m m a n d s . S e t P r o o f i n g L a n g u a g e C o m m a n d "   o r d e r = " 2 "   a c t i v e = " t r u e "   c o m m a n d T y p e = " s t a r t u p " >  
             < p a r a m e t e r s >  
                 < p a r a m e t e r   i d = " 5 3 4 4 4 0 2 9 - 7 8 1 c - 4 e 9 9 - b e 9 2 - a 1 6 b 4 5 e 2 2 9 4 b "   n a m e = " L a n g u a g e   l i s t   q u e s t i o n "   t y p e = " S y s t e m . G u i d ,   m s c o r l i b ,   V e r s i o n = 4 . 0 . 0 . 0 ,   C u l t u r e = n e u t r a l ,   P u b l i c K e y T o k e n = b 7 7 a 5 c 5 6 1 9 3 4 e 0 8 9 "   o r d e r = " 0 "   k e y = " l a n g u a g e Q u e s t i o n "   v a l u e = " "   a r g u m e n t = " Q u e s t i o n C h o o s e r "   g r o u p O r d e r = " - 1 "   i s G e n e r a t e d = " f a l s e " / >  
                 < p a r a m e t e r   i d = " 6 7 1 1 2 6 5 7 - 1 e 2 6 - 4 3 2 c - 8 5 3 5 - b b 1 6 f 4 0 8 8 c 5 4 "   n a m e = " D e f a u l t   l a n g u g e   I S O "   t y p e = " S y s t e m . S t r i n g ,   m s c o r l i b ,   V e r s i o n = 4 . 0 . 0 . 0 ,   C u l t u r e = n e u t r a l ,   P u b l i c K e y T o k e n = b 7 7 a 5 c 5 6 1 9 3 4 e 0 8 9 "   o r d e r = " 1 "   k e y = " d e f a u l t L a n g u a g e I s o "   v a l u e = " e n - G B "   a r g u m e n t = " S i n g l e L i n e "   g r o u p O r d e r = " - 1 "   i s G e n e r a t e d = " f a l s e " / >  
                 < p a r a m e t e r   i d = " 1 5 5 e a c 4 b - 6 e d 4 - 4 9 3 d - b 4 9 c - 6 7 4 8 2 4 7 a 7 5 3 d " 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e e 7 0 8 5 6 0 - d c 3 5 - 4 f 7 2 - a 6 3 5 - 6 8 0 3 8 6 4 e 8 7 0 9 "   n a m e = " R e p l a c e   v a l u e s   w i t h   l a b e l s "   t y p e = " S y s t e m . B o o l e a n ,   m s c o r l i b ,   V e r s i o n = 4 . 0 . 0 . 0 ,   C u l t u r e = n e u t r a l ,   P u b l i c K e y T o k e n = b 7 7 a 5 c 5 6 1 9 3 4 e 0 8 9 "   o r d e r = " 3 "   k e y = " u s e L a b e l s "   v a l u e = " T r u 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0 5 3 9 3 a 9 5 - 6 8 7 e - 4 3 b c - 8 e b 6 - d c 6 5 8 4 6 9 3 0 7 b "   n a m e = " S a v e   t o   W o r k S i t e "   a s s e m b l y = " I p h e l i o n . O u t l i n e . I n t e g r a t i o n . W o r k S i t e . R e s t . d l l "   t y p e = " I p h e l i o n . O u t l i n e . I n t e g r a t i o n . W o r k S i t e . R e s t . C o m m a n d s . S a v e T o D m s C o m m a n d "   o r d e r = " 5 "   a c t i v e = " t r u e "   c o m m a n d T y p e = " s t a r t u p " >  
             < p a r a m e t e r s >  
                 < p a r a m e t e r   i d = " 8 d c c 4 b 1 1 - 7 7 3 4 - 4 f 1 d - a 9 6 c - 5 d c c 6 3 f 1 b a 4 8 "   n a m e = " A u t h o r   F i e l d "   t y p e = " I p h e l i o n . O u t l i n e . M o d e l . E n t i t i e s . P a r a m e t e r F i e l d D e s c r i p t o r ,   I p h e l i o n . O u t l i n e . M o d e l ,   V e r s i o n = 1 . 8 . 1 . 9 ,   C u l t u r e = n e u t r a l ,   P u b l i c K e y T o k e n = n u l l "   o r d e r = " 9 9 9 "   k e y = " a u t h o r F i e l d "   v a l u e = " "   g r o u p O r d e r = " - 1 "   i s G e n e r a t e d = " f a l s e " / >  
                 < p a r a m e t e r   i d = " f c 4 a 4 6 8 1 - 8 8 3 c - 4 9 3 0 - b b f 7 - b 3 9 5 f 3 a 9 9 0 d 9 "   n a m e = " D e f a u l t   F o l d e r "   t y p e = " S y s t e m . S t r i n g ,   m s c o r l i b ,   V e r s i o n = 4 . 0 . 0 . 0 ,   C u l t u r e = n e u t r a l ,   P u b l i c K e y T o k e n = b 7 7 a 5 c 5 6 1 9 3 4 e 0 8 9 "   o r d e r = " 9 9 9 "   k e y = " d e f a u l t F o l d e r "   v a l u e = " "   g r o u p O r d e r = " - 1 "   i s G e n e r a t e d = " f a l s e " / >  
                 < p a r a m e t e r   i d = " c 1 d 8 9 5 4 2 - 7 5 e f - 4 0 8 4 - a b 1 f - 6 3 e a b e 3 9 e d a 9 "   n a m e = " D o c u m e n t   t i t l e   f i e l d "   t y p e = " I p h e l i o n . O u t l i n e . M o d e l . E n t i t i e s . P a r a m e t e r F i e l d D e s c r i p t o r ,   I p h e l i o n . O u t l i n e . M o d e l ,   V e r s i o n = 1 . 8 . 1 . 9 ,   C u l t u r e = n e u t r a l ,   P u b l i c K e y T o k e n = n u l l "   o r d e r = " 9 9 9 "   k e y = " t i t l e F i e l d "   v a l u e = " "   g r o u p O r d e r = " - 1 "   i s G e n e r a t e d = " f a l s e " / >  
             < / p a r a m e t e r s >  
         < / c o m m a n d >  
         < c o m m a n d   i d = " a f b 7 7 1 6 1 - c 8 9 a - 4 c 8 1 - 8 1 5 2 - c 9 c 6 4 f e e b 8 c a "   n a m e = " C l o s e   d o c u m e n t "   a s s e m b l y = " I p h e l i o n . O u t l i n e . W o r d . d l l "   t y p e = " I p h e l i o n . O u t l i n e . W o r d . C o m m a n d s . C l o s e D o c u m e n t C o m m a n d "   o r d e r = " 6 "   a c t i v e = " t r u e "   c o m m a n d T y p e = " s t a r t u p " >  
             < p a r a m e t e r s >  
                 < p a r a m e t e r   i d = " e 0 6 9 9 c c 7 - 7 8 c 0 - 4 8 6 0 - 9 d 6 f - 8 9 e 9 8 9 b 7 4 b 6 9 "   n a m e = " C h e c k   q u e s t i o n "   t y p e = " S y s t e m . B o o l e a n ,   m s c o r l i b ,   V e r s i o n = 4 . 0 . 0 . 0 ,   C u l t u r e = n e u t r a l ,   P u b l i c K e y T o k e n = b 7 7 a 5 c 5 6 1 9 3 4 e 0 8 9 "   o r d e r = " 9 9 9 "   k e y = " c h e c k U s e r I n p u t "   v a l u e = " F a l s e "   g r o u p O r d e r = " - 1 "   i s G e n e r a t e d = " f a l s e " / >  
                 < p a r a m e t e r   i d = " 8 0 e 4 c 3 0 f - 6 d 6 2 - 4 b 4 d - b d d 5 - 9 f 3 f 4 0 8 9 e 9 b 4 " 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f a l s e "   c o m m a n d T y p e = " r e l a u n c h " >  
             < p a r a m e t e r s >  
                 < p a r a m e t e r   i d = " b e e 7 5 9 5 4 - a a 1 c - 4 0 5 a - b 1 a f - f 0 4 2 b 2 a a a 5 d d "   n a m e = " D i s p l a y   t y p e "   t y p e = " I p h e l i o n . O u t l i n e . M o d e l . C o m m a n d s . F o r m T y p e ,   I p h e l i o n . O u t l i n e . M o d e l ,   V e r s i o n = 1 . 8 . 1 . 9 , 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5 c c e 4 1 5 8 - 8 2 9 5 - 4 b 4 1 - 9 d 4 6 - c a 5 c 0 0 a a e 0 f 0 "   n a m e = " S e t   s t y l e   p r o o f i n g   l a n g u a g e "   a s s e m b l y = " I p h e l i o n . O u t l i n e . W o r d . d l l "   t y p e = " I p h e l i o n . O u t l i n e . W o r d . C o m m a n d s . S e t P r o o f i n g L a n g u a g e C o m m a n d "   o r d e r = " 1 "   a c t i v e = " t r u e "   c o m m a n d T y p e = " r e l a u n c h " >  
             < p a r a m e t e r s >  
                 < p a r a m e t e r   i d = " 3 2 7 6 e c d 5 - c b 0 6 - 4 e 5 4 - 9 6 f c - e c 4 6 d 3 1 2 9 a f 0 "   n a m e = " L a n g u a g e   l i s t   q u e s t i o n "   t y p e = " S y s t e m . G u i d ,   m s c o r l i b ,   V e r s i o n = 4 . 0 . 0 . 0 ,   C u l t u r e = n e u t r a l ,   P u b l i c K e y T o k e n = b 7 7 a 5 c 5 6 1 9 3 4 e 0 8 9 "   o r d e r = " 0 "   k e y = " l a n g u a g e Q u e s t i o n "   v a l u e = " "   a r g u m e n t = " Q u e s t i o n C h o o s e r "   g r o u p O r d e r = " - 1 "   i s G e n e r a t e d = " f a l s e " / >  
                 < p a r a m e t e r   i d = " 5 d 8 2 b e e 5 - b c 5 3 - 4 a b 7 - 8 4 f c - 2 2 b 8 b c 3 2 8 7 1 f "   n a m e = " D e f a u l t   l a n g u g e   I S O "   t y p e = " S y s t e m . S t r i n g ,   m s c o r l i b ,   V e r s i o n = 4 . 0 . 0 . 0 ,   C u l t u r e = n e u t r a l ,   P u b l i c K e y T o k e n = b 7 7 a 5 c 5 6 1 9 3 4 e 0 8 9 "   o r d e r = " 1 "   k e y = " d e f a u l t L a n g u a g e I s o "   v a l u e = " e n - G B "   a r g u m e n t = " S i n g l e L i n e "   g r o u p O r d e r = " - 1 "   i s G e n e r a t e d = " f a l s e " / >  
                 < p a r a m e t e r   i d = " 7 2 3 a 5 f f f - 8 c a 4 - 4 e 6 f - 9 f 5 1 - e d 5 c 9 5 c f 5 e a c " 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f 9 9 4 0 1 5 a - d a 5 3 - 4 f 5 3 - 8 7 9 7 - 6 d 5 5 e 7 6 c c a c 3 "   n a m e = " R e p l a c e   v a l u e s   w i t h   l a b e l s "   t y p e = " S y s t e m . B o o l e a n ,   m s c o r l i b ,   V e r s i o n = 4 . 0 . 0 . 0 ,   C u l t u r e = n e u t r a l ,   P u b l i c K e y T o k e n = b 7 7 a 5 c 5 6 1 9 3 4 e 0 8 9 "   o r d e r = " 3 "   k e y = " u s e L a b e l s "   v a l u e = " T r u 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1 f 8 1 f 5 4 d - b c 3 d - 4 f 6 d - a 2 8 d - 7 6 f d a 1 5 1 e c b e "   n a m e = " U p d a t e   W o r k S i t e   a u t h o r "   a s s e m b l y = " I p h e l i o n . O u t l i n e . I n t e g r a t i o n . W o r k S i t e . R e s t . d l l "   t y p e = " I p h e l i o n . O u t l i n e . I n t e g r a t i o n . W o r k S i t e . R e s t . C o m m a n d s . U p d a t e A u t h o r C o m m a n d "   o r d e r = " 3 "   a c t i v e = " t r u e "   c o m m a n d T y p e = " r e l a u n c h " >  
             < p a r a m e t e r s >  
                 < p a r a m e t e r   i d = " b 4 7 9 f e 0 1 - f 9 e 0 - 4 3 5 e - 9 7 7 7 - 8 e f 2 d b 4 b f b a c "   n a m e = " A u t h o r   F i e l d "   t y p e = " I p h e l i o n . O u t l i n e . M o d e l . E n t i t i e s . P a r a m e t e r F i e l d D e s c r i p t o r ,   I p h e l i o n . O u t l i n e . M o d e l ,   V e r s i o n = 1 . 8 . 1 . 9 ,   C u l t u r e = n e u t r a l ,   P u b l i c K e y T o k e n = n u l l "   o r d e r = " 9 9 9 "   k e y = " a u t h o r F i e l d "   v a l u e = " 5 5 2 9 a 7 1 1 - 4 6 9 0 - 4 b 1 d - b f 3 0 - 7 3 9 1 9 e 6 4 1 2 2 1 | f 2 9 4 b 1 d 2 - 1 b 4 5 - 4 e 5 f - 9 4 c 4 - 2 9 5 3 e 5 1 5 0 1 3 7 | " 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 B l o y A < / f i e l d >  
         < f i e l d   i d = " a f 0 2 0 c 1 a - f 8 2 6 - 4 9 4 c - b b a a - 2 1 0 0 b 3 9 7 7 0 a 7 "   n a m e = " C l i e n t "   t y p e = " "   o r d e r = " 9 9 9 "   e n t i t y I d = " 0 5 8 8 d 8 2 f - c b e 1 - 4 0 7 5 - a 4 0 1 - 7 f c b d 1 b 5 7 b 3 b "   l i n k e d E n t i t y I d = " 0 0 0 0 0 0 0 0 - 0 0 0 0 - 0 0 0 0 - 0 0 0 0 - 0 0 0 0 0 0 0 0 0 0 0 0 "   l i n k e d F i e l d I d = " 0 0 0 0 0 0 0 0 - 0 0 0 0 - 0 0 0 0 - 0 0 0 0 - 0 0 0 0 0 0 0 0 0 0 0 0 "   l i n k e d F i e l d I n d e x = " 0 "   i n d e x = " 0 "   f i e l d T y p e = " q u e s t i o n "   f o r m a t E v a l u a t o r T y p e = " f o r m a t S t r i n g "   c o i D o c u m e n t F i e l d = " C l i e n t "   h i d d e n = " f a l s e " > I N D I V I D U A L < / f i e l d >  
         < f i e l d   i d = " d 1 a 0 c 0 3 d - 0 2 5 8 - 4 7 a c - b b 6 d - 4 5 8 a 7 8 e 5 6 4 7 4 "   n a m e = " C l i e n t N a m e "   t y p e = " "   o r d e r = " 9 9 9 "   e n t i t y I d = " 0 5 8 8 d 8 2 f - c b e 1 - 4 0 7 5 - a 4 0 1 - 7 f c b d 1 b 5 7 b 3 b "   l i n k e d E n t i t y I d = " 0 0 0 0 0 0 0 0 - 0 0 0 0 - 0 0 0 0 - 0 0 0 0 - 0 0 0 0 0 0 0 0 0 0 0 0 "   l i n k e d F i e l d I d = " 0 0 0 0 0 0 0 0 - 0 0 0 0 - 0 0 0 0 - 0 0 0 0 - 0 0 0 0 0 0 0 0 0 0 0 0 "   l i n k e d F i e l d I n d e x = " 0 "   i n d e x = " 0 "   f i e l d T y p e = " q u e s t i o n "   f o r m a t E v a l u a t o r T y p e = " f o r m a t S t r i n g "   c o i D o c u m e n t F i e l d = " C l i e n t N a m e "   h i d d e n = " f a l s e " > E m p l o y e e   I n d i v i d u a l   F i l e < / f i e l d >  
         < f i e l d   i d = " 3 6 2 d d c e b - 8 f c 2 - 4 e a d - b 5 3 5 - e d 9 e 8 3 5 9 8 3 8 4 "   n a m e = " M a t t e r "   t y p e = " "   o r d e r = " 9 9 9 "   e n t i t y I d = " 0 5 8 8 d 8 2 f - c b e 1 - 4 0 7 5 - a 4 0 1 - 7 f c b d 1 b 5 7 b 3 b "   l i n k e d E n t i t y I d = " 0 0 0 0 0 0 0 0 - 0 0 0 0 - 0 0 0 0 - 0 0 0 0 - 0 0 0 0 0 0 0 0 0 0 0 0 "   l i n k e d F i e l d I d = " 0 0 0 0 0 0 0 0 - 0 0 0 0 - 0 0 0 0 - 0 0 0 0 - 0 0 0 0 0 0 0 0 0 0 0 0 "   l i n k e d F i e l d I n d e x = " 0 "   i n d e x = " 0 "   f i e l d T y p e = " q u e s t i o n "   f o r m a t E v a l u a t o r T y p e = " f o r m a t S t r i n g "   c o i D o c u m e n t F i e l d = " M a t t e r "   h i d d e n = " f a l s e " > 4 9 5 8 8 < / f i e l d >  
         < f i e l d   i d = " a 3 e e f 5 1 4 - 2 4 7 f - 4 2 8 1 - b 6 a 2 - 3 b 4 d 3 4 b c 6 8 c f "   n a m e = " M a t t e r N a m e "   t y p e = " "   o r d e r = " 9 9 9 "   e n t i t y I d = " 0 5 8 8 d 8 2 f - c b e 1 - 4 0 7 5 - a 4 0 1 - 7 f c b d 1 b 5 7 b 3 b "   l i n k e d E n t i t y I d = " 0 0 0 0 0 0 0 0 - 0 0 0 0 - 0 0 0 0 - 0 0 0 0 - 0 0 0 0 0 0 0 0 0 0 0 0 "   l i n k e d F i e l d I d = " 0 0 0 0 0 0 0 0 - 0 0 0 0 - 0 0 0 0 - 0 0 0 0 - 0 0 0 0 0 0 0 0 0 0 0 0 "   l i n k e d F i e l d I n d e x = " 0 "   i n d e x = " 0 "   f i e l d T y p e = " q u e s t i o n "   f o r m a t E v a l u a t o r T y p e = " f o r m a t S t r i n g "   c o i D o c u m e n t F i e l d = " M a t t e r N a m e "   h i d d e n = " f a l s e " > S t o y a n   D i m i t r o v   ( D i m i t r S ) < / f i e l d >  
         < f i e l d   i d = " 7 5 3 2 7 c a 1 - c 6 c b - 4 7 8 0 - 8 a 2 2 - 2 1 8 1 7 3 d 5 2 c 3 7 "   n a m e = " T y p i s t "   t y p e = " "   o r d e r = " 9 9 9 "   e n t i t y I d = " 0 5 8 8 d 8 2 f - c b e 1 - 4 0 7 5 - a 4 0 1 - 7 f c b d 1 b 5 7 b 3 b "   l i n k e d E n t i t y I d = " 0 0 0 0 0 0 0 0 - 0 0 0 0 - 0 0 0 0 - 0 0 0 0 - 0 0 0 0 0 0 0 0 0 0 0 0 "   l i n k e d F i e l d I d = " 0 0 0 0 0 0 0 0 - 0 0 0 0 - 0 0 0 0 - 0 0 0 0 - 0 0 0 0 0 0 0 0 0 0 0 0 "   l i n k e d F i e l d I n d e x = " 0 "   i n d e x = " 0 "   f i e l d T y p e = " q u e s t i o n "   f o r m a t E v a l u a t o r T y p e = " f o r m a t S t r i n g "   h i d d e n = " f a l s e " > 4 9 5 8 8 < / f i e l d >  
         < f i e l d   i d = " 9 a 9 2 6 9 a e - 1 d 5 b - 4 3 6 5 - 9 d a 1 - 6 3 7 c 5 f 3 3 0 a 8 f "   n a m e = " A u t h o r "   t y p e = " "   o r d e r = " 9 9 9 "   e n t i t y I d = " 0 5 8 8 d 8 2 f - c b e 1 - 4 0 7 5 - a 4 0 1 - 7 f c b d 1 b 5 7 b 3 b "   l i n k e d E n t i t y I d = " 0 0 0 0 0 0 0 0 - 0 0 0 0 - 0 0 0 0 - 0 0 0 0 - 0 0 0 0 0 0 0 0 0 0 0 0 "   l i n k e d F i e l d I d = " 0 0 0 0 0 0 0 0 - 0 0 0 0 - 0 0 0 0 - 0 0 0 0 - 0 0 0 0 0 0 0 0 0 0 0 0 "   l i n k e d F i e l d I n d e x = " 0 "   i n d e x = " 0 "   f i e l d T y p e = " q u e s t i o n "   f o r m a t E v a l u a t o r T y p e = " f o r m a t S t r i n g "   h i d d e n = " f a l s e " > 4 9 5 8 8 < / f i e l d >  
         < f i e l d   i d = " a 0 0 2 e 7 8 a - 8 e 1 8 - 4 3 7 5 - b e f 7 - 9 f 6 8 7 e 9 3 1 f 6 5 "   n a m e = " T i t l e "   t y p e = " "   o r d e r = " 9 9 9 "   e n t i t y I d = " 0 5 8 8 d 8 2 f - c b e 1 - 4 0 7 5 - a 4 0 1 - 7 f c b d 1 b 5 7 b 3 b "   l i n k e d E n t i t y I d = " 0 0 0 0 0 0 0 0 - 0 0 0 0 - 0 0 0 0 - 0 0 0 0 - 0 0 0 0 0 0 0 0 0 0 0 0 "   l i n k e d F i e l d I d = " 0 0 0 0 0 0 0 0 - 0 0 0 0 - 0 0 0 0 - 0 0 0 0 - 0 0 0 0 0 0 0 0 0 0 0 0 "   l i n k e d F i e l d I n d e x = " 0 "   i n d e x = " 0 "   f i e l d T y p e = " q u e s t i o n "   f o r m a t E v a l u a t o r T y p e = " f o r m a t S t r i n g "   h i d d e n = " f a l s e " > E m p l o y e r   b r a n d   -   J o b   d e s c r i p t i o n   -   d a r k   b l u e < / f i e l d >  
         < f i e l d   i d = " 6 4 f f 0 0 3 6 - a 6 a f - 4 b 1 1 - a 4 e a - 4 0 2 a 2 f 2 7 3 e 2 1 "   n a m e = " D o c T y p e "   t y p e = " "   o r d e r = " 9 9 9 "   e n t i t y I d = " 0 5 8 8 d 8 2 f - c b e 1 - 4 0 7 5 - a 4 0 1 - 7 f c b d 1 b 5 7 b 3 b "   l i n k e d E n t i t y I d = " 0 0 0 0 0 0 0 0 - 0 0 0 0 - 0 0 0 0 - 0 0 0 0 - 0 0 0 0 0 0 0 0 0 0 0 0 "   l i n k e d F i e l d I d = " 0 0 0 0 0 0 0 0 - 0 0 0 0 - 0 0 0 0 - 0 0 0 0 - 0 0 0 0 0 0 0 0 0 0 0 0 "   l i n k e d F i e l d I n d e x = " 0 "   i n d e x = " 0 "   f i e l d T y p e = " q u e s t i o n "   f o r m a t E v a l u a t o r T y p e = " f o r m a t S t r i n g "   h i d d e n = " f a l s e " > D O C < / f i e l d >  
         < f i e l d   i d = " 7 a b e a 0 f 8 - 4 6 b 7 - 4 9 6 8 - b b 1 2 - 0 4 a 8 9 9 f 0 d 7 7 8 "   n a m e = " D o c S u b T y p e "   t y p e = " "   o r d e r = " 9 9 9 "   e n t i t y I d = " 0 5 8 8 d 8 2 f - c b e 1 - 4 0 7 5 - a 4 0 1 - 7 f c b d 1 b 5 7 b 3 b "   l i n k e d E n t i t y I d = " 0 0 0 0 0 0 0 0 - 0 0 0 0 - 0 0 0 0 - 0 0 0 0 - 0 0 0 0 0 0 0 0 0 0 0 0 "   l i n k e d F i e l d I d = " 0 0 0 0 0 0 0 0 - 0 0 0 0 - 0 0 0 0 - 0 0 0 0 - 0 0 0 0 0 0 0 0 0 0 0 0 "   l i n k e d F i e l d I n d e x = " 0 "   i n d e x = " 0 "   f i e l d T y p e = " q u e s t i o n "   f o r m a t E v a l u a t o r T y p e = " f o r m a t S t r i n g "   h i d d e n = " f a l s e " / >  
         < f i e l d   i d = " 0 1 a 5 9 1 9 e - 9 f 8 0 - 4 7 f 4 - 9 3 c 4 - a 9 7 8 7 8 0 8 8 c 9 c "   n a m e = " S e r v e r "   t y p e = " "   o r d e r = " 9 9 9 "   e n t i t y I d = " 0 5 8 8 d 8 2 f - c b e 1 - 4 0 7 5 - a 4 0 1 - 7 f c b d 1 b 5 7 b 3 b "   l i n k e d E n t i t y I d = " 0 0 0 0 0 0 0 0 - 0 0 0 0 - 0 0 0 0 - 0 0 0 0 - 0 0 0 0 0 0 0 0 0 0 0 0 "   l i n k e d F i e l d I d = " 0 0 0 0 0 0 0 0 - 0 0 0 0 - 0 0 0 0 - 0 0 0 0 - 0 0 0 0 0 0 0 0 0 0 0 0 "   l i n k e d F i e l d I n d e x = " 0 "   i n d e x = " 0 "   f i e l d T y p e = " q u e s t i o n "   f o r m a t E v a l u a t o r T y p e = " f o r m a t S t r i n g "   h i d d e n = " f a l s e " / >  
         < f i e l d   i d = " 2 f e f 3 f 1 9 - 2 3 2 d - 4 1 4 2 - b 5 2 5 - 1 1 d 8 a 7 6 a 6 e 9 b "   n a m e = " L i b r a r y "   t y p e = " "   o r d e r = " 9 9 9 "   e n t i t y I d = " 0 5 8 8 d 8 2 f - c b e 1 - 4 0 7 5 - a 4 0 1 - 7 f c b d 1 b 5 7 b 3 b "   l i n k e d E n t i t y I d = " 0 0 0 0 0 0 0 0 - 0 0 0 0 - 0 0 0 0 - 0 0 0 0 - 0 0 0 0 0 0 0 0 0 0 0 0 "   l i n k e d F i e l d I d = " 0 0 0 0 0 0 0 0 - 0 0 0 0 - 0 0 0 0 - 0 0 0 0 - 0 0 0 0 0 0 0 0 0 0 0 0 "   l i n k e d F i e l d I n d e x = " 0 "   i n d e x = " 0 "   f i e l d T y p e = " q u e s t i o n "   f o r m a t E v a l u a t o r T y p e = " f o r m a t S t r i n g "   h i d d e n = " f a l s e " > C L O U D _ U K < / f i e l d >  
         < f i e l d   i d = " 3 8 8 a 1 e 1 3 - 9 9 7 8 - 4 5 4 7 - 8 c 3 9 - 2 9 b 8 9 a 1 1 d 7 2 a "   n a m e = " W o r k s p a c e I d "   t y p e = " "   o r d e r = " 9 9 9 "   e n t i t y I d = " 0 5 8 8 d 8 2 f - c b e 1 - 4 0 7 5 - a 4 0 1 - 7 f c b d 1 b 5 7 b 3 b "   l i n k e d E n t i t y I d = " 0 0 0 0 0 0 0 0 - 0 0 0 0 - 0 0 0 0 - 0 0 0 0 - 0 0 0 0 0 0 0 0 0 0 0 0 "   l i n k e d F i e l d I d = " 0 0 0 0 0 0 0 0 - 0 0 0 0 - 0 0 0 0 - 0 0 0 0 - 0 0 0 0 0 0 0 0 0 0 0 0 "   l i n k e d F i e l d I n d e x = " 0 "   i n d e x = " 0 "   f i e l d T y p e = " q u e s t i o n "   f o r m a t E v a l u a t o r T y p e = " f o r m a t S t r i n g "   h i d d e n = " f a l s e " / >  
         < f i e l d   i d = " d 8 d 8 a 1 b 7 - 2 9 f 2 - 4 1 8 4 - b 4 b b - 9 4 e 8 6 8 1 1 b 1 d c "   n a m e = " D o c F o l d e r I d "   t y p e = " "   o r d e r = " 9 9 9 "   e n t i t y I d = " 0 5 8 8 d 8 2 f - c b e 1 - 4 0 7 5 - a 4 0 1 - 7 f c b d 1 b 5 7 b 3 b "   l i n k e d E n t i t y I d = " 0 0 0 0 0 0 0 0 - 0 0 0 0 - 0 0 0 0 - 0 0 0 0 - 0 0 0 0 0 0 0 0 0 0 0 0 "   l i n k e d F i e l d I d = " 0 0 0 0 0 0 0 0 - 0 0 0 0 - 0 0 0 0 - 0 0 0 0 - 0 0 0 0 0 0 0 0 0 0 0 0 "   l i n k e d F i e l d I n d e x = " 0 "   i n d e x = " 0 "   f i e l d T y p e = " q u e s t i o n "   f o r m a t E v a l u a t o r T y p e = " f o r m a t S t r i n g "   h i d d e n = " f a l s e " / >  
         < f i e l d   i d = " a 1 f 2 3 1 e a - a 0 0 f - 4 6 0 6 - 9 f a b - d 2 a c d 8 5 9 d 3 a d "   n a m e = " D o c N u m b e r "   t y p e = " "   o r d e r = " 9 9 9 "   e n t i t y I d = " 0 5 8 8 d 8 2 f - c b e 1 - 4 0 7 5 - a 4 0 1 - 7 f c b d 1 b 5 7 b 3 b "   l i n k e d E n t i t y I d = " 0 0 0 0 0 0 0 0 - 0 0 0 0 - 0 0 0 0 - 0 0 0 0 - 0 0 0 0 0 0 0 0 0 0 0 0 "   l i n k e d F i e l d I d = " 0 0 0 0 0 0 0 0 - 0 0 0 0 - 0 0 0 0 - 0 0 0 0 - 0 0 0 0 0 0 0 0 0 0 0 0 "   l i n k e d F i e l d I n d e x = " 0 "   i n d e x = " 0 "   f i e l d T y p e = " q u e s t i o n "   f o r m a t E v a l u a t o r T y p e = " f o r m a t S t r i n g "   h i d d e n = " f a l s e " > 2 1 7 5 6 3 7 7 4 < / f i e l d >  
         < f i e l d   i d = " c 9 0 9 4 b 9 c - 5 2 f d - 4 4 0 3 - b b 8 3 - 9 b b 3 a b 5 3 6 8 a d "   n a m e = " D o c V e r s i o n "   t y p e = " "   o r d e r = " 9 9 9 "   e n t i t y I d = " 0 5 8 8 d 8 2 f - c b e 1 - 4 0 7 5 - a 4 0 1 - 7 f c b d 1 b 5 7 b 3 b "   l i n k e d E n t i t y I d = " 0 0 0 0 0 0 0 0 - 0 0 0 0 - 0 0 0 0 - 0 0 0 0 - 0 0 0 0 0 0 0 0 0 0 0 0 "   l i n k e d F i e l d I d = " 0 0 0 0 0 0 0 0 - 0 0 0 0 - 0 0 0 0 - 0 0 0 0 - 0 0 0 0 0 0 0 0 0 0 0 0 "   l i n k e d F i e l d I n d e x = " 0 "   i n d e x = " 0 "   f i e l d T y p e = " q u e s t i o n "   f o r m a t E v a l u a t o r T y p e = " f o r m a t S t r i n g "   h i d d e n = " f a l s e " > 1 < / f i e l d >  
         < f i e l d   i d = " 7 2 9 0 4 a 4 7 - 5 7 8 0 - 4 5 9 c - b e 7 a - 4 4 8 f 9 a d 8 d 6 b 4 "   n a m e = " D o c I d F o r m a t "   t y p e = " "   o r d e r = " 9 9 9 "   e n t i t y I d = " 0 5 8 8 d 8 2 f - c b e 1 - 4 0 7 5 - a 4 0 1 - 7 f c b d 1 b 5 7 b 3 b "   l i n k e d E n t i t y I d = " 0 0 0 0 0 0 0 0 - 0 0 0 0 - 0 0 0 0 - 0 0 0 0 - 0 0 0 0 0 0 0 0 0 0 0 0 "   l i n k e d F i e l d I d = " 0 0 0 0 0 0 0 0 - 0 0 0 0 - 0 0 0 0 - 0 0 0 0 - 0 0 0 0 0 0 0 0 0 0 0 0 "   l i n k e d F i e l d I n d e x = " 0 "   i n d e x = " 0 "   f i e l d T y p e = " q u e s t i o n "   f o r m a t E v a l u a t o r T y p e = " f o r m a t S t r i n g "   h i d d e n = " f a l s e " / >  
         < f i e l d   i d = " 9 0 1 6 3 5 3 d - 0 a b 3 - 4 5 1 f - 9 8 2 8 - 3 f e e 9 6 c f 6 8 b a "   n a m e = " C o n n e c t e d " 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5 8 8 d 8 2 f - c b e 1 - 4 0 7 5 - a 4 0 1 - 7 f c b d 1 b 5 7 b 3 b "   l i n k e d E n t i t y I d = " 0 0 0 0 0 0 0 0 - 0 0 0 0 - 0 0 0 0 - 0 0 0 0 - 0 0 0 0 0 0 0 0 0 0 0 0 "   l i n k e d F i e l d I d = " 0 0 0 0 0 0 0 0 - 0 0 0 0 - 0 0 0 0 - 0 0 0 0 - 0 0 0 0 0 0 0 0 0 0 0 0 "   l i n k e d F i e l d I n d e x = " 0 "   i n d e x = " 0 "   f i e l d T y p e = " q u e s t i o n "   f o r m a t E v a l u a t o r T y p e = " f o r m a t S t r i n g "   h i d d e n = " f a l s e " / >  
         < f i e l d   i d = " a 0 6 3 5 d f 7 - 3 c 7 1 - 4 e b c - 9 b 8 6 - 0 d d d f e a 3 d 5 3 6 "   n a m e = " R e f r e s h O n S a v e A s "   t y p e = " "   o r d e r = " 9 9 9 "   e n t i t y I d = " 0 5 8 8 d 8 2 f - c b e 1 - 4 0 7 5 - a 4 0 1 - 7 f c b d 1 b 5 7 b 3 b "   l i n k e d E n t i t y I d = " 0 0 0 0 0 0 0 0 - 0 0 0 0 - 0 0 0 0 - 0 0 0 0 - 0 0 0 0 0 0 0 0 0 0 0 0 "   l i n k e d F i e l d I d = " 0 0 0 0 0 0 0 0 - 0 0 0 0 - 0 0 0 0 - 0 0 0 0 - 0 0 0 0 0 0 0 0 0 0 0 0 "   l i n k e d F i e l d I n d e x = " 0 "   i n d e x = " 0 "   f i e l d T y p e = " q u e s t i o n "   f o r m a t E v a l u a t o r T y p e = " f o r m a t S t r i n g "   h i d d e n = " f a l s e " / >  
         < f i e l d   i d = " 8 e 8 b 5 8 3 6 - 3 9 1 1 - 4 b a 7 - a 8 c b - 6 5 a 2 4 1 a 1 c 8 7 e "   n a m e = " P r o f i l e F i e l d 1 "   t y p e = " "   o r d e r = " 9 9 9 "   e n t i t y I d = " 0 5 8 8 d 8 2 f - c b e 1 - 4 0 7 5 - a 4 0 1 - 7 f c b d 1 b 5 7 b 3 b "   l i n k e d E n t i t y I d = " 0 0 0 0 0 0 0 0 - 0 0 0 0 - 0 0 0 0 - 0 0 0 0 - 0 0 0 0 0 0 0 0 0 0 0 0 "   l i n k e d F i e l d I d = " 0 0 0 0 0 0 0 0 - 0 0 0 0 - 0 0 0 0 - 0 0 0 0 - 0 0 0 0 0 0 0 0 0 0 0 0 "   l i n k e d F i e l d I n d e x = " 0 "   i n d e x = " 0 "   f i e l d T y p e = " q u e s t i o n "   f o r m a t E v a l u a t o r T y p e = " f o r m a t S t r i n g "   h i d d e n = " f a l s e " / >  
         < f i e l d   i d = " 5 6 3 d b a 8 1 - 2 9 2 6 - 4 7 c 2 - a 4 3 0 - b 4 f 6 2 a 1 e 2 8 1 7 "   n a m e = " P r o f i l e F i e l d 1 D e s c r i p t i o n "   t y p e = " "   o r d e r = " 9 9 9 "   e n t i t y I d = " 0 5 8 8 d 8 2 f - c b e 1 - 4 0 7 5 - a 4 0 1 - 7 f c b d 1 b 5 7 b 3 b "   l i n k e d E n t i t y I d = " 0 0 0 0 0 0 0 0 - 0 0 0 0 - 0 0 0 0 - 0 0 0 0 - 0 0 0 0 0 0 0 0 0 0 0 0 "   l i n k e d F i e l d I d = " 0 0 0 0 0 0 0 0 - 0 0 0 0 - 0 0 0 0 - 0 0 0 0 - 0 0 0 0 0 0 0 0 0 0 0 0 "   l i n k e d F i e l d I n d e x = " 0 "   i n d e x = " 0 "   f i e l d T y p e = " q u e s t i o n "   f o r m a t E v a l u a t o r T y p e = " f o r m a t S t r i n g "   h i d d e n = " f a l s e " / >  
         < f i e l d   i d = " c c b 4 a b 0 1 - c c f 4 - 4 5 1 3 - 8 b b c - 6 e f 2 1 4 5 b 1 6 a 6 "   n a m e = " P r o f i l e F i e l d 2 "   t y p e = " "   o r d e r = " 9 9 9 "   e n t i t y I d = " 0 5 8 8 d 8 2 f - c b e 1 - 4 0 7 5 - a 4 0 1 - 7 f c b d 1 b 5 7 b 3 b "   l i n k e d E n t i t y I d = " 0 0 0 0 0 0 0 0 - 0 0 0 0 - 0 0 0 0 - 0 0 0 0 - 0 0 0 0 0 0 0 0 0 0 0 0 "   l i n k e d F i e l d I d = " 0 0 0 0 0 0 0 0 - 0 0 0 0 - 0 0 0 0 - 0 0 0 0 - 0 0 0 0 0 0 0 0 0 0 0 0 "   l i n k e d F i e l d I n d e x = " 0 "   i n d e x = " 0 "   f i e l d T y p e = " q u e s t i o n "   f o r m a t E v a l u a t o r T y p e = " f o r m a t S t r i n g "   h i d d e n = " f a l s e " / >  
         < f i e l d   i d = " c 0 4 7 b 3 6 9 - 4 d f e - 4 4 6 0 - 8 9 6 1 - 5 e d b 5 3 4 4 7 c f f "   n a m e = " P r o f i l e F i e l d 2 D e s c r i p t i o n "   t y p e = " "   o r d e r = " 9 9 9 "   e n t i t y I d = " 0 5 8 8 d 8 2 f - c b e 1 - 4 0 7 5 - a 4 0 1 - 7 f c b d 1 b 5 7 b 3 b "   l i n k e d E n t i t y I d = " 0 0 0 0 0 0 0 0 - 0 0 0 0 - 0 0 0 0 - 0 0 0 0 - 0 0 0 0 0 0 0 0 0 0 0 0 "   l i n k e d F i e l d I d = " 0 0 0 0 0 0 0 0 - 0 0 0 0 - 0 0 0 0 - 0 0 0 0 - 0 0 0 0 0 0 0 0 0 0 0 0 "   l i n k e d F i e l d I n d e x = " 0 "   i n d e x = " 0 "   f i e l d T y p e = " q u e s t i o n "   f o r m a t E v a l u a t o r T y p e = " f o r m a t S t r i n g "   h i d d e n = " f a l s e " / > 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 4 2 8 2 9 < / f i e l d >  
     < / f i e l d s >  
     < p r i n t C o n f i g u r a t i o n   s u p p o r t C u s t o m P r i n t = " t r u e "   s h o w P r i n t S e t t i n g s = " t r u e "   s h o w P r i n t O p t i o n s = " t r u e "   e n a b l e C o s t R e c o v e r y = " f a l s e " >  
         < p r o f i l e s >  
             < p r o f i l e   i d = " c 9 f 7 b b e a - c 4 d b - 4 b a c - b 5 c a - 2 c d 3 2 a 7 6 1 e e 3 "   n a m e = " & l t ; ? x m l   v e r s i o n = & q u o t ; 1 . 0 & q u o t ;   e n c o d i n g = & q u o t ; u t f - 1 6 & q u o t ; ? & g t ; & # x A ; & l t ; u i L o c a l i z e d S t r i n g   x m l n s : x s d = & q u o t ; h t t p : / / w w w . w 3 . o r g / 2 0 0 1 / X M L S c h e m a & q u o t ;   x m l n s : x s i = & q u o t ; h t t p : / / w w w . w 3 . o r g / 2 0 0 1 / X M L S c h e m a - i n s t a n c e & q u o t ; & g t ; & # x A ;     & l t ; t y p e & g t ; l a b e l & l t ; / t y p e & g t ; & # x A ;     & l t ; t e x t & g t ; S m a r t   P r i n t   -   P l a i n & 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g r e y s c a l e "   o r d e r = " 1 " / >  
             < p r o f i l e   i d = " a 9 1 d 5 a 0 e - 3 a e 1 - 4 7 c d - b 1 2 1 - 2 e f f a c 8 9 2 5 6 c "   n a m e = " & l t ; ? x m l   v e r s i o n = & q u o t ; 1 . 0 & q u o t ;   e n c o d i n g = & q u o t ; u t f - 1 6 & q u o t ; ? & g t ; & # x A ; & l t ; u i L o c a l i z e d S t r i n g   x m l n s : x s d = & q u o t ; h t t p : / / w w w . w 3 . o r g / 2 0 0 1 / X M L S c h e m a & q u o t ;   x m l n s : x s i = & q u o t ; h t t p : / / w w w . w 3 . o r g / 2 0 0 1 / X M L S c h e m a - i n s t a n c e & q u o t ; & g t ; & # x A ;     & l t ; t y p e & g t ; l a b e l & l t ; / t y p e & g t ; & # x A ;     & l t ; t e x t & g t ; S m a r t   P r i n t   -   P l a i n   ( s i n g l e - s i d e d ) & 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s i m p l e x "   c o l o u r = " d e f a u l t "   o r d e r = " 2 " / >  
         < / p r o f i l e s >  
     < / p r i n t C o n f i g u r a t i o n >  
     < s t y l e C o n f i g u r a t i o n / >  
 < / t e m p l a t e > 
</file>

<file path=customXml/itemProps1.xml><?xml version="1.0" encoding="utf-8"?>
<ds:datastoreItem xmlns:ds="http://schemas.openxmlformats.org/officeDocument/2006/customXml" ds:itemID="{A8C40092-DA45-4BAD-9CB1-3EEAD818BFFA}">
  <ds:schemaRefs>
    <ds:schemaRef ds:uri="http://schemas.openxmlformats.org/officeDocument/2006/bibliography"/>
  </ds:schemaRefs>
</ds:datastoreItem>
</file>

<file path=customXml/itemProps2.xml><?xml version="1.0" encoding="utf-8"?>
<ds:datastoreItem xmlns:ds="http://schemas.openxmlformats.org/officeDocument/2006/customXml" ds:itemID="{BB81D2D9-83F0-B647-9B8F-6EBA22683F30}">
  <ds:schemaRefs>
    <ds:schemaRef ds:uri="http://www.imanage.com/work/xmlschema"/>
  </ds:schemaRefs>
</ds:datastoreItem>
</file>

<file path=customXml/itemProps3.xml><?xml version="1.0" encoding="utf-8"?>
<ds:datastoreItem xmlns:ds="http://schemas.openxmlformats.org/officeDocument/2006/customXml" ds:itemID="{7F2E063F-A639-4DDF-A566-D0A436212057}">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ESI Pitch</Template>
  <TotalTime>0</TotalTime>
  <Pages>4</Pages>
  <Words>1093</Words>
  <Characters>6409</Characters>
  <Application>Microsoft Office Word</Application>
  <DocSecurity>0</DocSecurity>
  <Lines>188</Lines>
  <Paragraphs>58</Paragraphs>
  <ScaleCrop>false</ScaleCrop>
  <HeadingPairs>
    <vt:vector size="2" baseType="variant">
      <vt:variant>
        <vt:lpstr>Title</vt:lpstr>
      </vt:variant>
      <vt:variant>
        <vt:i4>1</vt:i4>
      </vt:variant>
    </vt:vector>
  </HeadingPairs>
  <TitlesOfParts>
    <vt:vector size="1" baseType="lpstr">
      <vt:lpstr>Scratch Document</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 Document</dc:title>
  <dc:subject/>
  <dc:creator/>
  <cp:keywords/>
  <cp:lastModifiedBy/>
  <cp:revision>1</cp:revision>
  <dcterms:created xsi:type="dcterms:W3CDTF">2023-09-25T08:59:00Z</dcterms:created>
  <dcterms:modified xsi:type="dcterms:W3CDTF">2023-09-25T08:59:00Z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#215292385v2&lt;CLOUD_UK&gt; - Eversheds Job Description</vt:lpwstr>
  </property>
  <property fmtid="{D5CDD505-2E9C-101B-9397-08002B2CF9AE}" pid="3" name="iMDocLibrary">
    <vt:lpwstr>CLOUD_UK</vt:lpwstr>
  </property>
  <property fmtid="{D5CDD505-2E9C-101B-9397-08002B2CF9AE}" pid="4" name="iMDocNumber">
    <vt:lpwstr>217563774</vt:lpwstr>
  </property>
  <property fmtid="{D5CDD505-2E9C-101B-9397-08002B2CF9AE}" pid="5" name="iMDocVersion">
    <vt:lpwstr>1</vt:lpwstr>
  </property>
  <property fmtid="{D5CDD505-2E9C-101B-9397-08002B2CF9AE}" pid="6" name="iMDocID">
    <vt:lpwstr>CLOUD_UK\217563774\1</vt:lpwstr>
  </property>
</Properties>
</file>